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12A" w:rsidRPr="000963CC" w:rsidRDefault="0002112A" w:rsidP="00844094">
      <w:pPr>
        <w:pStyle w:val="a4"/>
        <w:tabs>
          <w:tab w:val="clear" w:pos="4153"/>
          <w:tab w:val="clear" w:pos="8306"/>
        </w:tabs>
        <w:jc w:val="center"/>
        <w:outlineLvl w:val="0"/>
        <w:rPr>
          <w:rFonts w:ascii="Tahoma" w:hAnsi="Tahoma" w:cs="Tahoma"/>
          <w:b/>
          <w:sz w:val="20"/>
          <w:szCs w:val="20"/>
        </w:rPr>
      </w:pPr>
      <w:r w:rsidRPr="000963CC">
        <w:rPr>
          <w:rFonts w:ascii="Tahoma" w:hAnsi="Tahoma" w:cs="Tahoma"/>
          <w:b/>
          <w:sz w:val="20"/>
          <w:szCs w:val="20"/>
        </w:rPr>
        <w:t xml:space="preserve">Λ.ΙΙ.3_1 ΛΙΣΤΑ ΕΛΕΓΧΟΥ ΔΙΑΔΙΚΑΣΙΑΣ ΑΝΑΘΕΣΗΣ ΣΥΜΒΑΣΗΣ ΕΡΓΩΝ ΚΑΤΑΣΚΕΥΩΝ </w:t>
      </w:r>
    </w:p>
    <w:p w:rsidR="000963CC" w:rsidRPr="000963CC" w:rsidRDefault="0002112A" w:rsidP="00844094">
      <w:pPr>
        <w:pStyle w:val="a4"/>
        <w:tabs>
          <w:tab w:val="clear" w:pos="4153"/>
          <w:tab w:val="clear" w:pos="8306"/>
        </w:tabs>
        <w:jc w:val="center"/>
        <w:outlineLvl w:val="0"/>
        <w:rPr>
          <w:rFonts w:ascii="Tahoma" w:hAnsi="Tahoma" w:cs="Tahoma"/>
          <w:b/>
          <w:sz w:val="20"/>
          <w:szCs w:val="20"/>
        </w:rPr>
      </w:pPr>
      <w:r w:rsidRPr="000963CC">
        <w:rPr>
          <w:rFonts w:ascii="Tahoma" w:hAnsi="Tahoma" w:cs="Tahoma"/>
          <w:b/>
          <w:sz w:val="20"/>
          <w:szCs w:val="20"/>
        </w:rPr>
        <w:t>(ΠΟΥ ΕΜΠΙΠΤΟΥΝ ΣΤΟ ΠΕΔΙΟ ΕΦΑΡΜΟΓΗΣ ΤΩΝ ΚΟΙΝΟΤΙΚΩΝ ΟΔΗΓΙΩΝ</w:t>
      </w:r>
      <w:r w:rsidR="00661325">
        <w:rPr>
          <w:rFonts w:ascii="Tahoma" w:hAnsi="Tahoma" w:cs="Tahoma"/>
          <w:b/>
          <w:sz w:val="20"/>
          <w:szCs w:val="20"/>
        </w:rPr>
        <w:t xml:space="preserve"> ΤΗΣ ΕΕ</w:t>
      </w:r>
      <w:r w:rsidRPr="000963CC">
        <w:rPr>
          <w:rFonts w:ascii="Tahoma" w:hAnsi="Tahoma" w:cs="Tahoma"/>
          <w:b/>
          <w:sz w:val="20"/>
          <w:szCs w:val="20"/>
        </w:rPr>
        <w:t xml:space="preserve"> </w:t>
      </w:r>
      <w:r w:rsidR="000963CC">
        <w:rPr>
          <w:rFonts w:ascii="Tahoma" w:hAnsi="Tahoma" w:cs="Tahoma"/>
          <w:b/>
          <w:sz w:val="20"/>
          <w:szCs w:val="20"/>
        </w:rPr>
        <w:t>–</w:t>
      </w:r>
      <w:r w:rsidRPr="000963CC">
        <w:rPr>
          <w:rFonts w:ascii="Tahoma" w:hAnsi="Tahoma" w:cs="Tahoma"/>
          <w:b/>
          <w:sz w:val="20"/>
          <w:szCs w:val="20"/>
        </w:rPr>
        <w:t xml:space="preserve"> </w:t>
      </w:r>
    </w:p>
    <w:p w:rsidR="004C704C" w:rsidRPr="000963CC" w:rsidRDefault="0002112A" w:rsidP="00844094">
      <w:pPr>
        <w:pStyle w:val="a4"/>
        <w:tabs>
          <w:tab w:val="clear" w:pos="4153"/>
          <w:tab w:val="clear" w:pos="8306"/>
        </w:tabs>
        <w:jc w:val="center"/>
        <w:outlineLvl w:val="0"/>
        <w:rPr>
          <w:rFonts w:ascii="Tahoma" w:hAnsi="Tahoma" w:cs="Tahoma"/>
          <w:b/>
          <w:sz w:val="20"/>
          <w:szCs w:val="20"/>
        </w:rPr>
      </w:pPr>
      <w:r w:rsidRPr="000963CC">
        <w:rPr>
          <w:rFonts w:ascii="Tahoma" w:hAnsi="Tahoma" w:cs="Tahoma"/>
          <w:b/>
          <w:sz w:val="20"/>
          <w:szCs w:val="20"/>
        </w:rPr>
        <w:t>ΑΝΑΘΕΤΟΥΣΕΣ ΑΡΧΕΣ)</w:t>
      </w:r>
    </w:p>
    <w:p w:rsidR="004C704C" w:rsidRPr="00FC63C9" w:rsidRDefault="004C704C" w:rsidP="004C704C">
      <w:pPr>
        <w:pStyle w:val="a4"/>
        <w:tabs>
          <w:tab w:val="clear" w:pos="4153"/>
          <w:tab w:val="clear" w:pos="8306"/>
        </w:tabs>
        <w:jc w:val="center"/>
        <w:rPr>
          <w:rFonts w:ascii="Arial Narrow" w:hAnsi="Arial Narrow" w:cs="Arial"/>
          <w:b/>
          <w:sz w:val="16"/>
          <w:szCs w:val="16"/>
        </w:rPr>
      </w:pPr>
    </w:p>
    <w:p w:rsidR="00795C77" w:rsidRPr="00FC63C9" w:rsidRDefault="00795C77" w:rsidP="004C704C">
      <w:pPr>
        <w:pStyle w:val="a4"/>
        <w:tabs>
          <w:tab w:val="clear" w:pos="4153"/>
          <w:tab w:val="clear" w:pos="8306"/>
        </w:tabs>
        <w:jc w:val="center"/>
        <w:rPr>
          <w:rFonts w:ascii="Arial Narrow" w:hAnsi="Arial Narrow" w:cs="Arial"/>
          <w:b/>
          <w:sz w:val="16"/>
          <w:szCs w:val="16"/>
        </w:rPr>
      </w:pP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4681"/>
        <w:gridCol w:w="865"/>
        <w:gridCol w:w="1474"/>
      </w:tblGrid>
      <w:tr w:rsidR="00795C77" w:rsidRPr="000963CC">
        <w:tc>
          <w:tcPr>
            <w:tcW w:w="9900" w:type="dxa"/>
            <w:gridSpan w:val="4"/>
            <w:vAlign w:val="center"/>
          </w:tcPr>
          <w:p w:rsidR="00795C77" w:rsidRPr="000963CC" w:rsidRDefault="005F3D37" w:rsidP="000963CC">
            <w:pPr>
              <w:pStyle w:val="a4"/>
              <w:tabs>
                <w:tab w:val="clear" w:pos="4153"/>
                <w:tab w:val="clear" w:pos="8306"/>
              </w:tabs>
              <w:spacing w:before="60" w:after="60" w:line="240" w:lineRule="exact"/>
              <w:jc w:val="center"/>
              <w:rPr>
                <w:rFonts w:ascii="Tahoma" w:hAnsi="Tahoma" w:cs="Tahoma"/>
                <w:b/>
                <w:bCs/>
                <w:sz w:val="18"/>
                <w:szCs w:val="18"/>
              </w:rPr>
            </w:pPr>
            <w:r w:rsidRPr="000963CC">
              <w:rPr>
                <w:rFonts w:ascii="Tahoma" w:hAnsi="Tahoma" w:cs="Tahoma"/>
                <w:b/>
                <w:bCs/>
                <w:sz w:val="18"/>
                <w:szCs w:val="18"/>
              </w:rPr>
              <w:t>ΒΑΣΙΚΑ ΣΤΟΙΧΕΙΑ</w:t>
            </w:r>
          </w:p>
        </w:tc>
      </w:tr>
      <w:tr w:rsidR="00795C77" w:rsidRPr="000963CC">
        <w:trPr>
          <w:trHeight w:val="234"/>
        </w:trPr>
        <w:tc>
          <w:tcPr>
            <w:tcW w:w="2880" w:type="dxa"/>
            <w:vAlign w:val="center"/>
          </w:tcPr>
          <w:p w:rsidR="00795C77" w:rsidRPr="000963CC" w:rsidRDefault="00795C77" w:rsidP="000963CC">
            <w:pPr>
              <w:pStyle w:val="a4"/>
              <w:tabs>
                <w:tab w:val="clear" w:pos="4153"/>
                <w:tab w:val="clear" w:pos="8306"/>
              </w:tabs>
              <w:spacing w:before="60" w:after="60" w:line="240" w:lineRule="exact"/>
              <w:rPr>
                <w:rFonts w:ascii="Tahoma" w:hAnsi="Tahoma" w:cs="Tahoma"/>
                <w:bCs/>
                <w:sz w:val="18"/>
                <w:szCs w:val="18"/>
              </w:rPr>
            </w:pPr>
            <w:r w:rsidRPr="000963CC">
              <w:rPr>
                <w:rFonts w:ascii="Tahoma" w:hAnsi="Tahoma" w:cs="Tahoma"/>
                <w:bCs/>
                <w:sz w:val="18"/>
                <w:szCs w:val="18"/>
              </w:rPr>
              <w:t>ΠΡΟΓΡΑΜΜΑΤΙΚΗ ΠΕΡΙΟΔΟΣ</w:t>
            </w:r>
            <w:r w:rsidRPr="000963CC">
              <w:rPr>
                <w:rFonts w:ascii="Tahoma" w:hAnsi="Tahoma" w:cs="Tahoma"/>
                <w:bCs/>
                <w:sz w:val="18"/>
                <w:szCs w:val="18"/>
                <w:lang w:val="en-US"/>
              </w:rPr>
              <w:t>:</w:t>
            </w:r>
          </w:p>
        </w:tc>
        <w:tc>
          <w:tcPr>
            <w:tcW w:w="4681" w:type="dxa"/>
            <w:vAlign w:val="center"/>
          </w:tcPr>
          <w:p w:rsidR="00795C77" w:rsidRPr="000963CC" w:rsidRDefault="00795C77" w:rsidP="000963CC">
            <w:pPr>
              <w:pStyle w:val="a4"/>
              <w:tabs>
                <w:tab w:val="clear" w:pos="4153"/>
                <w:tab w:val="clear" w:pos="8306"/>
              </w:tabs>
              <w:spacing w:before="60" w:after="60" w:line="240" w:lineRule="exact"/>
              <w:rPr>
                <w:rFonts w:ascii="Tahoma" w:hAnsi="Tahoma" w:cs="Tahoma"/>
                <w:bCs/>
                <w:sz w:val="18"/>
                <w:szCs w:val="18"/>
              </w:rPr>
            </w:pPr>
          </w:p>
        </w:tc>
        <w:tc>
          <w:tcPr>
            <w:tcW w:w="865" w:type="dxa"/>
            <w:vAlign w:val="center"/>
          </w:tcPr>
          <w:p w:rsidR="00795C77" w:rsidRPr="000963CC" w:rsidRDefault="00795C77" w:rsidP="000963CC">
            <w:pPr>
              <w:pStyle w:val="a4"/>
              <w:tabs>
                <w:tab w:val="clear" w:pos="4153"/>
                <w:tab w:val="clear" w:pos="8306"/>
              </w:tabs>
              <w:spacing w:before="60" w:after="60" w:line="240" w:lineRule="exact"/>
              <w:rPr>
                <w:rFonts w:ascii="Tahoma" w:hAnsi="Tahoma" w:cs="Tahoma"/>
                <w:bCs/>
                <w:sz w:val="18"/>
                <w:szCs w:val="18"/>
              </w:rPr>
            </w:pPr>
            <w:r w:rsidRPr="000963CC">
              <w:rPr>
                <w:rFonts w:ascii="Tahoma" w:hAnsi="Tahoma" w:cs="Tahoma"/>
                <w:bCs/>
                <w:sz w:val="18"/>
                <w:szCs w:val="18"/>
              </w:rPr>
              <w:t>ΚΩΔ.</w:t>
            </w:r>
          </w:p>
        </w:tc>
        <w:tc>
          <w:tcPr>
            <w:tcW w:w="1474" w:type="dxa"/>
            <w:vAlign w:val="center"/>
          </w:tcPr>
          <w:p w:rsidR="00795C77" w:rsidRPr="000963CC" w:rsidRDefault="00795C77" w:rsidP="000963CC">
            <w:pPr>
              <w:pStyle w:val="a4"/>
              <w:spacing w:before="60" w:after="60" w:line="240" w:lineRule="exact"/>
              <w:rPr>
                <w:rFonts w:ascii="Tahoma" w:hAnsi="Tahoma" w:cs="Tahoma"/>
                <w:bCs/>
                <w:sz w:val="18"/>
                <w:szCs w:val="18"/>
              </w:rPr>
            </w:pPr>
          </w:p>
        </w:tc>
      </w:tr>
      <w:tr w:rsidR="00795C77" w:rsidRPr="000963CC">
        <w:trPr>
          <w:trHeight w:val="234"/>
        </w:trPr>
        <w:tc>
          <w:tcPr>
            <w:tcW w:w="2880" w:type="dxa"/>
            <w:vAlign w:val="center"/>
          </w:tcPr>
          <w:p w:rsidR="00795C77" w:rsidRPr="000963CC" w:rsidRDefault="00795C77" w:rsidP="000963CC">
            <w:pPr>
              <w:pStyle w:val="a4"/>
              <w:tabs>
                <w:tab w:val="clear" w:pos="4153"/>
                <w:tab w:val="clear" w:pos="8306"/>
              </w:tabs>
              <w:spacing w:before="60" w:after="60" w:line="240" w:lineRule="exact"/>
              <w:rPr>
                <w:rFonts w:ascii="Tahoma" w:hAnsi="Tahoma" w:cs="Tahoma"/>
                <w:bCs/>
                <w:sz w:val="18"/>
                <w:szCs w:val="18"/>
                <w:lang w:val="en-US"/>
              </w:rPr>
            </w:pPr>
            <w:r w:rsidRPr="000963CC">
              <w:rPr>
                <w:rFonts w:ascii="Tahoma" w:hAnsi="Tahoma" w:cs="Tahoma"/>
                <w:bCs/>
                <w:sz w:val="18"/>
                <w:szCs w:val="18"/>
              </w:rPr>
              <w:t>ΤΑΜΕΙΟ</w:t>
            </w:r>
            <w:r w:rsidRPr="000963CC">
              <w:rPr>
                <w:rFonts w:ascii="Tahoma" w:hAnsi="Tahoma" w:cs="Tahoma"/>
                <w:bCs/>
                <w:sz w:val="18"/>
                <w:szCs w:val="18"/>
                <w:lang w:val="en-US"/>
              </w:rPr>
              <w:t>:</w:t>
            </w:r>
          </w:p>
        </w:tc>
        <w:tc>
          <w:tcPr>
            <w:tcW w:w="4681" w:type="dxa"/>
            <w:vAlign w:val="center"/>
          </w:tcPr>
          <w:p w:rsidR="00795C77" w:rsidRPr="000963CC" w:rsidRDefault="00795C77" w:rsidP="000963CC">
            <w:pPr>
              <w:pStyle w:val="a4"/>
              <w:tabs>
                <w:tab w:val="clear" w:pos="4153"/>
                <w:tab w:val="clear" w:pos="8306"/>
              </w:tabs>
              <w:spacing w:before="60" w:after="60" w:line="240" w:lineRule="exact"/>
              <w:rPr>
                <w:rFonts w:ascii="Tahoma" w:hAnsi="Tahoma" w:cs="Tahoma"/>
                <w:bCs/>
                <w:sz w:val="18"/>
                <w:szCs w:val="18"/>
              </w:rPr>
            </w:pPr>
          </w:p>
        </w:tc>
        <w:tc>
          <w:tcPr>
            <w:tcW w:w="865" w:type="dxa"/>
            <w:vAlign w:val="center"/>
          </w:tcPr>
          <w:p w:rsidR="00795C77" w:rsidRPr="000963CC" w:rsidRDefault="00795C77" w:rsidP="000963CC">
            <w:pPr>
              <w:pStyle w:val="a4"/>
              <w:tabs>
                <w:tab w:val="clear" w:pos="4153"/>
                <w:tab w:val="clear" w:pos="8306"/>
              </w:tabs>
              <w:spacing w:before="60" w:after="60" w:line="240" w:lineRule="exact"/>
              <w:rPr>
                <w:rFonts w:ascii="Tahoma" w:hAnsi="Tahoma" w:cs="Tahoma"/>
                <w:bCs/>
                <w:sz w:val="18"/>
                <w:szCs w:val="18"/>
              </w:rPr>
            </w:pPr>
            <w:r w:rsidRPr="000963CC">
              <w:rPr>
                <w:rFonts w:ascii="Tahoma" w:hAnsi="Tahoma" w:cs="Tahoma"/>
                <w:bCs/>
                <w:sz w:val="18"/>
                <w:szCs w:val="18"/>
              </w:rPr>
              <w:t>ΚΩΔ.</w:t>
            </w:r>
          </w:p>
        </w:tc>
        <w:tc>
          <w:tcPr>
            <w:tcW w:w="1474" w:type="dxa"/>
            <w:vAlign w:val="center"/>
          </w:tcPr>
          <w:p w:rsidR="00795C77" w:rsidRPr="000963CC" w:rsidRDefault="00795C77" w:rsidP="000963CC">
            <w:pPr>
              <w:pStyle w:val="a4"/>
              <w:spacing w:before="60" w:after="60" w:line="240" w:lineRule="exact"/>
              <w:rPr>
                <w:rFonts w:ascii="Tahoma" w:hAnsi="Tahoma" w:cs="Tahoma"/>
                <w:bCs/>
                <w:sz w:val="18"/>
                <w:szCs w:val="18"/>
              </w:rPr>
            </w:pPr>
          </w:p>
        </w:tc>
      </w:tr>
      <w:tr w:rsidR="00795C77" w:rsidRPr="000963CC">
        <w:trPr>
          <w:trHeight w:val="234"/>
        </w:trPr>
        <w:tc>
          <w:tcPr>
            <w:tcW w:w="2880" w:type="dxa"/>
            <w:vAlign w:val="center"/>
          </w:tcPr>
          <w:p w:rsidR="00795C77" w:rsidRPr="000963CC" w:rsidRDefault="00795C77" w:rsidP="000963CC">
            <w:pPr>
              <w:pStyle w:val="a4"/>
              <w:tabs>
                <w:tab w:val="clear" w:pos="4153"/>
                <w:tab w:val="clear" w:pos="8306"/>
              </w:tabs>
              <w:spacing w:before="60" w:after="60" w:line="240" w:lineRule="exact"/>
              <w:rPr>
                <w:rFonts w:ascii="Tahoma" w:hAnsi="Tahoma" w:cs="Tahoma"/>
                <w:bCs/>
                <w:sz w:val="18"/>
                <w:szCs w:val="18"/>
                <w:lang w:val="en-US"/>
              </w:rPr>
            </w:pPr>
            <w:r w:rsidRPr="000963CC">
              <w:rPr>
                <w:rFonts w:ascii="Tahoma" w:hAnsi="Tahoma" w:cs="Tahoma"/>
                <w:bCs/>
                <w:sz w:val="18"/>
                <w:szCs w:val="18"/>
              </w:rPr>
              <w:t>ΔΙΑΧΕΙΡΙΣΤΙΚΗ ΑΡΧΗ/ΕΦΔ</w:t>
            </w:r>
            <w:r w:rsidRPr="000963CC">
              <w:rPr>
                <w:rFonts w:ascii="Tahoma" w:hAnsi="Tahoma" w:cs="Tahoma"/>
                <w:bCs/>
                <w:sz w:val="18"/>
                <w:szCs w:val="18"/>
                <w:lang w:val="en-US"/>
              </w:rPr>
              <w:t>:</w:t>
            </w:r>
          </w:p>
        </w:tc>
        <w:tc>
          <w:tcPr>
            <w:tcW w:w="4681" w:type="dxa"/>
            <w:vAlign w:val="center"/>
          </w:tcPr>
          <w:p w:rsidR="00795C77" w:rsidRPr="000963CC" w:rsidRDefault="00795C77" w:rsidP="000963CC">
            <w:pPr>
              <w:pStyle w:val="a4"/>
              <w:tabs>
                <w:tab w:val="clear" w:pos="4153"/>
                <w:tab w:val="clear" w:pos="8306"/>
              </w:tabs>
              <w:spacing w:before="60" w:after="60" w:line="240" w:lineRule="exact"/>
              <w:rPr>
                <w:rFonts w:ascii="Tahoma" w:hAnsi="Tahoma" w:cs="Tahoma"/>
                <w:bCs/>
                <w:sz w:val="18"/>
                <w:szCs w:val="18"/>
              </w:rPr>
            </w:pPr>
          </w:p>
        </w:tc>
        <w:tc>
          <w:tcPr>
            <w:tcW w:w="865" w:type="dxa"/>
            <w:vAlign w:val="center"/>
          </w:tcPr>
          <w:p w:rsidR="00795C77" w:rsidRPr="000963CC" w:rsidRDefault="00795C77" w:rsidP="000963CC">
            <w:pPr>
              <w:pStyle w:val="a4"/>
              <w:tabs>
                <w:tab w:val="clear" w:pos="4153"/>
                <w:tab w:val="clear" w:pos="8306"/>
              </w:tabs>
              <w:spacing w:before="60" w:after="60" w:line="240" w:lineRule="exact"/>
              <w:rPr>
                <w:rFonts w:ascii="Tahoma" w:hAnsi="Tahoma" w:cs="Tahoma"/>
                <w:bCs/>
                <w:sz w:val="18"/>
                <w:szCs w:val="18"/>
              </w:rPr>
            </w:pPr>
            <w:r w:rsidRPr="000963CC">
              <w:rPr>
                <w:rFonts w:ascii="Tahoma" w:hAnsi="Tahoma" w:cs="Tahoma"/>
                <w:bCs/>
                <w:sz w:val="18"/>
                <w:szCs w:val="18"/>
              </w:rPr>
              <w:t>ΚΩΔ.</w:t>
            </w:r>
          </w:p>
        </w:tc>
        <w:tc>
          <w:tcPr>
            <w:tcW w:w="1474" w:type="dxa"/>
            <w:vAlign w:val="center"/>
          </w:tcPr>
          <w:p w:rsidR="00795C77" w:rsidRPr="000963CC" w:rsidRDefault="00795C77" w:rsidP="000963CC">
            <w:pPr>
              <w:pStyle w:val="a4"/>
              <w:spacing w:before="60" w:after="60" w:line="240" w:lineRule="exact"/>
              <w:rPr>
                <w:rFonts w:ascii="Tahoma" w:hAnsi="Tahoma" w:cs="Tahoma"/>
                <w:bCs/>
                <w:sz w:val="18"/>
                <w:szCs w:val="18"/>
              </w:rPr>
            </w:pPr>
          </w:p>
        </w:tc>
      </w:tr>
      <w:tr w:rsidR="00795C77" w:rsidRPr="000963CC">
        <w:trPr>
          <w:trHeight w:val="234"/>
        </w:trPr>
        <w:tc>
          <w:tcPr>
            <w:tcW w:w="2880" w:type="dxa"/>
            <w:vAlign w:val="center"/>
          </w:tcPr>
          <w:p w:rsidR="00795C77" w:rsidRPr="000963CC" w:rsidRDefault="00770E0A" w:rsidP="000963CC">
            <w:pPr>
              <w:pStyle w:val="a4"/>
              <w:tabs>
                <w:tab w:val="clear" w:pos="4153"/>
                <w:tab w:val="clear" w:pos="8306"/>
              </w:tabs>
              <w:spacing w:before="60" w:after="60" w:line="240" w:lineRule="exact"/>
              <w:rPr>
                <w:rFonts w:ascii="Tahoma" w:hAnsi="Tahoma" w:cs="Tahoma"/>
                <w:bCs/>
                <w:sz w:val="18"/>
                <w:szCs w:val="18"/>
              </w:rPr>
            </w:pPr>
            <w:r w:rsidRPr="000963CC">
              <w:rPr>
                <w:rFonts w:ascii="Tahoma" w:hAnsi="Tahoma" w:cs="Tahoma"/>
                <w:bCs/>
                <w:sz w:val="18"/>
                <w:szCs w:val="18"/>
              </w:rPr>
              <w:t>ΔΙΚΑΙΟΥΧΟΣ</w:t>
            </w:r>
          </w:p>
        </w:tc>
        <w:tc>
          <w:tcPr>
            <w:tcW w:w="4681" w:type="dxa"/>
            <w:vAlign w:val="center"/>
          </w:tcPr>
          <w:p w:rsidR="00795C77" w:rsidRPr="000963CC" w:rsidRDefault="00795C77" w:rsidP="000963CC">
            <w:pPr>
              <w:pStyle w:val="a4"/>
              <w:tabs>
                <w:tab w:val="clear" w:pos="4153"/>
                <w:tab w:val="clear" w:pos="8306"/>
              </w:tabs>
              <w:spacing w:before="60" w:after="60" w:line="240" w:lineRule="exact"/>
              <w:rPr>
                <w:rFonts w:ascii="Tahoma" w:hAnsi="Tahoma" w:cs="Tahoma"/>
                <w:bCs/>
                <w:sz w:val="18"/>
                <w:szCs w:val="18"/>
              </w:rPr>
            </w:pPr>
          </w:p>
        </w:tc>
        <w:tc>
          <w:tcPr>
            <w:tcW w:w="865" w:type="dxa"/>
            <w:vAlign w:val="center"/>
          </w:tcPr>
          <w:p w:rsidR="00795C77" w:rsidRPr="000963CC" w:rsidRDefault="00770E0A" w:rsidP="000963CC">
            <w:pPr>
              <w:pStyle w:val="a4"/>
              <w:tabs>
                <w:tab w:val="clear" w:pos="4153"/>
                <w:tab w:val="clear" w:pos="8306"/>
              </w:tabs>
              <w:spacing w:before="60" w:after="60" w:line="240" w:lineRule="exact"/>
              <w:rPr>
                <w:rFonts w:ascii="Tahoma" w:hAnsi="Tahoma" w:cs="Tahoma"/>
                <w:bCs/>
                <w:sz w:val="18"/>
                <w:szCs w:val="18"/>
              </w:rPr>
            </w:pPr>
            <w:r w:rsidRPr="000963CC">
              <w:rPr>
                <w:rFonts w:ascii="Tahoma" w:hAnsi="Tahoma" w:cs="Tahoma"/>
                <w:bCs/>
                <w:sz w:val="18"/>
                <w:szCs w:val="18"/>
              </w:rPr>
              <w:t>ΚΩΔ.</w:t>
            </w:r>
          </w:p>
        </w:tc>
        <w:tc>
          <w:tcPr>
            <w:tcW w:w="1474" w:type="dxa"/>
            <w:vAlign w:val="center"/>
          </w:tcPr>
          <w:p w:rsidR="00795C77" w:rsidRPr="000963CC" w:rsidRDefault="00795C77" w:rsidP="000963CC">
            <w:pPr>
              <w:pStyle w:val="a4"/>
              <w:spacing w:before="60" w:after="60" w:line="240" w:lineRule="exact"/>
              <w:rPr>
                <w:rFonts w:ascii="Tahoma" w:hAnsi="Tahoma" w:cs="Tahoma"/>
                <w:bCs/>
                <w:sz w:val="18"/>
                <w:szCs w:val="18"/>
              </w:rPr>
            </w:pPr>
          </w:p>
        </w:tc>
      </w:tr>
    </w:tbl>
    <w:p w:rsidR="00795C77" w:rsidRPr="000963CC" w:rsidRDefault="00795C77" w:rsidP="000963CC">
      <w:pPr>
        <w:pStyle w:val="a4"/>
        <w:tabs>
          <w:tab w:val="clear" w:pos="4153"/>
          <w:tab w:val="clear" w:pos="8306"/>
        </w:tabs>
        <w:spacing w:before="60" w:after="60" w:line="240" w:lineRule="exact"/>
        <w:rPr>
          <w:rFonts w:ascii="Tahoma" w:hAnsi="Tahoma" w:cs="Tahoma"/>
          <w:b/>
          <w:sz w:val="18"/>
          <w:szCs w:val="18"/>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1134"/>
        <w:gridCol w:w="992"/>
        <w:gridCol w:w="1134"/>
        <w:gridCol w:w="5812"/>
      </w:tblGrid>
      <w:tr w:rsidR="00795C77" w:rsidRPr="000963CC" w:rsidTr="00FC55DF">
        <w:tc>
          <w:tcPr>
            <w:tcW w:w="9923" w:type="dxa"/>
            <w:gridSpan w:val="5"/>
            <w:shd w:val="clear" w:color="auto" w:fill="auto"/>
            <w:vAlign w:val="center"/>
          </w:tcPr>
          <w:p w:rsidR="00795C77" w:rsidRPr="000963CC" w:rsidRDefault="00795C77" w:rsidP="000963CC">
            <w:pPr>
              <w:pStyle w:val="a4"/>
              <w:tabs>
                <w:tab w:val="clear" w:pos="4153"/>
                <w:tab w:val="clear" w:pos="8306"/>
              </w:tabs>
              <w:spacing w:before="60" w:after="60" w:line="240" w:lineRule="exact"/>
              <w:jc w:val="center"/>
              <w:rPr>
                <w:rFonts w:ascii="Tahoma" w:hAnsi="Tahoma" w:cs="Tahoma"/>
                <w:b/>
                <w:sz w:val="18"/>
                <w:szCs w:val="18"/>
              </w:rPr>
            </w:pPr>
            <w:r w:rsidRPr="000963CC">
              <w:rPr>
                <w:rFonts w:ascii="Tahoma" w:hAnsi="Tahoma" w:cs="Tahoma"/>
                <w:b/>
                <w:sz w:val="18"/>
                <w:szCs w:val="18"/>
              </w:rPr>
              <w:t>ΣΤΟΙΧΕΙΑ ΠΡΑΞΕΩΝ/ΥΠΟΕΡΓΩΝ ΠΟΥ ΣΥΜΜΕΤΕΧΟΥΝ</w:t>
            </w:r>
          </w:p>
        </w:tc>
      </w:tr>
      <w:tr w:rsidR="00795C77" w:rsidRPr="000963CC" w:rsidTr="00FC55DF">
        <w:tc>
          <w:tcPr>
            <w:tcW w:w="851" w:type="dxa"/>
            <w:shd w:val="clear" w:color="auto" w:fill="auto"/>
            <w:vAlign w:val="center"/>
          </w:tcPr>
          <w:p w:rsidR="00795C77" w:rsidRPr="000963CC" w:rsidRDefault="00795C77" w:rsidP="000963CC">
            <w:pPr>
              <w:pStyle w:val="a4"/>
              <w:tabs>
                <w:tab w:val="clear" w:pos="4153"/>
                <w:tab w:val="clear" w:pos="8306"/>
              </w:tabs>
              <w:spacing w:before="60" w:after="60" w:line="240" w:lineRule="exact"/>
              <w:jc w:val="center"/>
              <w:rPr>
                <w:rFonts w:ascii="Tahoma" w:hAnsi="Tahoma" w:cs="Tahoma"/>
                <w:bCs/>
                <w:sz w:val="18"/>
                <w:szCs w:val="18"/>
              </w:rPr>
            </w:pPr>
            <w:r w:rsidRPr="000963CC">
              <w:rPr>
                <w:rFonts w:ascii="Tahoma" w:hAnsi="Tahoma" w:cs="Tahoma"/>
                <w:bCs/>
                <w:sz w:val="18"/>
                <w:szCs w:val="18"/>
              </w:rPr>
              <w:t>ΚΩΔ. Ε.Π.</w:t>
            </w:r>
          </w:p>
        </w:tc>
        <w:tc>
          <w:tcPr>
            <w:tcW w:w="1134" w:type="dxa"/>
            <w:shd w:val="clear" w:color="auto" w:fill="auto"/>
            <w:vAlign w:val="center"/>
          </w:tcPr>
          <w:p w:rsidR="00795C77" w:rsidRPr="000963CC" w:rsidRDefault="00795C77" w:rsidP="00581D99">
            <w:pPr>
              <w:pStyle w:val="a4"/>
              <w:tabs>
                <w:tab w:val="clear" w:pos="4153"/>
                <w:tab w:val="clear" w:pos="8306"/>
              </w:tabs>
              <w:spacing w:before="60" w:after="60" w:line="240" w:lineRule="exact"/>
              <w:jc w:val="center"/>
              <w:rPr>
                <w:rFonts w:ascii="Tahoma" w:hAnsi="Tahoma" w:cs="Tahoma"/>
                <w:bCs/>
                <w:sz w:val="18"/>
                <w:szCs w:val="18"/>
              </w:rPr>
            </w:pPr>
            <w:r w:rsidRPr="000963CC">
              <w:rPr>
                <w:rFonts w:ascii="Tahoma" w:hAnsi="Tahoma" w:cs="Tahoma"/>
                <w:bCs/>
                <w:sz w:val="18"/>
                <w:szCs w:val="18"/>
              </w:rPr>
              <w:t xml:space="preserve">ΚΩΔ. </w:t>
            </w:r>
            <w:r w:rsidR="00581D99">
              <w:rPr>
                <w:rFonts w:ascii="Tahoma" w:hAnsi="Tahoma" w:cs="Tahoma"/>
                <w:bCs/>
                <w:sz w:val="18"/>
                <w:szCs w:val="18"/>
                <w:lang w:val="en-US"/>
              </w:rPr>
              <w:t xml:space="preserve"> </w:t>
            </w:r>
            <w:r w:rsidRPr="000963CC">
              <w:rPr>
                <w:rFonts w:ascii="Tahoma" w:hAnsi="Tahoma" w:cs="Tahoma"/>
                <w:bCs/>
                <w:sz w:val="18"/>
                <w:szCs w:val="18"/>
              </w:rPr>
              <w:t>ΠΡΟ/ΑΣ</w:t>
            </w:r>
          </w:p>
        </w:tc>
        <w:tc>
          <w:tcPr>
            <w:tcW w:w="992" w:type="dxa"/>
            <w:shd w:val="clear" w:color="auto" w:fill="auto"/>
            <w:vAlign w:val="center"/>
          </w:tcPr>
          <w:p w:rsidR="00795C77" w:rsidRPr="000963CC" w:rsidRDefault="00795C77" w:rsidP="000963CC">
            <w:pPr>
              <w:pStyle w:val="a4"/>
              <w:tabs>
                <w:tab w:val="clear" w:pos="4153"/>
                <w:tab w:val="clear" w:pos="8306"/>
              </w:tabs>
              <w:spacing w:before="60" w:after="60" w:line="240" w:lineRule="exact"/>
              <w:jc w:val="center"/>
              <w:rPr>
                <w:rFonts w:ascii="Tahoma" w:hAnsi="Tahoma" w:cs="Tahoma"/>
                <w:bCs/>
                <w:sz w:val="18"/>
                <w:szCs w:val="18"/>
              </w:rPr>
            </w:pPr>
            <w:r w:rsidRPr="000963CC">
              <w:rPr>
                <w:rFonts w:ascii="Tahoma" w:hAnsi="Tahoma" w:cs="Tahoma"/>
                <w:bCs/>
                <w:sz w:val="18"/>
                <w:szCs w:val="18"/>
              </w:rPr>
              <w:t>ΚΩΔΙΚΟΣ ΠΡΑΞΗΣ (ΟΠΣ)</w:t>
            </w:r>
          </w:p>
        </w:tc>
        <w:tc>
          <w:tcPr>
            <w:tcW w:w="1134" w:type="dxa"/>
            <w:shd w:val="clear" w:color="auto" w:fill="auto"/>
            <w:vAlign w:val="center"/>
          </w:tcPr>
          <w:p w:rsidR="00795C77" w:rsidRPr="000963CC" w:rsidRDefault="00795C77" w:rsidP="000963CC">
            <w:pPr>
              <w:pStyle w:val="a4"/>
              <w:tabs>
                <w:tab w:val="clear" w:pos="4153"/>
                <w:tab w:val="clear" w:pos="8306"/>
              </w:tabs>
              <w:spacing w:before="60" w:after="60" w:line="240" w:lineRule="exact"/>
              <w:jc w:val="center"/>
              <w:rPr>
                <w:rFonts w:ascii="Tahoma" w:hAnsi="Tahoma" w:cs="Tahoma"/>
                <w:bCs/>
                <w:sz w:val="18"/>
                <w:szCs w:val="18"/>
              </w:rPr>
            </w:pPr>
            <w:r w:rsidRPr="000963CC">
              <w:rPr>
                <w:rFonts w:ascii="Tahoma" w:hAnsi="Tahoma" w:cs="Tahoma"/>
                <w:bCs/>
                <w:sz w:val="18"/>
                <w:szCs w:val="18"/>
              </w:rPr>
              <w:t>ΚΩΔΙΚΟΣ ΥΠΟΕΡΓΟΥ (ΟΠΣ)</w:t>
            </w:r>
          </w:p>
        </w:tc>
        <w:tc>
          <w:tcPr>
            <w:tcW w:w="5812" w:type="dxa"/>
            <w:shd w:val="clear" w:color="auto" w:fill="auto"/>
            <w:vAlign w:val="center"/>
          </w:tcPr>
          <w:p w:rsidR="00795C77" w:rsidRPr="000963CC" w:rsidRDefault="00795C77" w:rsidP="000963CC">
            <w:pPr>
              <w:pStyle w:val="a4"/>
              <w:tabs>
                <w:tab w:val="clear" w:pos="4153"/>
                <w:tab w:val="clear" w:pos="8306"/>
              </w:tabs>
              <w:spacing w:before="60" w:after="60" w:line="240" w:lineRule="exact"/>
              <w:jc w:val="center"/>
              <w:rPr>
                <w:rFonts w:ascii="Tahoma" w:hAnsi="Tahoma" w:cs="Tahoma"/>
                <w:bCs/>
                <w:sz w:val="18"/>
                <w:szCs w:val="18"/>
              </w:rPr>
            </w:pPr>
            <w:r w:rsidRPr="000963CC">
              <w:rPr>
                <w:rFonts w:ascii="Tahoma" w:hAnsi="Tahoma" w:cs="Tahoma"/>
                <w:bCs/>
                <w:sz w:val="18"/>
                <w:szCs w:val="18"/>
              </w:rPr>
              <w:t>ΤΙΤΛΟΣ ΥΠΟΕΡΓΟΥ</w:t>
            </w:r>
          </w:p>
        </w:tc>
      </w:tr>
      <w:tr w:rsidR="00795C77" w:rsidRPr="000963CC" w:rsidTr="00FC55DF">
        <w:tc>
          <w:tcPr>
            <w:tcW w:w="851" w:type="dxa"/>
            <w:shd w:val="clear" w:color="auto" w:fill="auto"/>
            <w:vAlign w:val="center"/>
          </w:tcPr>
          <w:p w:rsidR="00795C77" w:rsidRPr="000963CC" w:rsidRDefault="00795C77" w:rsidP="000963CC">
            <w:pPr>
              <w:pStyle w:val="a4"/>
              <w:tabs>
                <w:tab w:val="clear" w:pos="4153"/>
                <w:tab w:val="clear" w:pos="8306"/>
              </w:tabs>
              <w:spacing w:before="60" w:after="60" w:line="240" w:lineRule="exact"/>
              <w:jc w:val="center"/>
              <w:rPr>
                <w:rFonts w:ascii="Tahoma" w:hAnsi="Tahoma" w:cs="Tahoma"/>
                <w:b/>
                <w:sz w:val="18"/>
                <w:szCs w:val="18"/>
              </w:rPr>
            </w:pPr>
          </w:p>
        </w:tc>
        <w:tc>
          <w:tcPr>
            <w:tcW w:w="1134" w:type="dxa"/>
            <w:shd w:val="clear" w:color="auto" w:fill="auto"/>
            <w:vAlign w:val="center"/>
          </w:tcPr>
          <w:p w:rsidR="00795C77" w:rsidRPr="000963CC" w:rsidRDefault="00795C77" w:rsidP="000963CC">
            <w:pPr>
              <w:pStyle w:val="a4"/>
              <w:tabs>
                <w:tab w:val="clear" w:pos="4153"/>
                <w:tab w:val="clear" w:pos="8306"/>
              </w:tabs>
              <w:spacing w:before="60" w:after="60" w:line="240" w:lineRule="exact"/>
              <w:jc w:val="center"/>
              <w:rPr>
                <w:rFonts w:ascii="Tahoma" w:hAnsi="Tahoma" w:cs="Tahoma"/>
                <w:b/>
                <w:sz w:val="18"/>
                <w:szCs w:val="18"/>
              </w:rPr>
            </w:pPr>
          </w:p>
        </w:tc>
        <w:tc>
          <w:tcPr>
            <w:tcW w:w="992" w:type="dxa"/>
            <w:shd w:val="clear" w:color="auto" w:fill="auto"/>
            <w:vAlign w:val="center"/>
          </w:tcPr>
          <w:p w:rsidR="00795C77" w:rsidRPr="000963CC" w:rsidRDefault="00795C77" w:rsidP="000963CC">
            <w:pPr>
              <w:pStyle w:val="a4"/>
              <w:tabs>
                <w:tab w:val="clear" w:pos="4153"/>
                <w:tab w:val="clear" w:pos="8306"/>
              </w:tabs>
              <w:spacing w:before="60" w:after="60" w:line="240" w:lineRule="exact"/>
              <w:jc w:val="center"/>
              <w:rPr>
                <w:rFonts w:ascii="Tahoma" w:hAnsi="Tahoma" w:cs="Tahoma"/>
                <w:b/>
                <w:sz w:val="18"/>
                <w:szCs w:val="18"/>
              </w:rPr>
            </w:pPr>
          </w:p>
        </w:tc>
        <w:tc>
          <w:tcPr>
            <w:tcW w:w="1134" w:type="dxa"/>
            <w:shd w:val="clear" w:color="auto" w:fill="auto"/>
            <w:vAlign w:val="center"/>
          </w:tcPr>
          <w:p w:rsidR="00795C77" w:rsidRPr="000963CC" w:rsidRDefault="00795C77" w:rsidP="000963CC">
            <w:pPr>
              <w:pStyle w:val="a4"/>
              <w:tabs>
                <w:tab w:val="clear" w:pos="4153"/>
                <w:tab w:val="clear" w:pos="8306"/>
              </w:tabs>
              <w:spacing w:before="60" w:after="60" w:line="240" w:lineRule="exact"/>
              <w:jc w:val="center"/>
              <w:rPr>
                <w:rFonts w:ascii="Tahoma" w:hAnsi="Tahoma" w:cs="Tahoma"/>
                <w:b/>
                <w:sz w:val="18"/>
                <w:szCs w:val="18"/>
              </w:rPr>
            </w:pPr>
          </w:p>
        </w:tc>
        <w:tc>
          <w:tcPr>
            <w:tcW w:w="5812" w:type="dxa"/>
            <w:shd w:val="clear" w:color="auto" w:fill="auto"/>
            <w:vAlign w:val="center"/>
          </w:tcPr>
          <w:p w:rsidR="00795C77" w:rsidRPr="000963CC" w:rsidRDefault="00795C77" w:rsidP="000963CC">
            <w:pPr>
              <w:pStyle w:val="a4"/>
              <w:tabs>
                <w:tab w:val="clear" w:pos="4153"/>
                <w:tab w:val="clear" w:pos="8306"/>
              </w:tabs>
              <w:spacing w:before="60" w:after="60" w:line="240" w:lineRule="exact"/>
              <w:jc w:val="center"/>
              <w:rPr>
                <w:rFonts w:ascii="Tahoma" w:hAnsi="Tahoma" w:cs="Tahoma"/>
                <w:b/>
                <w:sz w:val="18"/>
                <w:szCs w:val="18"/>
              </w:rPr>
            </w:pPr>
          </w:p>
        </w:tc>
      </w:tr>
      <w:tr w:rsidR="00795C77" w:rsidRPr="000963CC" w:rsidTr="00FC55DF">
        <w:tc>
          <w:tcPr>
            <w:tcW w:w="851" w:type="dxa"/>
            <w:shd w:val="clear" w:color="auto" w:fill="auto"/>
            <w:vAlign w:val="center"/>
          </w:tcPr>
          <w:p w:rsidR="00795C77" w:rsidRPr="000963CC" w:rsidRDefault="00795C77" w:rsidP="000963CC">
            <w:pPr>
              <w:pStyle w:val="a4"/>
              <w:tabs>
                <w:tab w:val="clear" w:pos="4153"/>
                <w:tab w:val="clear" w:pos="8306"/>
              </w:tabs>
              <w:spacing w:before="60" w:after="60" w:line="240" w:lineRule="exact"/>
              <w:jc w:val="center"/>
              <w:rPr>
                <w:rFonts w:ascii="Tahoma" w:hAnsi="Tahoma" w:cs="Tahoma"/>
                <w:b/>
                <w:sz w:val="18"/>
                <w:szCs w:val="18"/>
              </w:rPr>
            </w:pPr>
          </w:p>
        </w:tc>
        <w:tc>
          <w:tcPr>
            <w:tcW w:w="1134" w:type="dxa"/>
            <w:shd w:val="clear" w:color="auto" w:fill="auto"/>
            <w:vAlign w:val="center"/>
          </w:tcPr>
          <w:p w:rsidR="00795C77" w:rsidRPr="000963CC" w:rsidRDefault="00795C77" w:rsidP="000963CC">
            <w:pPr>
              <w:pStyle w:val="a4"/>
              <w:tabs>
                <w:tab w:val="clear" w:pos="4153"/>
                <w:tab w:val="clear" w:pos="8306"/>
              </w:tabs>
              <w:spacing w:before="60" w:after="60" w:line="240" w:lineRule="exact"/>
              <w:jc w:val="center"/>
              <w:rPr>
                <w:rFonts w:ascii="Tahoma" w:hAnsi="Tahoma" w:cs="Tahoma"/>
                <w:b/>
                <w:sz w:val="18"/>
                <w:szCs w:val="18"/>
              </w:rPr>
            </w:pPr>
          </w:p>
        </w:tc>
        <w:tc>
          <w:tcPr>
            <w:tcW w:w="992" w:type="dxa"/>
            <w:shd w:val="clear" w:color="auto" w:fill="auto"/>
            <w:vAlign w:val="center"/>
          </w:tcPr>
          <w:p w:rsidR="00795C77" w:rsidRPr="000963CC" w:rsidRDefault="00795C77" w:rsidP="000963CC">
            <w:pPr>
              <w:pStyle w:val="a4"/>
              <w:tabs>
                <w:tab w:val="clear" w:pos="4153"/>
                <w:tab w:val="clear" w:pos="8306"/>
              </w:tabs>
              <w:spacing w:before="60" w:after="60" w:line="240" w:lineRule="exact"/>
              <w:jc w:val="center"/>
              <w:rPr>
                <w:rFonts w:ascii="Tahoma" w:hAnsi="Tahoma" w:cs="Tahoma"/>
                <w:b/>
                <w:sz w:val="18"/>
                <w:szCs w:val="18"/>
              </w:rPr>
            </w:pPr>
          </w:p>
        </w:tc>
        <w:tc>
          <w:tcPr>
            <w:tcW w:w="1134" w:type="dxa"/>
            <w:shd w:val="clear" w:color="auto" w:fill="auto"/>
            <w:vAlign w:val="center"/>
          </w:tcPr>
          <w:p w:rsidR="00795C77" w:rsidRPr="000963CC" w:rsidRDefault="00795C77" w:rsidP="000963CC">
            <w:pPr>
              <w:pStyle w:val="a4"/>
              <w:tabs>
                <w:tab w:val="clear" w:pos="4153"/>
                <w:tab w:val="clear" w:pos="8306"/>
              </w:tabs>
              <w:spacing w:before="60" w:after="60" w:line="240" w:lineRule="exact"/>
              <w:jc w:val="center"/>
              <w:rPr>
                <w:rFonts w:ascii="Tahoma" w:hAnsi="Tahoma" w:cs="Tahoma"/>
                <w:b/>
                <w:sz w:val="18"/>
                <w:szCs w:val="18"/>
              </w:rPr>
            </w:pPr>
          </w:p>
        </w:tc>
        <w:tc>
          <w:tcPr>
            <w:tcW w:w="5812" w:type="dxa"/>
            <w:shd w:val="clear" w:color="auto" w:fill="auto"/>
            <w:vAlign w:val="center"/>
          </w:tcPr>
          <w:p w:rsidR="00795C77" w:rsidRPr="000963CC" w:rsidRDefault="00795C77" w:rsidP="000963CC">
            <w:pPr>
              <w:pStyle w:val="a4"/>
              <w:tabs>
                <w:tab w:val="clear" w:pos="4153"/>
                <w:tab w:val="clear" w:pos="8306"/>
              </w:tabs>
              <w:spacing w:before="60" w:after="60" w:line="240" w:lineRule="exact"/>
              <w:jc w:val="center"/>
              <w:rPr>
                <w:rFonts w:ascii="Tahoma" w:hAnsi="Tahoma" w:cs="Tahoma"/>
                <w:b/>
                <w:sz w:val="18"/>
                <w:szCs w:val="18"/>
              </w:rPr>
            </w:pPr>
          </w:p>
        </w:tc>
      </w:tr>
      <w:tr w:rsidR="00795C77" w:rsidRPr="000963CC" w:rsidTr="00FC55DF">
        <w:tc>
          <w:tcPr>
            <w:tcW w:w="851" w:type="dxa"/>
            <w:shd w:val="clear" w:color="auto" w:fill="auto"/>
            <w:vAlign w:val="center"/>
          </w:tcPr>
          <w:p w:rsidR="00795C77" w:rsidRPr="000963CC" w:rsidRDefault="00795C77" w:rsidP="000963CC">
            <w:pPr>
              <w:pStyle w:val="a4"/>
              <w:tabs>
                <w:tab w:val="clear" w:pos="4153"/>
                <w:tab w:val="clear" w:pos="8306"/>
              </w:tabs>
              <w:spacing w:before="60" w:after="60" w:line="240" w:lineRule="exact"/>
              <w:jc w:val="center"/>
              <w:rPr>
                <w:rFonts w:ascii="Tahoma" w:hAnsi="Tahoma" w:cs="Tahoma"/>
                <w:b/>
                <w:sz w:val="18"/>
                <w:szCs w:val="18"/>
              </w:rPr>
            </w:pPr>
          </w:p>
        </w:tc>
        <w:tc>
          <w:tcPr>
            <w:tcW w:w="1134" w:type="dxa"/>
            <w:shd w:val="clear" w:color="auto" w:fill="auto"/>
            <w:vAlign w:val="center"/>
          </w:tcPr>
          <w:p w:rsidR="00795C77" w:rsidRPr="000963CC" w:rsidRDefault="00795C77" w:rsidP="000963CC">
            <w:pPr>
              <w:pStyle w:val="a4"/>
              <w:tabs>
                <w:tab w:val="clear" w:pos="4153"/>
                <w:tab w:val="clear" w:pos="8306"/>
              </w:tabs>
              <w:spacing w:before="60" w:after="60" w:line="240" w:lineRule="exact"/>
              <w:jc w:val="center"/>
              <w:rPr>
                <w:rFonts w:ascii="Tahoma" w:hAnsi="Tahoma" w:cs="Tahoma"/>
                <w:b/>
                <w:sz w:val="18"/>
                <w:szCs w:val="18"/>
              </w:rPr>
            </w:pPr>
          </w:p>
        </w:tc>
        <w:tc>
          <w:tcPr>
            <w:tcW w:w="992" w:type="dxa"/>
            <w:shd w:val="clear" w:color="auto" w:fill="auto"/>
            <w:vAlign w:val="center"/>
          </w:tcPr>
          <w:p w:rsidR="00795C77" w:rsidRPr="000963CC" w:rsidRDefault="00795C77" w:rsidP="000963CC">
            <w:pPr>
              <w:pStyle w:val="a4"/>
              <w:tabs>
                <w:tab w:val="clear" w:pos="4153"/>
                <w:tab w:val="clear" w:pos="8306"/>
              </w:tabs>
              <w:spacing w:before="60" w:after="60" w:line="240" w:lineRule="exact"/>
              <w:jc w:val="center"/>
              <w:rPr>
                <w:rFonts w:ascii="Tahoma" w:hAnsi="Tahoma" w:cs="Tahoma"/>
                <w:b/>
                <w:sz w:val="18"/>
                <w:szCs w:val="18"/>
              </w:rPr>
            </w:pPr>
          </w:p>
        </w:tc>
        <w:tc>
          <w:tcPr>
            <w:tcW w:w="1134" w:type="dxa"/>
            <w:shd w:val="clear" w:color="auto" w:fill="auto"/>
            <w:vAlign w:val="center"/>
          </w:tcPr>
          <w:p w:rsidR="00795C77" w:rsidRPr="000963CC" w:rsidRDefault="00795C77" w:rsidP="000963CC">
            <w:pPr>
              <w:pStyle w:val="a4"/>
              <w:tabs>
                <w:tab w:val="clear" w:pos="4153"/>
                <w:tab w:val="clear" w:pos="8306"/>
              </w:tabs>
              <w:spacing w:before="60" w:after="60" w:line="240" w:lineRule="exact"/>
              <w:jc w:val="center"/>
              <w:rPr>
                <w:rFonts w:ascii="Tahoma" w:hAnsi="Tahoma" w:cs="Tahoma"/>
                <w:b/>
                <w:sz w:val="18"/>
                <w:szCs w:val="18"/>
              </w:rPr>
            </w:pPr>
          </w:p>
        </w:tc>
        <w:tc>
          <w:tcPr>
            <w:tcW w:w="5812" w:type="dxa"/>
            <w:shd w:val="clear" w:color="auto" w:fill="auto"/>
            <w:vAlign w:val="center"/>
          </w:tcPr>
          <w:p w:rsidR="00795C77" w:rsidRPr="000963CC" w:rsidRDefault="00795C77" w:rsidP="000963CC">
            <w:pPr>
              <w:pStyle w:val="a4"/>
              <w:tabs>
                <w:tab w:val="clear" w:pos="4153"/>
                <w:tab w:val="clear" w:pos="8306"/>
              </w:tabs>
              <w:spacing w:before="60" w:after="60" w:line="240" w:lineRule="exact"/>
              <w:jc w:val="center"/>
              <w:rPr>
                <w:rFonts w:ascii="Tahoma" w:hAnsi="Tahoma" w:cs="Tahoma"/>
                <w:b/>
                <w:sz w:val="18"/>
                <w:szCs w:val="18"/>
              </w:rPr>
            </w:pPr>
          </w:p>
        </w:tc>
      </w:tr>
      <w:tr w:rsidR="00795C77" w:rsidRPr="000963CC" w:rsidTr="00FC55DF">
        <w:tc>
          <w:tcPr>
            <w:tcW w:w="851" w:type="dxa"/>
            <w:shd w:val="clear" w:color="auto" w:fill="auto"/>
            <w:vAlign w:val="center"/>
          </w:tcPr>
          <w:p w:rsidR="00795C77" w:rsidRPr="000963CC" w:rsidRDefault="00795C77" w:rsidP="000963CC">
            <w:pPr>
              <w:pStyle w:val="a4"/>
              <w:tabs>
                <w:tab w:val="clear" w:pos="4153"/>
                <w:tab w:val="clear" w:pos="8306"/>
              </w:tabs>
              <w:spacing w:before="60" w:after="60" w:line="240" w:lineRule="exact"/>
              <w:jc w:val="center"/>
              <w:rPr>
                <w:rFonts w:ascii="Tahoma" w:hAnsi="Tahoma" w:cs="Tahoma"/>
                <w:b/>
                <w:sz w:val="18"/>
                <w:szCs w:val="18"/>
              </w:rPr>
            </w:pPr>
          </w:p>
        </w:tc>
        <w:tc>
          <w:tcPr>
            <w:tcW w:w="1134" w:type="dxa"/>
            <w:shd w:val="clear" w:color="auto" w:fill="auto"/>
            <w:vAlign w:val="center"/>
          </w:tcPr>
          <w:p w:rsidR="00795C77" w:rsidRPr="000963CC" w:rsidRDefault="00795C77" w:rsidP="000963CC">
            <w:pPr>
              <w:pStyle w:val="a4"/>
              <w:tabs>
                <w:tab w:val="clear" w:pos="4153"/>
                <w:tab w:val="clear" w:pos="8306"/>
              </w:tabs>
              <w:spacing w:before="60" w:after="60" w:line="240" w:lineRule="exact"/>
              <w:jc w:val="center"/>
              <w:rPr>
                <w:rFonts w:ascii="Tahoma" w:hAnsi="Tahoma" w:cs="Tahoma"/>
                <w:b/>
                <w:sz w:val="18"/>
                <w:szCs w:val="18"/>
              </w:rPr>
            </w:pPr>
          </w:p>
        </w:tc>
        <w:tc>
          <w:tcPr>
            <w:tcW w:w="992" w:type="dxa"/>
            <w:shd w:val="clear" w:color="auto" w:fill="auto"/>
            <w:vAlign w:val="center"/>
          </w:tcPr>
          <w:p w:rsidR="00795C77" w:rsidRPr="000963CC" w:rsidRDefault="00795C77" w:rsidP="000963CC">
            <w:pPr>
              <w:pStyle w:val="a4"/>
              <w:tabs>
                <w:tab w:val="clear" w:pos="4153"/>
                <w:tab w:val="clear" w:pos="8306"/>
              </w:tabs>
              <w:spacing w:before="60" w:after="60" w:line="240" w:lineRule="exact"/>
              <w:jc w:val="center"/>
              <w:rPr>
                <w:rFonts w:ascii="Tahoma" w:hAnsi="Tahoma" w:cs="Tahoma"/>
                <w:b/>
                <w:sz w:val="18"/>
                <w:szCs w:val="18"/>
              </w:rPr>
            </w:pPr>
          </w:p>
        </w:tc>
        <w:tc>
          <w:tcPr>
            <w:tcW w:w="1134" w:type="dxa"/>
            <w:shd w:val="clear" w:color="auto" w:fill="auto"/>
            <w:vAlign w:val="center"/>
          </w:tcPr>
          <w:p w:rsidR="00795C77" w:rsidRPr="000963CC" w:rsidRDefault="00795C77" w:rsidP="000963CC">
            <w:pPr>
              <w:pStyle w:val="a4"/>
              <w:tabs>
                <w:tab w:val="clear" w:pos="4153"/>
                <w:tab w:val="clear" w:pos="8306"/>
              </w:tabs>
              <w:spacing w:before="60" w:after="60" w:line="240" w:lineRule="exact"/>
              <w:jc w:val="center"/>
              <w:rPr>
                <w:rFonts w:ascii="Tahoma" w:hAnsi="Tahoma" w:cs="Tahoma"/>
                <w:b/>
                <w:sz w:val="18"/>
                <w:szCs w:val="18"/>
              </w:rPr>
            </w:pPr>
          </w:p>
        </w:tc>
        <w:tc>
          <w:tcPr>
            <w:tcW w:w="5812" w:type="dxa"/>
            <w:shd w:val="clear" w:color="auto" w:fill="auto"/>
            <w:vAlign w:val="center"/>
          </w:tcPr>
          <w:p w:rsidR="00795C77" w:rsidRPr="000963CC" w:rsidRDefault="00795C77" w:rsidP="000963CC">
            <w:pPr>
              <w:pStyle w:val="a4"/>
              <w:tabs>
                <w:tab w:val="clear" w:pos="4153"/>
                <w:tab w:val="clear" w:pos="8306"/>
              </w:tabs>
              <w:spacing w:before="60" w:after="60" w:line="240" w:lineRule="exact"/>
              <w:jc w:val="center"/>
              <w:rPr>
                <w:rFonts w:ascii="Tahoma" w:hAnsi="Tahoma" w:cs="Tahoma"/>
                <w:b/>
                <w:sz w:val="18"/>
                <w:szCs w:val="18"/>
              </w:rPr>
            </w:pPr>
          </w:p>
        </w:tc>
      </w:tr>
    </w:tbl>
    <w:p w:rsidR="009F5E6E" w:rsidRPr="000963CC" w:rsidRDefault="009F5E6E" w:rsidP="000963CC">
      <w:pPr>
        <w:pStyle w:val="a4"/>
        <w:tabs>
          <w:tab w:val="clear" w:pos="4153"/>
          <w:tab w:val="clear" w:pos="8306"/>
        </w:tabs>
        <w:spacing w:before="60" w:after="60" w:line="240" w:lineRule="exact"/>
        <w:jc w:val="center"/>
        <w:rPr>
          <w:rFonts w:ascii="Tahoma" w:hAnsi="Tahoma" w:cs="Tahoma"/>
          <w:b/>
          <w:sz w:val="18"/>
          <w:szCs w:val="18"/>
        </w:rPr>
      </w:pPr>
    </w:p>
    <w:tbl>
      <w:tblPr>
        <w:tblW w:w="989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39"/>
        <w:gridCol w:w="1329"/>
        <w:gridCol w:w="1009"/>
        <w:gridCol w:w="692"/>
        <w:gridCol w:w="425"/>
        <w:gridCol w:w="709"/>
        <w:gridCol w:w="400"/>
        <w:gridCol w:w="875"/>
        <w:gridCol w:w="285"/>
        <w:gridCol w:w="1133"/>
      </w:tblGrid>
      <w:tr w:rsidR="009F5E6E" w:rsidRPr="000963CC">
        <w:trPr>
          <w:trHeight w:val="322"/>
        </w:trPr>
        <w:tc>
          <w:tcPr>
            <w:tcW w:w="9896" w:type="dxa"/>
            <w:gridSpan w:val="10"/>
            <w:vAlign w:val="center"/>
          </w:tcPr>
          <w:p w:rsidR="009F5E6E" w:rsidRPr="000963CC" w:rsidRDefault="009F5E6E" w:rsidP="000963CC">
            <w:pPr>
              <w:pStyle w:val="a4"/>
              <w:tabs>
                <w:tab w:val="clear" w:pos="4153"/>
                <w:tab w:val="clear" w:pos="8306"/>
              </w:tabs>
              <w:spacing w:before="60" w:after="60" w:line="240" w:lineRule="exact"/>
              <w:jc w:val="center"/>
              <w:rPr>
                <w:rFonts w:ascii="Tahoma" w:hAnsi="Tahoma" w:cs="Tahoma"/>
                <w:b/>
                <w:bCs/>
                <w:sz w:val="18"/>
                <w:szCs w:val="18"/>
              </w:rPr>
            </w:pPr>
            <w:r w:rsidRPr="000963CC">
              <w:rPr>
                <w:rFonts w:ascii="Tahoma" w:hAnsi="Tahoma" w:cs="Tahoma"/>
                <w:b/>
                <w:bCs/>
                <w:sz w:val="18"/>
                <w:szCs w:val="18"/>
              </w:rPr>
              <w:t>ΣΤΟΙΧΕΙΑ ΣΥΜΒΑΣΗΣ</w:t>
            </w:r>
          </w:p>
        </w:tc>
      </w:tr>
      <w:tr w:rsidR="00FD70D2" w:rsidRPr="000963CC">
        <w:trPr>
          <w:trHeight w:val="490"/>
        </w:trPr>
        <w:tc>
          <w:tcPr>
            <w:tcW w:w="3039" w:type="dxa"/>
            <w:vAlign w:val="center"/>
          </w:tcPr>
          <w:p w:rsidR="00FD70D2" w:rsidRPr="000963CC" w:rsidRDefault="00FD70D2" w:rsidP="000963CC">
            <w:pPr>
              <w:pStyle w:val="a4"/>
              <w:tabs>
                <w:tab w:val="clear" w:pos="4153"/>
                <w:tab w:val="clear" w:pos="8306"/>
              </w:tabs>
              <w:spacing w:before="60" w:after="60" w:line="240" w:lineRule="exact"/>
              <w:rPr>
                <w:rFonts w:ascii="Tahoma" w:hAnsi="Tahoma" w:cs="Tahoma"/>
                <w:sz w:val="18"/>
                <w:szCs w:val="18"/>
              </w:rPr>
            </w:pPr>
            <w:r w:rsidRPr="000963CC">
              <w:rPr>
                <w:rFonts w:ascii="Tahoma" w:hAnsi="Tahoma" w:cs="Tahoma"/>
                <w:sz w:val="18"/>
                <w:szCs w:val="18"/>
              </w:rPr>
              <w:t>ΤΙΤΛΟΣ ΣΧΕΔΙΟΥ ΣΥΜΒΑΣΗΣ ΥΠΟΕΡΓΟΥ (1,2,….)</w:t>
            </w:r>
          </w:p>
        </w:tc>
        <w:tc>
          <w:tcPr>
            <w:tcW w:w="3455" w:type="dxa"/>
            <w:gridSpan w:val="4"/>
            <w:vAlign w:val="center"/>
          </w:tcPr>
          <w:p w:rsidR="00FD70D2" w:rsidRPr="000963CC" w:rsidRDefault="00FD70D2" w:rsidP="000963CC">
            <w:pPr>
              <w:pStyle w:val="a4"/>
              <w:tabs>
                <w:tab w:val="clear" w:pos="4153"/>
                <w:tab w:val="clear" w:pos="8306"/>
              </w:tabs>
              <w:spacing w:before="60" w:after="60" w:line="240" w:lineRule="exact"/>
              <w:rPr>
                <w:rFonts w:ascii="Tahoma" w:hAnsi="Tahoma" w:cs="Tahoma"/>
                <w:b/>
                <w:bCs/>
                <w:sz w:val="18"/>
                <w:szCs w:val="18"/>
              </w:rPr>
            </w:pPr>
          </w:p>
        </w:tc>
        <w:tc>
          <w:tcPr>
            <w:tcW w:w="1984" w:type="dxa"/>
            <w:gridSpan w:val="3"/>
            <w:vAlign w:val="center"/>
          </w:tcPr>
          <w:p w:rsidR="00FD70D2" w:rsidRPr="000963CC" w:rsidRDefault="00FD70D2" w:rsidP="000963CC">
            <w:pPr>
              <w:pStyle w:val="a4"/>
              <w:tabs>
                <w:tab w:val="clear" w:pos="4153"/>
                <w:tab w:val="clear" w:pos="8306"/>
              </w:tabs>
              <w:spacing w:before="60" w:after="60" w:line="240" w:lineRule="exact"/>
              <w:jc w:val="center"/>
              <w:rPr>
                <w:rFonts w:ascii="Tahoma" w:hAnsi="Tahoma" w:cs="Tahoma"/>
                <w:sz w:val="18"/>
                <w:szCs w:val="18"/>
              </w:rPr>
            </w:pPr>
            <w:r w:rsidRPr="000963CC">
              <w:rPr>
                <w:rFonts w:ascii="Tahoma" w:hAnsi="Tahoma" w:cs="Tahoma"/>
                <w:sz w:val="18"/>
                <w:szCs w:val="18"/>
              </w:rPr>
              <w:t>ΑΡΙΘΜΟΣ  ΠΡΟΕΓΚΡΙΣΗΣ ΣΥΜΒΑΣΗΣ</w:t>
            </w:r>
          </w:p>
        </w:tc>
        <w:tc>
          <w:tcPr>
            <w:tcW w:w="1418" w:type="dxa"/>
            <w:gridSpan w:val="2"/>
            <w:vAlign w:val="center"/>
          </w:tcPr>
          <w:p w:rsidR="00FD70D2" w:rsidRPr="000963CC" w:rsidRDefault="00FD70D2" w:rsidP="000963CC">
            <w:pPr>
              <w:pStyle w:val="a4"/>
              <w:tabs>
                <w:tab w:val="clear" w:pos="4153"/>
                <w:tab w:val="clear" w:pos="8306"/>
              </w:tabs>
              <w:spacing w:before="60" w:after="60" w:line="240" w:lineRule="exact"/>
              <w:rPr>
                <w:rFonts w:ascii="Tahoma" w:hAnsi="Tahoma" w:cs="Tahoma"/>
                <w:b/>
                <w:bCs/>
                <w:sz w:val="18"/>
                <w:szCs w:val="18"/>
              </w:rPr>
            </w:pPr>
          </w:p>
        </w:tc>
      </w:tr>
      <w:tr w:rsidR="009F5E6E" w:rsidRPr="000963CC">
        <w:trPr>
          <w:trHeight w:val="490"/>
        </w:trPr>
        <w:tc>
          <w:tcPr>
            <w:tcW w:w="3039" w:type="dxa"/>
            <w:vAlign w:val="center"/>
          </w:tcPr>
          <w:p w:rsidR="009F5E6E" w:rsidRPr="000963CC" w:rsidRDefault="009F5E6E" w:rsidP="000963CC">
            <w:pPr>
              <w:pStyle w:val="a4"/>
              <w:tabs>
                <w:tab w:val="clear" w:pos="4153"/>
                <w:tab w:val="clear" w:pos="8306"/>
              </w:tabs>
              <w:spacing w:before="60" w:after="60" w:line="240" w:lineRule="exact"/>
              <w:rPr>
                <w:rFonts w:ascii="Tahoma" w:hAnsi="Tahoma" w:cs="Tahoma"/>
                <w:sz w:val="18"/>
                <w:szCs w:val="18"/>
              </w:rPr>
            </w:pPr>
            <w:r w:rsidRPr="000963CC">
              <w:rPr>
                <w:rFonts w:ascii="Tahoma" w:hAnsi="Tahoma" w:cs="Tahoma"/>
                <w:sz w:val="18"/>
                <w:szCs w:val="18"/>
              </w:rPr>
              <w:t>ΑΝΑΘΕΤΟΥΣΑ ΑΡΧΗ</w:t>
            </w:r>
          </w:p>
        </w:tc>
        <w:tc>
          <w:tcPr>
            <w:tcW w:w="6857" w:type="dxa"/>
            <w:gridSpan w:val="9"/>
            <w:vAlign w:val="center"/>
          </w:tcPr>
          <w:p w:rsidR="009F5E6E" w:rsidRPr="000963CC" w:rsidRDefault="009F5E6E" w:rsidP="000963CC">
            <w:pPr>
              <w:pStyle w:val="a4"/>
              <w:tabs>
                <w:tab w:val="clear" w:pos="4153"/>
                <w:tab w:val="clear" w:pos="8306"/>
              </w:tabs>
              <w:spacing w:before="60" w:after="60" w:line="240" w:lineRule="exact"/>
              <w:rPr>
                <w:rFonts w:ascii="Tahoma" w:hAnsi="Tahoma" w:cs="Tahoma"/>
                <w:b/>
                <w:bCs/>
                <w:sz w:val="18"/>
                <w:szCs w:val="18"/>
              </w:rPr>
            </w:pPr>
          </w:p>
        </w:tc>
      </w:tr>
      <w:tr w:rsidR="009F5E6E" w:rsidRPr="000963CC">
        <w:trPr>
          <w:trHeight w:val="490"/>
        </w:trPr>
        <w:tc>
          <w:tcPr>
            <w:tcW w:w="3039" w:type="dxa"/>
            <w:vAlign w:val="center"/>
          </w:tcPr>
          <w:p w:rsidR="009F5E6E" w:rsidRPr="000963CC" w:rsidRDefault="009F5E6E" w:rsidP="000963CC">
            <w:pPr>
              <w:pStyle w:val="a4"/>
              <w:tabs>
                <w:tab w:val="clear" w:pos="4153"/>
                <w:tab w:val="clear" w:pos="8306"/>
              </w:tabs>
              <w:spacing w:before="60" w:after="60" w:line="240" w:lineRule="exact"/>
              <w:rPr>
                <w:rFonts w:ascii="Tahoma" w:hAnsi="Tahoma" w:cs="Tahoma"/>
                <w:bCs/>
                <w:sz w:val="18"/>
                <w:szCs w:val="18"/>
              </w:rPr>
            </w:pPr>
            <w:r w:rsidRPr="000963CC">
              <w:rPr>
                <w:rFonts w:ascii="Tahoma" w:hAnsi="Tahoma" w:cs="Tahoma"/>
                <w:bCs/>
                <w:sz w:val="18"/>
                <w:szCs w:val="18"/>
              </w:rPr>
              <w:t xml:space="preserve">ΚΩΔΙΚΟΣ ΑΝΑΦΟΡΑΣ ΤΗΣ Α.Α. ΓΙΑ ΤΟ ΣΧΕΔΙΟ ΣΥΜΒΑΣΗΣ: </w:t>
            </w:r>
          </w:p>
        </w:tc>
        <w:tc>
          <w:tcPr>
            <w:tcW w:w="6857" w:type="dxa"/>
            <w:gridSpan w:val="9"/>
            <w:vAlign w:val="center"/>
          </w:tcPr>
          <w:p w:rsidR="009F5E6E" w:rsidRPr="000963CC" w:rsidRDefault="009F5E6E" w:rsidP="000963CC">
            <w:pPr>
              <w:pStyle w:val="a4"/>
              <w:tabs>
                <w:tab w:val="clear" w:pos="4153"/>
                <w:tab w:val="clear" w:pos="8306"/>
              </w:tabs>
              <w:spacing w:before="60" w:after="60" w:line="240" w:lineRule="exact"/>
              <w:rPr>
                <w:rFonts w:ascii="Tahoma" w:hAnsi="Tahoma" w:cs="Tahoma"/>
                <w:b/>
                <w:bCs/>
                <w:sz w:val="18"/>
                <w:szCs w:val="18"/>
              </w:rPr>
            </w:pPr>
          </w:p>
        </w:tc>
      </w:tr>
      <w:tr w:rsidR="005602A1" w:rsidRPr="000963CC">
        <w:trPr>
          <w:trHeight w:val="490"/>
        </w:trPr>
        <w:tc>
          <w:tcPr>
            <w:tcW w:w="3039" w:type="dxa"/>
            <w:vAlign w:val="center"/>
          </w:tcPr>
          <w:p w:rsidR="005602A1" w:rsidRPr="000963CC" w:rsidRDefault="005602A1" w:rsidP="000963CC">
            <w:pPr>
              <w:pStyle w:val="a4"/>
              <w:tabs>
                <w:tab w:val="clear" w:pos="4153"/>
                <w:tab w:val="clear" w:pos="8306"/>
              </w:tabs>
              <w:spacing w:before="60" w:after="60" w:line="240" w:lineRule="exact"/>
              <w:rPr>
                <w:rFonts w:ascii="Tahoma" w:hAnsi="Tahoma" w:cs="Tahoma"/>
                <w:sz w:val="18"/>
                <w:szCs w:val="18"/>
              </w:rPr>
            </w:pPr>
            <w:r w:rsidRPr="000963CC">
              <w:rPr>
                <w:rFonts w:ascii="Tahoma" w:hAnsi="Tahoma" w:cs="Tahoma"/>
                <w:sz w:val="18"/>
                <w:szCs w:val="18"/>
              </w:rPr>
              <w:t xml:space="preserve">ΗΜ/ΝΙΑ ΥΠΟΒΟΛΗΣ ΣΥΜΒΑΤΙΚΩΝ ΤΕΥΧΩΝ </w:t>
            </w:r>
          </w:p>
        </w:tc>
        <w:tc>
          <w:tcPr>
            <w:tcW w:w="1329" w:type="dxa"/>
            <w:vAlign w:val="center"/>
          </w:tcPr>
          <w:p w:rsidR="005602A1" w:rsidRPr="000963CC" w:rsidRDefault="005602A1" w:rsidP="000963CC">
            <w:pPr>
              <w:pStyle w:val="a4"/>
              <w:tabs>
                <w:tab w:val="clear" w:pos="4153"/>
                <w:tab w:val="clear" w:pos="8306"/>
              </w:tabs>
              <w:spacing w:before="60" w:after="60" w:line="240" w:lineRule="exact"/>
              <w:jc w:val="center"/>
              <w:rPr>
                <w:rFonts w:ascii="Tahoma" w:hAnsi="Tahoma" w:cs="Tahoma"/>
                <w:b/>
                <w:bCs/>
                <w:sz w:val="18"/>
                <w:szCs w:val="18"/>
              </w:rPr>
            </w:pPr>
          </w:p>
        </w:tc>
        <w:tc>
          <w:tcPr>
            <w:tcW w:w="1701" w:type="dxa"/>
            <w:gridSpan w:val="2"/>
            <w:vAlign w:val="center"/>
          </w:tcPr>
          <w:p w:rsidR="005602A1" w:rsidRPr="000963CC" w:rsidRDefault="005602A1" w:rsidP="000963CC">
            <w:pPr>
              <w:pStyle w:val="a4"/>
              <w:tabs>
                <w:tab w:val="clear" w:pos="4153"/>
                <w:tab w:val="clear" w:pos="8306"/>
              </w:tabs>
              <w:spacing w:before="60" w:after="60" w:line="240" w:lineRule="exact"/>
              <w:jc w:val="center"/>
              <w:rPr>
                <w:rFonts w:ascii="Tahoma" w:hAnsi="Tahoma" w:cs="Tahoma"/>
                <w:b/>
                <w:bCs/>
                <w:sz w:val="18"/>
                <w:szCs w:val="18"/>
              </w:rPr>
            </w:pPr>
            <w:r w:rsidRPr="000963CC">
              <w:rPr>
                <w:rFonts w:ascii="Tahoma" w:hAnsi="Tahoma" w:cs="Tahoma"/>
                <w:sz w:val="18"/>
                <w:szCs w:val="18"/>
              </w:rPr>
              <w:t>ΗΜ/ΝΙΑ ΔΗΜΟΣΙΕΥΣΗΣ ΠΡΟΚΗΡΥΞΗΣ</w:t>
            </w:r>
          </w:p>
        </w:tc>
        <w:tc>
          <w:tcPr>
            <w:tcW w:w="1134" w:type="dxa"/>
            <w:gridSpan w:val="2"/>
            <w:vAlign w:val="center"/>
          </w:tcPr>
          <w:p w:rsidR="005602A1" w:rsidRPr="000963CC" w:rsidRDefault="005602A1" w:rsidP="000963CC">
            <w:pPr>
              <w:pStyle w:val="a4"/>
              <w:tabs>
                <w:tab w:val="clear" w:pos="4153"/>
                <w:tab w:val="clear" w:pos="8306"/>
              </w:tabs>
              <w:spacing w:before="60" w:after="60" w:line="240" w:lineRule="exact"/>
              <w:jc w:val="center"/>
              <w:rPr>
                <w:rFonts w:ascii="Tahoma" w:hAnsi="Tahoma" w:cs="Tahoma"/>
                <w:b/>
                <w:bCs/>
                <w:sz w:val="18"/>
                <w:szCs w:val="18"/>
              </w:rPr>
            </w:pPr>
          </w:p>
        </w:tc>
        <w:tc>
          <w:tcPr>
            <w:tcW w:w="1560" w:type="dxa"/>
            <w:gridSpan w:val="3"/>
            <w:vAlign w:val="center"/>
          </w:tcPr>
          <w:p w:rsidR="005602A1" w:rsidRPr="000963CC" w:rsidRDefault="005602A1" w:rsidP="000963CC">
            <w:pPr>
              <w:pStyle w:val="a4"/>
              <w:tabs>
                <w:tab w:val="clear" w:pos="4153"/>
                <w:tab w:val="clear" w:pos="8306"/>
              </w:tabs>
              <w:spacing w:before="60" w:after="60" w:line="240" w:lineRule="exact"/>
              <w:jc w:val="center"/>
              <w:rPr>
                <w:rFonts w:ascii="Tahoma" w:hAnsi="Tahoma" w:cs="Tahoma"/>
                <w:b/>
                <w:bCs/>
                <w:sz w:val="18"/>
                <w:szCs w:val="18"/>
              </w:rPr>
            </w:pPr>
            <w:r w:rsidRPr="000963CC">
              <w:rPr>
                <w:rFonts w:ascii="Tahoma" w:hAnsi="Tahoma" w:cs="Tahoma"/>
                <w:sz w:val="18"/>
                <w:szCs w:val="18"/>
              </w:rPr>
              <w:t>ΗΜ/ΝΙΑ ΔΙΕΝΕΡΓΕΙΑΣ ΔΙΑΓΩΝΙΣΜΟΥ</w:t>
            </w:r>
          </w:p>
        </w:tc>
        <w:tc>
          <w:tcPr>
            <w:tcW w:w="1133" w:type="dxa"/>
            <w:vAlign w:val="center"/>
          </w:tcPr>
          <w:p w:rsidR="005602A1" w:rsidRPr="000963CC" w:rsidRDefault="005602A1" w:rsidP="000963CC">
            <w:pPr>
              <w:pStyle w:val="a4"/>
              <w:tabs>
                <w:tab w:val="clear" w:pos="4153"/>
                <w:tab w:val="clear" w:pos="8306"/>
              </w:tabs>
              <w:spacing w:before="60" w:after="60" w:line="240" w:lineRule="exact"/>
              <w:jc w:val="center"/>
              <w:rPr>
                <w:rFonts w:ascii="Tahoma" w:hAnsi="Tahoma" w:cs="Tahoma"/>
                <w:b/>
                <w:bCs/>
                <w:sz w:val="18"/>
                <w:szCs w:val="18"/>
              </w:rPr>
            </w:pPr>
          </w:p>
        </w:tc>
      </w:tr>
      <w:tr w:rsidR="009F5E6E" w:rsidRPr="000963CC">
        <w:tblPrEx>
          <w:tblLook w:val="0000" w:firstRow="0" w:lastRow="0" w:firstColumn="0" w:lastColumn="0" w:noHBand="0" w:noVBand="0"/>
        </w:tblPrEx>
        <w:trPr>
          <w:cantSplit/>
          <w:trHeight w:val="190"/>
        </w:trPr>
        <w:tc>
          <w:tcPr>
            <w:tcW w:w="3039" w:type="dxa"/>
            <w:vMerge w:val="restart"/>
            <w:vAlign w:val="center"/>
          </w:tcPr>
          <w:p w:rsidR="009F5E6E" w:rsidRPr="000963CC" w:rsidRDefault="009F5E6E" w:rsidP="000963CC">
            <w:pPr>
              <w:pStyle w:val="a4"/>
              <w:tabs>
                <w:tab w:val="clear" w:pos="4153"/>
                <w:tab w:val="clear" w:pos="8306"/>
              </w:tabs>
              <w:spacing w:before="60" w:after="60" w:line="240" w:lineRule="exact"/>
              <w:rPr>
                <w:rFonts w:ascii="Tahoma" w:hAnsi="Tahoma" w:cs="Tahoma"/>
                <w:b/>
                <w:sz w:val="18"/>
                <w:szCs w:val="18"/>
              </w:rPr>
            </w:pPr>
          </w:p>
          <w:p w:rsidR="009F5E6E" w:rsidRPr="000963CC" w:rsidRDefault="009F5E6E" w:rsidP="000963CC">
            <w:pPr>
              <w:pStyle w:val="a4"/>
              <w:tabs>
                <w:tab w:val="clear" w:pos="4153"/>
                <w:tab w:val="clear" w:pos="8306"/>
              </w:tabs>
              <w:spacing w:before="60" w:after="60" w:line="240" w:lineRule="exact"/>
              <w:rPr>
                <w:rFonts w:ascii="Tahoma" w:hAnsi="Tahoma" w:cs="Tahoma"/>
                <w:bCs/>
                <w:sz w:val="18"/>
                <w:szCs w:val="18"/>
              </w:rPr>
            </w:pPr>
            <w:r w:rsidRPr="000963CC">
              <w:rPr>
                <w:rFonts w:ascii="Tahoma" w:hAnsi="Tahoma" w:cs="Tahoma"/>
                <w:bCs/>
                <w:sz w:val="18"/>
                <w:szCs w:val="18"/>
              </w:rPr>
              <w:t>ΑΞΙΑ (Π/Υ)  ΣΧΕΔΙΟΥ ΣΥΜΒΑΣΗΣ</w:t>
            </w:r>
          </w:p>
          <w:p w:rsidR="009F5E6E" w:rsidRPr="000963CC" w:rsidRDefault="009F5E6E" w:rsidP="000963CC">
            <w:pPr>
              <w:pStyle w:val="a4"/>
              <w:tabs>
                <w:tab w:val="clear" w:pos="4153"/>
                <w:tab w:val="clear" w:pos="8306"/>
              </w:tabs>
              <w:spacing w:before="60" w:after="60" w:line="240" w:lineRule="exact"/>
              <w:rPr>
                <w:rFonts w:ascii="Tahoma" w:hAnsi="Tahoma" w:cs="Tahoma"/>
                <w:b/>
                <w:sz w:val="18"/>
                <w:szCs w:val="18"/>
              </w:rPr>
            </w:pPr>
          </w:p>
        </w:tc>
        <w:tc>
          <w:tcPr>
            <w:tcW w:w="2338" w:type="dxa"/>
            <w:gridSpan w:val="2"/>
            <w:vAlign w:val="center"/>
          </w:tcPr>
          <w:p w:rsidR="009F5E6E" w:rsidRPr="000963CC" w:rsidRDefault="009F5E6E" w:rsidP="000963CC">
            <w:pPr>
              <w:pStyle w:val="a4"/>
              <w:tabs>
                <w:tab w:val="clear" w:pos="4153"/>
                <w:tab w:val="clear" w:pos="8306"/>
              </w:tabs>
              <w:spacing w:before="60" w:after="60" w:line="240" w:lineRule="exact"/>
              <w:rPr>
                <w:rFonts w:ascii="Tahoma" w:hAnsi="Tahoma" w:cs="Tahoma"/>
                <w:sz w:val="18"/>
                <w:szCs w:val="18"/>
              </w:rPr>
            </w:pPr>
          </w:p>
        </w:tc>
        <w:tc>
          <w:tcPr>
            <w:tcW w:w="2226" w:type="dxa"/>
            <w:gridSpan w:val="4"/>
            <w:shd w:val="clear" w:color="auto" w:fill="auto"/>
            <w:vAlign w:val="center"/>
          </w:tcPr>
          <w:p w:rsidR="009F5E6E" w:rsidRPr="000963CC" w:rsidRDefault="009F5E6E" w:rsidP="000963CC">
            <w:pPr>
              <w:pStyle w:val="a4"/>
              <w:tabs>
                <w:tab w:val="clear" w:pos="4153"/>
                <w:tab w:val="clear" w:pos="8306"/>
              </w:tabs>
              <w:spacing w:before="60" w:after="60" w:line="240" w:lineRule="exact"/>
              <w:jc w:val="center"/>
              <w:rPr>
                <w:rFonts w:ascii="Tahoma" w:hAnsi="Tahoma" w:cs="Tahoma"/>
                <w:bCs/>
                <w:sz w:val="18"/>
                <w:szCs w:val="18"/>
              </w:rPr>
            </w:pPr>
            <w:r w:rsidRPr="000963CC">
              <w:rPr>
                <w:rFonts w:ascii="Tahoma" w:hAnsi="Tahoma" w:cs="Tahoma"/>
                <w:bCs/>
                <w:sz w:val="18"/>
                <w:szCs w:val="18"/>
              </w:rPr>
              <w:t>ΜΕ  ΦΠΑ</w:t>
            </w:r>
          </w:p>
        </w:tc>
        <w:tc>
          <w:tcPr>
            <w:tcW w:w="2293" w:type="dxa"/>
            <w:gridSpan w:val="3"/>
            <w:shd w:val="clear" w:color="auto" w:fill="auto"/>
            <w:vAlign w:val="center"/>
          </w:tcPr>
          <w:p w:rsidR="009F5E6E" w:rsidRPr="000963CC" w:rsidRDefault="009F5E6E" w:rsidP="000963CC">
            <w:pPr>
              <w:pStyle w:val="a4"/>
              <w:tabs>
                <w:tab w:val="clear" w:pos="4153"/>
                <w:tab w:val="clear" w:pos="8306"/>
              </w:tabs>
              <w:spacing w:before="60" w:after="60" w:line="240" w:lineRule="exact"/>
              <w:jc w:val="center"/>
              <w:rPr>
                <w:rFonts w:ascii="Tahoma" w:hAnsi="Tahoma" w:cs="Tahoma"/>
                <w:bCs/>
                <w:sz w:val="18"/>
                <w:szCs w:val="18"/>
              </w:rPr>
            </w:pPr>
            <w:r w:rsidRPr="000963CC">
              <w:rPr>
                <w:rFonts w:ascii="Tahoma" w:hAnsi="Tahoma" w:cs="Tahoma"/>
                <w:bCs/>
                <w:sz w:val="18"/>
                <w:szCs w:val="18"/>
              </w:rPr>
              <w:t>ΧΩΡΙΣ  ΦΠΑ</w:t>
            </w:r>
          </w:p>
        </w:tc>
      </w:tr>
      <w:tr w:rsidR="009F5E6E" w:rsidRPr="000963CC">
        <w:tblPrEx>
          <w:tblLook w:val="0000" w:firstRow="0" w:lastRow="0" w:firstColumn="0" w:lastColumn="0" w:noHBand="0" w:noVBand="0"/>
        </w:tblPrEx>
        <w:trPr>
          <w:cantSplit/>
          <w:trHeight w:val="190"/>
        </w:trPr>
        <w:tc>
          <w:tcPr>
            <w:tcW w:w="3039" w:type="dxa"/>
            <w:vMerge/>
            <w:vAlign w:val="center"/>
          </w:tcPr>
          <w:p w:rsidR="009F5E6E" w:rsidRPr="000963CC" w:rsidRDefault="009F5E6E" w:rsidP="000963CC">
            <w:pPr>
              <w:pStyle w:val="a4"/>
              <w:tabs>
                <w:tab w:val="clear" w:pos="4153"/>
                <w:tab w:val="clear" w:pos="8306"/>
              </w:tabs>
              <w:spacing w:before="60" w:after="60" w:line="240" w:lineRule="exact"/>
              <w:rPr>
                <w:rFonts w:ascii="Tahoma" w:hAnsi="Tahoma" w:cs="Tahoma"/>
                <w:b/>
                <w:sz w:val="18"/>
                <w:szCs w:val="18"/>
              </w:rPr>
            </w:pPr>
          </w:p>
        </w:tc>
        <w:tc>
          <w:tcPr>
            <w:tcW w:w="2338" w:type="dxa"/>
            <w:gridSpan w:val="2"/>
            <w:vAlign w:val="center"/>
          </w:tcPr>
          <w:p w:rsidR="009F5E6E" w:rsidRPr="000963CC" w:rsidRDefault="009F5E6E" w:rsidP="000963CC">
            <w:pPr>
              <w:pStyle w:val="a4"/>
              <w:spacing w:before="60" w:after="60" w:line="240" w:lineRule="exact"/>
              <w:rPr>
                <w:rFonts w:ascii="Tahoma" w:hAnsi="Tahoma" w:cs="Tahoma"/>
                <w:bCs/>
                <w:sz w:val="18"/>
                <w:szCs w:val="18"/>
              </w:rPr>
            </w:pPr>
            <w:r w:rsidRPr="000963CC">
              <w:rPr>
                <w:rFonts w:ascii="Tahoma" w:hAnsi="Tahoma" w:cs="Tahoma"/>
                <w:bCs/>
                <w:sz w:val="18"/>
                <w:szCs w:val="18"/>
              </w:rPr>
              <w:t>ΔΗΜΟΣΙΑ</w:t>
            </w:r>
          </w:p>
        </w:tc>
        <w:tc>
          <w:tcPr>
            <w:tcW w:w="2226" w:type="dxa"/>
            <w:gridSpan w:val="4"/>
            <w:shd w:val="clear" w:color="auto" w:fill="auto"/>
            <w:vAlign w:val="center"/>
          </w:tcPr>
          <w:p w:rsidR="009F5E6E" w:rsidRPr="000963CC" w:rsidRDefault="009F5E6E" w:rsidP="000963CC">
            <w:pPr>
              <w:pStyle w:val="a4"/>
              <w:tabs>
                <w:tab w:val="clear" w:pos="4153"/>
                <w:tab w:val="clear" w:pos="8306"/>
              </w:tabs>
              <w:spacing w:before="60" w:after="60" w:line="240" w:lineRule="exact"/>
              <w:jc w:val="center"/>
              <w:rPr>
                <w:rFonts w:ascii="Tahoma" w:hAnsi="Tahoma" w:cs="Tahoma"/>
                <w:b/>
                <w:sz w:val="18"/>
                <w:szCs w:val="18"/>
              </w:rPr>
            </w:pPr>
          </w:p>
        </w:tc>
        <w:tc>
          <w:tcPr>
            <w:tcW w:w="2293" w:type="dxa"/>
            <w:gridSpan w:val="3"/>
            <w:shd w:val="clear" w:color="auto" w:fill="auto"/>
            <w:vAlign w:val="center"/>
          </w:tcPr>
          <w:p w:rsidR="009F5E6E" w:rsidRPr="000963CC" w:rsidRDefault="009F5E6E" w:rsidP="000963CC">
            <w:pPr>
              <w:pStyle w:val="a4"/>
              <w:tabs>
                <w:tab w:val="clear" w:pos="4153"/>
                <w:tab w:val="clear" w:pos="8306"/>
              </w:tabs>
              <w:spacing w:before="60" w:after="60" w:line="240" w:lineRule="exact"/>
              <w:jc w:val="center"/>
              <w:rPr>
                <w:rFonts w:ascii="Tahoma" w:hAnsi="Tahoma" w:cs="Tahoma"/>
                <w:b/>
                <w:sz w:val="18"/>
                <w:szCs w:val="18"/>
              </w:rPr>
            </w:pPr>
          </w:p>
        </w:tc>
      </w:tr>
      <w:tr w:rsidR="009F5E6E" w:rsidRPr="000963CC">
        <w:tblPrEx>
          <w:tblLook w:val="0000" w:firstRow="0" w:lastRow="0" w:firstColumn="0" w:lastColumn="0" w:noHBand="0" w:noVBand="0"/>
        </w:tblPrEx>
        <w:trPr>
          <w:cantSplit/>
          <w:trHeight w:val="180"/>
        </w:trPr>
        <w:tc>
          <w:tcPr>
            <w:tcW w:w="3039" w:type="dxa"/>
            <w:vMerge/>
            <w:vAlign w:val="center"/>
          </w:tcPr>
          <w:p w:rsidR="009F5E6E" w:rsidRPr="000963CC" w:rsidRDefault="009F5E6E" w:rsidP="000963CC">
            <w:pPr>
              <w:pStyle w:val="a4"/>
              <w:tabs>
                <w:tab w:val="clear" w:pos="4153"/>
                <w:tab w:val="clear" w:pos="8306"/>
              </w:tabs>
              <w:spacing w:before="60" w:after="60" w:line="240" w:lineRule="exact"/>
              <w:rPr>
                <w:rFonts w:ascii="Tahoma" w:hAnsi="Tahoma" w:cs="Tahoma"/>
                <w:b/>
                <w:sz w:val="18"/>
                <w:szCs w:val="18"/>
              </w:rPr>
            </w:pPr>
          </w:p>
        </w:tc>
        <w:tc>
          <w:tcPr>
            <w:tcW w:w="2338" w:type="dxa"/>
            <w:gridSpan w:val="2"/>
            <w:vAlign w:val="center"/>
          </w:tcPr>
          <w:p w:rsidR="009F5E6E" w:rsidRPr="000963CC" w:rsidRDefault="009F5E6E" w:rsidP="000963CC">
            <w:pPr>
              <w:pStyle w:val="a4"/>
              <w:spacing w:before="60" w:after="60" w:line="240" w:lineRule="exact"/>
              <w:rPr>
                <w:rFonts w:ascii="Tahoma" w:hAnsi="Tahoma" w:cs="Tahoma"/>
                <w:bCs/>
                <w:sz w:val="18"/>
                <w:szCs w:val="18"/>
              </w:rPr>
            </w:pPr>
            <w:r w:rsidRPr="000963CC">
              <w:rPr>
                <w:rFonts w:ascii="Tahoma" w:hAnsi="Tahoma" w:cs="Tahoma"/>
                <w:bCs/>
                <w:sz w:val="18"/>
                <w:szCs w:val="18"/>
              </w:rPr>
              <w:t>ΙΔΙΩΤΙΚΗ</w:t>
            </w:r>
          </w:p>
        </w:tc>
        <w:tc>
          <w:tcPr>
            <w:tcW w:w="2226" w:type="dxa"/>
            <w:gridSpan w:val="4"/>
            <w:shd w:val="clear" w:color="auto" w:fill="auto"/>
            <w:vAlign w:val="center"/>
          </w:tcPr>
          <w:p w:rsidR="009F5E6E" w:rsidRPr="000963CC" w:rsidRDefault="009F5E6E" w:rsidP="000963CC">
            <w:pPr>
              <w:pStyle w:val="a4"/>
              <w:tabs>
                <w:tab w:val="clear" w:pos="4153"/>
                <w:tab w:val="clear" w:pos="8306"/>
              </w:tabs>
              <w:spacing w:before="60" w:after="60" w:line="240" w:lineRule="exact"/>
              <w:jc w:val="center"/>
              <w:rPr>
                <w:rFonts w:ascii="Tahoma" w:hAnsi="Tahoma" w:cs="Tahoma"/>
                <w:b/>
                <w:sz w:val="18"/>
                <w:szCs w:val="18"/>
              </w:rPr>
            </w:pPr>
          </w:p>
        </w:tc>
        <w:tc>
          <w:tcPr>
            <w:tcW w:w="2293" w:type="dxa"/>
            <w:gridSpan w:val="3"/>
            <w:shd w:val="clear" w:color="auto" w:fill="auto"/>
            <w:vAlign w:val="center"/>
          </w:tcPr>
          <w:p w:rsidR="009F5E6E" w:rsidRPr="000963CC" w:rsidRDefault="009F5E6E" w:rsidP="000963CC">
            <w:pPr>
              <w:pStyle w:val="a4"/>
              <w:tabs>
                <w:tab w:val="clear" w:pos="4153"/>
                <w:tab w:val="clear" w:pos="8306"/>
              </w:tabs>
              <w:spacing w:before="60" w:after="60" w:line="240" w:lineRule="exact"/>
              <w:jc w:val="center"/>
              <w:rPr>
                <w:rFonts w:ascii="Tahoma" w:hAnsi="Tahoma" w:cs="Tahoma"/>
                <w:b/>
                <w:sz w:val="18"/>
                <w:szCs w:val="18"/>
              </w:rPr>
            </w:pPr>
          </w:p>
        </w:tc>
      </w:tr>
      <w:tr w:rsidR="009F5E6E" w:rsidRPr="000963CC">
        <w:tblPrEx>
          <w:tblLook w:val="0000" w:firstRow="0" w:lastRow="0" w:firstColumn="0" w:lastColumn="0" w:noHBand="0" w:noVBand="0"/>
        </w:tblPrEx>
        <w:trPr>
          <w:cantSplit/>
          <w:trHeight w:val="180"/>
        </w:trPr>
        <w:tc>
          <w:tcPr>
            <w:tcW w:w="3039" w:type="dxa"/>
            <w:vMerge/>
            <w:vAlign w:val="center"/>
          </w:tcPr>
          <w:p w:rsidR="009F5E6E" w:rsidRPr="000963CC" w:rsidRDefault="009F5E6E" w:rsidP="000963CC">
            <w:pPr>
              <w:pStyle w:val="a4"/>
              <w:tabs>
                <w:tab w:val="clear" w:pos="4153"/>
                <w:tab w:val="clear" w:pos="8306"/>
              </w:tabs>
              <w:spacing w:before="60" w:after="60" w:line="240" w:lineRule="exact"/>
              <w:rPr>
                <w:rFonts w:ascii="Tahoma" w:hAnsi="Tahoma" w:cs="Tahoma"/>
                <w:b/>
                <w:sz w:val="18"/>
                <w:szCs w:val="18"/>
              </w:rPr>
            </w:pPr>
          </w:p>
        </w:tc>
        <w:tc>
          <w:tcPr>
            <w:tcW w:w="2338" w:type="dxa"/>
            <w:gridSpan w:val="2"/>
            <w:vAlign w:val="center"/>
          </w:tcPr>
          <w:p w:rsidR="009F5E6E" w:rsidRPr="000963CC" w:rsidRDefault="009F5E6E" w:rsidP="000963CC">
            <w:pPr>
              <w:pStyle w:val="a4"/>
              <w:spacing w:before="60" w:after="60" w:line="240" w:lineRule="exact"/>
              <w:rPr>
                <w:rFonts w:ascii="Tahoma" w:hAnsi="Tahoma" w:cs="Tahoma"/>
                <w:bCs/>
                <w:sz w:val="18"/>
                <w:szCs w:val="18"/>
              </w:rPr>
            </w:pPr>
            <w:r w:rsidRPr="000963CC">
              <w:rPr>
                <w:rFonts w:ascii="Tahoma" w:hAnsi="Tahoma" w:cs="Tahoma"/>
                <w:bCs/>
                <w:sz w:val="18"/>
                <w:szCs w:val="18"/>
              </w:rPr>
              <w:t>ΣΥΝΟΛΟ</w:t>
            </w:r>
          </w:p>
        </w:tc>
        <w:tc>
          <w:tcPr>
            <w:tcW w:w="2226" w:type="dxa"/>
            <w:gridSpan w:val="4"/>
            <w:shd w:val="clear" w:color="auto" w:fill="auto"/>
            <w:vAlign w:val="center"/>
          </w:tcPr>
          <w:p w:rsidR="009F5E6E" w:rsidRPr="000963CC" w:rsidRDefault="009F5E6E" w:rsidP="000963CC">
            <w:pPr>
              <w:pStyle w:val="a4"/>
              <w:tabs>
                <w:tab w:val="clear" w:pos="4153"/>
                <w:tab w:val="clear" w:pos="8306"/>
              </w:tabs>
              <w:spacing w:before="60" w:after="60" w:line="240" w:lineRule="exact"/>
              <w:jc w:val="center"/>
              <w:rPr>
                <w:rFonts w:ascii="Tahoma" w:hAnsi="Tahoma" w:cs="Tahoma"/>
                <w:b/>
                <w:sz w:val="18"/>
                <w:szCs w:val="18"/>
              </w:rPr>
            </w:pPr>
          </w:p>
        </w:tc>
        <w:tc>
          <w:tcPr>
            <w:tcW w:w="2293" w:type="dxa"/>
            <w:gridSpan w:val="3"/>
            <w:shd w:val="clear" w:color="auto" w:fill="auto"/>
            <w:vAlign w:val="center"/>
          </w:tcPr>
          <w:p w:rsidR="009F5E6E" w:rsidRPr="000963CC" w:rsidRDefault="009F5E6E" w:rsidP="000963CC">
            <w:pPr>
              <w:pStyle w:val="a4"/>
              <w:tabs>
                <w:tab w:val="clear" w:pos="4153"/>
                <w:tab w:val="clear" w:pos="8306"/>
              </w:tabs>
              <w:spacing w:before="60" w:after="60" w:line="240" w:lineRule="exact"/>
              <w:jc w:val="center"/>
              <w:rPr>
                <w:rFonts w:ascii="Tahoma" w:hAnsi="Tahoma" w:cs="Tahoma"/>
                <w:b/>
                <w:sz w:val="18"/>
                <w:szCs w:val="18"/>
              </w:rPr>
            </w:pPr>
          </w:p>
        </w:tc>
      </w:tr>
      <w:tr w:rsidR="004C704C" w:rsidRPr="000963CC">
        <w:tblPrEx>
          <w:tblLook w:val="0000" w:firstRow="0" w:lastRow="0" w:firstColumn="0" w:lastColumn="0" w:noHBand="0" w:noVBand="0"/>
        </w:tblPrEx>
        <w:tc>
          <w:tcPr>
            <w:tcW w:w="9896" w:type="dxa"/>
            <w:gridSpan w:val="10"/>
            <w:vAlign w:val="center"/>
          </w:tcPr>
          <w:p w:rsidR="004C704C" w:rsidRPr="000963CC" w:rsidRDefault="00833DC4" w:rsidP="000963CC">
            <w:pPr>
              <w:pStyle w:val="a4"/>
              <w:tabs>
                <w:tab w:val="clear" w:pos="4153"/>
                <w:tab w:val="clear" w:pos="8306"/>
              </w:tabs>
              <w:spacing w:before="60" w:after="60" w:line="240" w:lineRule="exact"/>
              <w:rPr>
                <w:rFonts w:ascii="Tahoma" w:hAnsi="Tahoma" w:cs="Tahoma"/>
                <w:sz w:val="18"/>
                <w:szCs w:val="18"/>
              </w:rPr>
            </w:pPr>
            <w:r w:rsidRPr="000963CC">
              <w:rPr>
                <w:rFonts w:ascii="Tahoma" w:hAnsi="Tahoma" w:cs="Tahoma"/>
                <w:b/>
                <w:bCs/>
                <w:sz w:val="18"/>
                <w:szCs w:val="18"/>
              </w:rPr>
              <w:t xml:space="preserve">ΑΝΤΙΚΕΙΜΕΝΟ </w:t>
            </w:r>
            <w:r w:rsidR="004C704C" w:rsidRPr="000963CC">
              <w:rPr>
                <w:rFonts w:ascii="Tahoma" w:hAnsi="Tahoma" w:cs="Tahoma"/>
                <w:b/>
                <w:bCs/>
                <w:sz w:val="18"/>
                <w:szCs w:val="18"/>
              </w:rPr>
              <w:t xml:space="preserve">ΣΥΜΒΑΣΗΣ </w:t>
            </w:r>
          </w:p>
        </w:tc>
      </w:tr>
      <w:tr w:rsidR="004C704C" w:rsidRPr="000963CC">
        <w:tblPrEx>
          <w:tblLook w:val="0000" w:firstRow="0" w:lastRow="0" w:firstColumn="0" w:lastColumn="0" w:noHBand="0" w:noVBand="0"/>
        </w:tblPrEx>
        <w:tc>
          <w:tcPr>
            <w:tcW w:w="7603" w:type="dxa"/>
            <w:gridSpan w:val="7"/>
            <w:vAlign w:val="center"/>
          </w:tcPr>
          <w:p w:rsidR="004C704C" w:rsidRPr="000963CC" w:rsidRDefault="004C704C" w:rsidP="000963CC">
            <w:pPr>
              <w:pStyle w:val="a4"/>
              <w:tabs>
                <w:tab w:val="clear" w:pos="4153"/>
                <w:tab w:val="clear" w:pos="8306"/>
              </w:tabs>
              <w:spacing w:before="60" w:after="60" w:line="240" w:lineRule="exact"/>
              <w:rPr>
                <w:rFonts w:ascii="Tahoma" w:hAnsi="Tahoma" w:cs="Tahoma"/>
                <w:sz w:val="18"/>
                <w:szCs w:val="18"/>
              </w:rPr>
            </w:pPr>
            <w:r w:rsidRPr="000963CC">
              <w:rPr>
                <w:rFonts w:ascii="Tahoma" w:hAnsi="Tahoma" w:cs="Tahoma"/>
                <w:sz w:val="18"/>
                <w:szCs w:val="18"/>
              </w:rPr>
              <w:t xml:space="preserve">Σύμβαση έργων (με αντικείμενο ως </w:t>
            </w:r>
            <w:r w:rsidR="00661325">
              <w:rPr>
                <w:rFonts w:ascii="Tahoma" w:hAnsi="Tahoma" w:cs="Tahoma"/>
                <w:sz w:val="18"/>
                <w:szCs w:val="18"/>
              </w:rPr>
              <w:t>αρ.</w:t>
            </w:r>
            <w:r w:rsidRPr="000963CC">
              <w:rPr>
                <w:rFonts w:ascii="Tahoma" w:hAnsi="Tahoma" w:cs="Tahoma"/>
                <w:sz w:val="18"/>
                <w:szCs w:val="18"/>
              </w:rPr>
              <w:t xml:space="preserve"> 2, παρ. 2β, </w:t>
            </w:r>
            <w:r w:rsidR="00D823A8">
              <w:rPr>
                <w:rFonts w:ascii="Tahoma" w:hAnsi="Tahoma" w:cs="Tahoma"/>
                <w:sz w:val="18"/>
                <w:szCs w:val="18"/>
              </w:rPr>
              <w:t>ΠΔ 60/2007</w:t>
            </w:r>
            <w:r w:rsidRPr="000963CC">
              <w:rPr>
                <w:rFonts w:ascii="Tahoma" w:hAnsi="Tahoma" w:cs="Tahoma"/>
                <w:sz w:val="18"/>
                <w:szCs w:val="18"/>
              </w:rPr>
              <w:t>)</w:t>
            </w:r>
          </w:p>
        </w:tc>
        <w:tc>
          <w:tcPr>
            <w:tcW w:w="2293" w:type="dxa"/>
            <w:gridSpan w:val="3"/>
            <w:vAlign w:val="center"/>
          </w:tcPr>
          <w:p w:rsidR="004C704C" w:rsidRPr="000963CC" w:rsidRDefault="004C704C" w:rsidP="000963CC">
            <w:pPr>
              <w:pStyle w:val="a4"/>
              <w:tabs>
                <w:tab w:val="clear" w:pos="4153"/>
                <w:tab w:val="clear" w:pos="8306"/>
              </w:tabs>
              <w:spacing w:before="60" w:after="60" w:line="240" w:lineRule="exact"/>
              <w:rPr>
                <w:rFonts w:ascii="Tahoma" w:hAnsi="Tahoma" w:cs="Tahoma"/>
                <w:sz w:val="18"/>
                <w:szCs w:val="18"/>
              </w:rPr>
            </w:pPr>
          </w:p>
        </w:tc>
      </w:tr>
      <w:tr w:rsidR="004C704C" w:rsidRPr="000963CC">
        <w:tblPrEx>
          <w:tblLook w:val="0000" w:firstRow="0" w:lastRow="0" w:firstColumn="0" w:lastColumn="0" w:noHBand="0" w:noVBand="0"/>
        </w:tblPrEx>
        <w:tc>
          <w:tcPr>
            <w:tcW w:w="7603" w:type="dxa"/>
            <w:gridSpan w:val="7"/>
            <w:vAlign w:val="center"/>
          </w:tcPr>
          <w:p w:rsidR="004C704C" w:rsidRPr="000963CC" w:rsidRDefault="004C704C" w:rsidP="000963CC">
            <w:pPr>
              <w:pStyle w:val="a4"/>
              <w:tabs>
                <w:tab w:val="clear" w:pos="4153"/>
                <w:tab w:val="clear" w:pos="8306"/>
              </w:tabs>
              <w:spacing w:before="60" w:after="60" w:line="240" w:lineRule="exact"/>
              <w:rPr>
                <w:rFonts w:ascii="Tahoma" w:hAnsi="Tahoma" w:cs="Tahoma"/>
                <w:sz w:val="18"/>
                <w:szCs w:val="18"/>
              </w:rPr>
            </w:pPr>
            <w:r w:rsidRPr="000963CC">
              <w:rPr>
                <w:rFonts w:ascii="Tahoma" w:hAnsi="Tahoma" w:cs="Tahoma"/>
                <w:sz w:val="18"/>
                <w:szCs w:val="18"/>
              </w:rPr>
              <w:t xml:space="preserve">Σύμβαση </w:t>
            </w:r>
            <w:r w:rsidR="00833DC4" w:rsidRPr="000963CC">
              <w:rPr>
                <w:rFonts w:ascii="Tahoma" w:hAnsi="Tahoma" w:cs="Tahoma"/>
                <w:sz w:val="18"/>
                <w:szCs w:val="18"/>
              </w:rPr>
              <w:t xml:space="preserve">μελετών του Ν. 3316/2005 </w:t>
            </w:r>
          </w:p>
        </w:tc>
        <w:tc>
          <w:tcPr>
            <w:tcW w:w="2293" w:type="dxa"/>
            <w:gridSpan w:val="3"/>
            <w:vAlign w:val="center"/>
          </w:tcPr>
          <w:p w:rsidR="004C704C" w:rsidRPr="000963CC" w:rsidRDefault="004C704C" w:rsidP="000963CC">
            <w:pPr>
              <w:pStyle w:val="a4"/>
              <w:tabs>
                <w:tab w:val="clear" w:pos="4153"/>
                <w:tab w:val="clear" w:pos="8306"/>
              </w:tabs>
              <w:spacing w:before="60" w:after="60" w:line="240" w:lineRule="exact"/>
              <w:rPr>
                <w:rFonts w:ascii="Tahoma" w:hAnsi="Tahoma" w:cs="Tahoma"/>
                <w:sz w:val="18"/>
                <w:szCs w:val="18"/>
              </w:rPr>
            </w:pPr>
          </w:p>
        </w:tc>
      </w:tr>
      <w:tr w:rsidR="005F3D37" w:rsidRPr="000963CC">
        <w:tblPrEx>
          <w:tblLook w:val="0000" w:firstRow="0" w:lastRow="0" w:firstColumn="0" w:lastColumn="0" w:noHBand="0" w:noVBand="0"/>
        </w:tblPrEx>
        <w:tc>
          <w:tcPr>
            <w:tcW w:w="7603" w:type="dxa"/>
            <w:gridSpan w:val="7"/>
            <w:vAlign w:val="center"/>
          </w:tcPr>
          <w:p w:rsidR="005F3D37" w:rsidRPr="000963CC" w:rsidRDefault="005F3D37" w:rsidP="000963CC">
            <w:pPr>
              <w:pStyle w:val="a4"/>
              <w:tabs>
                <w:tab w:val="clear" w:pos="4153"/>
                <w:tab w:val="clear" w:pos="8306"/>
              </w:tabs>
              <w:spacing w:before="60" w:after="60" w:line="240" w:lineRule="exact"/>
              <w:rPr>
                <w:rFonts w:ascii="Tahoma" w:hAnsi="Tahoma" w:cs="Tahoma"/>
                <w:sz w:val="18"/>
                <w:szCs w:val="18"/>
              </w:rPr>
            </w:pPr>
          </w:p>
        </w:tc>
        <w:tc>
          <w:tcPr>
            <w:tcW w:w="2293" w:type="dxa"/>
            <w:gridSpan w:val="3"/>
            <w:vAlign w:val="center"/>
          </w:tcPr>
          <w:p w:rsidR="005F3D37" w:rsidRPr="000963CC" w:rsidRDefault="005F3D37" w:rsidP="000963CC">
            <w:pPr>
              <w:pStyle w:val="a4"/>
              <w:tabs>
                <w:tab w:val="clear" w:pos="4153"/>
                <w:tab w:val="clear" w:pos="8306"/>
              </w:tabs>
              <w:spacing w:before="60" w:after="60" w:line="240" w:lineRule="exact"/>
              <w:rPr>
                <w:rFonts w:ascii="Tahoma" w:hAnsi="Tahoma" w:cs="Tahoma"/>
                <w:sz w:val="18"/>
                <w:szCs w:val="18"/>
              </w:rPr>
            </w:pPr>
          </w:p>
        </w:tc>
      </w:tr>
      <w:tr w:rsidR="00982F38" w:rsidRPr="000963CC">
        <w:tblPrEx>
          <w:tblLook w:val="0000" w:firstRow="0" w:lastRow="0" w:firstColumn="0" w:lastColumn="0" w:noHBand="0" w:noVBand="0"/>
        </w:tblPrEx>
        <w:tc>
          <w:tcPr>
            <w:tcW w:w="7603" w:type="dxa"/>
            <w:gridSpan w:val="7"/>
            <w:vAlign w:val="center"/>
          </w:tcPr>
          <w:p w:rsidR="00982F38" w:rsidRPr="000963CC" w:rsidRDefault="00982F38" w:rsidP="000963CC">
            <w:pPr>
              <w:pStyle w:val="a4"/>
              <w:tabs>
                <w:tab w:val="clear" w:pos="4153"/>
                <w:tab w:val="clear" w:pos="8306"/>
              </w:tabs>
              <w:spacing w:before="60" w:after="60" w:line="240" w:lineRule="exact"/>
              <w:rPr>
                <w:rFonts w:ascii="Tahoma" w:hAnsi="Tahoma" w:cs="Tahoma"/>
                <w:sz w:val="18"/>
                <w:szCs w:val="18"/>
              </w:rPr>
            </w:pPr>
          </w:p>
        </w:tc>
        <w:tc>
          <w:tcPr>
            <w:tcW w:w="2293" w:type="dxa"/>
            <w:gridSpan w:val="3"/>
            <w:vAlign w:val="center"/>
          </w:tcPr>
          <w:p w:rsidR="00982F38" w:rsidRPr="000963CC" w:rsidRDefault="00982F38" w:rsidP="000963CC">
            <w:pPr>
              <w:pStyle w:val="a4"/>
              <w:tabs>
                <w:tab w:val="clear" w:pos="4153"/>
                <w:tab w:val="clear" w:pos="8306"/>
              </w:tabs>
              <w:spacing w:before="60" w:after="60" w:line="240" w:lineRule="exact"/>
              <w:rPr>
                <w:rFonts w:ascii="Tahoma" w:hAnsi="Tahoma" w:cs="Tahoma"/>
                <w:sz w:val="18"/>
                <w:szCs w:val="18"/>
              </w:rPr>
            </w:pPr>
          </w:p>
        </w:tc>
      </w:tr>
      <w:tr w:rsidR="000F3A76" w:rsidRPr="000963CC">
        <w:tblPrEx>
          <w:tblLook w:val="0000" w:firstRow="0" w:lastRow="0" w:firstColumn="0" w:lastColumn="0" w:noHBand="0" w:noVBand="0"/>
        </w:tblPrEx>
        <w:tc>
          <w:tcPr>
            <w:tcW w:w="9896" w:type="dxa"/>
            <w:gridSpan w:val="10"/>
            <w:vAlign w:val="center"/>
          </w:tcPr>
          <w:p w:rsidR="000F3A76" w:rsidRPr="000963CC" w:rsidRDefault="00982F38" w:rsidP="000963CC">
            <w:pPr>
              <w:pStyle w:val="a4"/>
              <w:tabs>
                <w:tab w:val="clear" w:pos="4153"/>
                <w:tab w:val="clear" w:pos="8306"/>
              </w:tabs>
              <w:spacing w:before="60" w:after="60" w:line="240" w:lineRule="exact"/>
              <w:rPr>
                <w:rFonts w:ascii="Tahoma" w:hAnsi="Tahoma" w:cs="Tahoma"/>
                <w:sz w:val="18"/>
                <w:szCs w:val="18"/>
              </w:rPr>
            </w:pPr>
            <w:r w:rsidRPr="000963CC">
              <w:rPr>
                <w:rFonts w:ascii="Tahoma" w:hAnsi="Tahoma" w:cs="Tahoma"/>
                <w:b/>
                <w:sz w:val="18"/>
                <w:szCs w:val="18"/>
              </w:rPr>
              <w:t xml:space="preserve">ΙΔΙΑΙΤΕΡΕΣ </w:t>
            </w:r>
            <w:r w:rsidR="005A2E47" w:rsidRPr="000963CC">
              <w:rPr>
                <w:rFonts w:ascii="Tahoma" w:hAnsi="Tahoma" w:cs="Tahoma"/>
                <w:b/>
                <w:sz w:val="18"/>
                <w:szCs w:val="18"/>
              </w:rPr>
              <w:t xml:space="preserve">ΜΟΡΦΕΣ </w:t>
            </w:r>
            <w:r w:rsidR="001A48FC" w:rsidRPr="000963CC">
              <w:rPr>
                <w:rFonts w:ascii="Tahoma" w:hAnsi="Tahoma" w:cs="Tahoma"/>
                <w:b/>
                <w:sz w:val="18"/>
                <w:szCs w:val="18"/>
              </w:rPr>
              <w:t>ΣΥΜΒΑΣΗΣ</w:t>
            </w:r>
          </w:p>
        </w:tc>
      </w:tr>
      <w:tr w:rsidR="004C704C" w:rsidRPr="000963CC">
        <w:tblPrEx>
          <w:tblLook w:val="0000" w:firstRow="0" w:lastRow="0" w:firstColumn="0" w:lastColumn="0" w:noHBand="0" w:noVBand="0"/>
        </w:tblPrEx>
        <w:tc>
          <w:tcPr>
            <w:tcW w:w="7603" w:type="dxa"/>
            <w:gridSpan w:val="7"/>
            <w:vAlign w:val="center"/>
          </w:tcPr>
          <w:p w:rsidR="004C704C" w:rsidRPr="000963CC" w:rsidRDefault="004C704C" w:rsidP="000963CC">
            <w:pPr>
              <w:spacing w:before="60" w:after="60" w:line="240" w:lineRule="exact"/>
              <w:rPr>
                <w:rFonts w:ascii="Tahoma" w:hAnsi="Tahoma" w:cs="Tahoma"/>
                <w:sz w:val="18"/>
                <w:szCs w:val="18"/>
              </w:rPr>
            </w:pPr>
            <w:r w:rsidRPr="000963CC">
              <w:rPr>
                <w:rFonts w:ascii="Tahoma" w:hAnsi="Tahoma" w:cs="Tahoma"/>
                <w:sz w:val="18"/>
                <w:szCs w:val="18"/>
              </w:rPr>
              <w:t>Δημόσια σύμβαση</w:t>
            </w:r>
            <w:r w:rsidR="000F3A76" w:rsidRPr="000963CC">
              <w:rPr>
                <w:rFonts w:ascii="Tahoma" w:hAnsi="Tahoma" w:cs="Tahoma"/>
                <w:sz w:val="18"/>
                <w:szCs w:val="18"/>
              </w:rPr>
              <w:t xml:space="preserve"> (ως </w:t>
            </w:r>
            <w:r w:rsidR="00661325">
              <w:rPr>
                <w:rFonts w:ascii="Tahoma" w:hAnsi="Tahoma" w:cs="Tahoma"/>
                <w:sz w:val="18"/>
                <w:szCs w:val="18"/>
              </w:rPr>
              <w:t>αρ.</w:t>
            </w:r>
            <w:r w:rsidR="000F3A76" w:rsidRPr="000963CC">
              <w:rPr>
                <w:rFonts w:ascii="Tahoma" w:hAnsi="Tahoma" w:cs="Tahoma"/>
                <w:sz w:val="18"/>
                <w:szCs w:val="18"/>
              </w:rPr>
              <w:t xml:space="preserve"> 2,παρ.2</w:t>
            </w:r>
            <w:r w:rsidR="000F3A76" w:rsidRPr="000963CC">
              <w:rPr>
                <w:rFonts w:ascii="Tahoma" w:hAnsi="Tahoma" w:cs="Tahoma"/>
                <w:sz w:val="18"/>
                <w:szCs w:val="18"/>
                <w:vertAlign w:val="superscript"/>
              </w:rPr>
              <w:t>α</w:t>
            </w:r>
            <w:r w:rsidR="000F3A76" w:rsidRPr="000963CC">
              <w:rPr>
                <w:rFonts w:ascii="Tahoma" w:hAnsi="Tahoma" w:cs="Tahoma"/>
                <w:sz w:val="18"/>
                <w:szCs w:val="18"/>
              </w:rPr>
              <w:t>, ΠΔ</w:t>
            </w:r>
            <w:r w:rsidR="00D823A8">
              <w:rPr>
                <w:rFonts w:ascii="Tahoma" w:hAnsi="Tahoma" w:cs="Tahoma"/>
                <w:sz w:val="18"/>
                <w:szCs w:val="18"/>
              </w:rPr>
              <w:t xml:space="preserve"> </w:t>
            </w:r>
            <w:r w:rsidR="000F3A76" w:rsidRPr="000963CC">
              <w:rPr>
                <w:rFonts w:ascii="Tahoma" w:hAnsi="Tahoma" w:cs="Tahoma"/>
                <w:sz w:val="18"/>
                <w:szCs w:val="18"/>
              </w:rPr>
              <w:t>60/</w:t>
            </w:r>
            <w:r w:rsidR="00D823A8">
              <w:rPr>
                <w:rFonts w:ascii="Tahoma" w:hAnsi="Tahoma" w:cs="Tahoma"/>
                <w:sz w:val="18"/>
                <w:szCs w:val="18"/>
              </w:rPr>
              <w:t>20</w:t>
            </w:r>
            <w:r w:rsidR="000F3A76" w:rsidRPr="000963CC">
              <w:rPr>
                <w:rFonts w:ascii="Tahoma" w:hAnsi="Tahoma" w:cs="Tahoma"/>
                <w:sz w:val="18"/>
                <w:szCs w:val="18"/>
              </w:rPr>
              <w:t>07)</w:t>
            </w:r>
          </w:p>
        </w:tc>
        <w:tc>
          <w:tcPr>
            <w:tcW w:w="2293" w:type="dxa"/>
            <w:gridSpan w:val="3"/>
            <w:vAlign w:val="center"/>
          </w:tcPr>
          <w:p w:rsidR="004C704C" w:rsidRPr="000963CC" w:rsidRDefault="004C704C" w:rsidP="000963CC">
            <w:pPr>
              <w:pStyle w:val="a4"/>
              <w:tabs>
                <w:tab w:val="clear" w:pos="4153"/>
                <w:tab w:val="clear" w:pos="8306"/>
              </w:tabs>
              <w:spacing w:before="60" w:after="60" w:line="240" w:lineRule="exact"/>
              <w:rPr>
                <w:rFonts w:ascii="Tahoma" w:hAnsi="Tahoma" w:cs="Tahoma"/>
                <w:sz w:val="18"/>
                <w:szCs w:val="18"/>
              </w:rPr>
            </w:pPr>
          </w:p>
        </w:tc>
      </w:tr>
      <w:tr w:rsidR="00C220AC" w:rsidRPr="000963CC">
        <w:tblPrEx>
          <w:tblLook w:val="0000" w:firstRow="0" w:lastRow="0" w:firstColumn="0" w:lastColumn="0" w:noHBand="0" w:noVBand="0"/>
        </w:tblPrEx>
        <w:tc>
          <w:tcPr>
            <w:tcW w:w="7603" w:type="dxa"/>
            <w:gridSpan w:val="7"/>
            <w:vAlign w:val="center"/>
          </w:tcPr>
          <w:p w:rsidR="00C220AC" w:rsidRPr="000963CC" w:rsidRDefault="00C220AC" w:rsidP="000963CC">
            <w:pPr>
              <w:spacing w:before="60" w:after="60" w:line="240" w:lineRule="exact"/>
              <w:rPr>
                <w:rFonts w:ascii="Tahoma" w:hAnsi="Tahoma" w:cs="Tahoma"/>
                <w:sz w:val="18"/>
                <w:szCs w:val="18"/>
              </w:rPr>
            </w:pPr>
            <w:r w:rsidRPr="000963CC">
              <w:rPr>
                <w:rFonts w:ascii="Tahoma" w:hAnsi="Tahoma" w:cs="Tahoma"/>
                <w:sz w:val="18"/>
                <w:szCs w:val="18"/>
              </w:rPr>
              <w:t xml:space="preserve">Διαγωνισμός μελετών </w:t>
            </w:r>
            <w:r w:rsidR="00BC1B21" w:rsidRPr="000963CC">
              <w:rPr>
                <w:rFonts w:ascii="Tahoma" w:hAnsi="Tahoma" w:cs="Tahoma"/>
                <w:sz w:val="18"/>
                <w:szCs w:val="18"/>
              </w:rPr>
              <w:t xml:space="preserve">(ως </w:t>
            </w:r>
            <w:r w:rsidR="00661325">
              <w:rPr>
                <w:rFonts w:ascii="Tahoma" w:hAnsi="Tahoma" w:cs="Tahoma"/>
                <w:sz w:val="18"/>
                <w:szCs w:val="18"/>
              </w:rPr>
              <w:t>αρ.</w:t>
            </w:r>
            <w:r w:rsidR="00BC1B21" w:rsidRPr="000963CC">
              <w:rPr>
                <w:rFonts w:ascii="Tahoma" w:hAnsi="Tahoma" w:cs="Tahoma"/>
                <w:sz w:val="18"/>
                <w:szCs w:val="18"/>
              </w:rPr>
              <w:t xml:space="preserve"> 2,παρ.11ε</w:t>
            </w:r>
            <w:r w:rsidRPr="000963CC">
              <w:rPr>
                <w:rFonts w:ascii="Tahoma" w:hAnsi="Tahoma" w:cs="Tahoma"/>
                <w:sz w:val="18"/>
                <w:szCs w:val="18"/>
              </w:rPr>
              <w:t>, ΠΔ60/</w:t>
            </w:r>
            <w:r w:rsidR="00D823A8">
              <w:rPr>
                <w:rFonts w:ascii="Tahoma" w:hAnsi="Tahoma" w:cs="Tahoma"/>
                <w:sz w:val="18"/>
                <w:szCs w:val="18"/>
              </w:rPr>
              <w:t>20</w:t>
            </w:r>
            <w:r w:rsidRPr="000963CC">
              <w:rPr>
                <w:rFonts w:ascii="Tahoma" w:hAnsi="Tahoma" w:cs="Tahoma"/>
                <w:sz w:val="18"/>
                <w:szCs w:val="18"/>
              </w:rPr>
              <w:t>07)</w:t>
            </w:r>
          </w:p>
        </w:tc>
        <w:tc>
          <w:tcPr>
            <w:tcW w:w="2293" w:type="dxa"/>
            <w:gridSpan w:val="3"/>
            <w:vAlign w:val="center"/>
          </w:tcPr>
          <w:p w:rsidR="00C220AC" w:rsidRPr="000963CC" w:rsidRDefault="00C220AC" w:rsidP="000963CC">
            <w:pPr>
              <w:pStyle w:val="a4"/>
              <w:tabs>
                <w:tab w:val="clear" w:pos="4153"/>
                <w:tab w:val="clear" w:pos="8306"/>
              </w:tabs>
              <w:spacing w:before="60" w:after="60" w:line="240" w:lineRule="exact"/>
              <w:rPr>
                <w:rFonts w:ascii="Tahoma" w:hAnsi="Tahoma" w:cs="Tahoma"/>
                <w:sz w:val="18"/>
                <w:szCs w:val="18"/>
              </w:rPr>
            </w:pPr>
          </w:p>
        </w:tc>
      </w:tr>
      <w:tr w:rsidR="00FA31BE" w:rsidRPr="000963CC" w:rsidTr="001260DB">
        <w:tblPrEx>
          <w:tblLook w:val="0000" w:firstRow="0" w:lastRow="0" w:firstColumn="0" w:lastColumn="0" w:noHBand="0" w:noVBand="0"/>
        </w:tblPrEx>
        <w:tc>
          <w:tcPr>
            <w:tcW w:w="7603" w:type="dxa"/>
            <w:gridSpan w:val="7"/>
          </w:tcPr>
          <w:p w:rsidR="00FA31BE" w:rsidRPr="000963CC" w:rsidRDefault="00FA31BE" w:rsidP="000963CC">
            <w:pPr>
              <w:spacing w:before="60" w:after="60" w:line="240" w:lineRule="exact"/>
              <w:rPr>
                <w:rFonts w:ascii="Tahoma" w:hAnsi="Tahoma" w:cs="Tahoma"/>
                <w:sz w:val="18"/>
                <w:szCs w:val="18"/>
              </w:rPr>
            </w:pPr>
            <w:r w:rsidRPr="00606DDA">
              <w:rPr>
                <w:rFonts w:ascii="Tahoma" w:hAnsi="Tahoma" w:cs="Tahoma"/>
                <w:b/>
                <w:sz w:val="18"/>
                <w:szCs w:val="18"/>
              </w:rPr>
              <w:lastRenderedPageBreak/>
              <w:t xml:space="preserve">ΕΙΔΙΚΕΣ ΠΕΡΙΠΤΩΣΕΙΣ ΣΥΜΒΑΣΕΩΝ </w:t>
            </w:r>
          </w:p>
        </w:tc>
        <w:tc>
          <w:tcPr>
            <w:tcW w:w="2293" w:type="dxa"/>
            <w:gridSpan w:val="3"/>
          </w:tcPr>
          <w:p w:rsidR="00FA31BE" w:rsidRPr="000963CC" w:rsidRDefault="00FA31BE" w:rsidP="000963CC">
            <w:pPr>
              <w:pStyle w:val="a4"/>
              <w:tabs>
                <w:tab w:val="clear" w:pos="4153"/>
                <w:tab w:val="clear" w:pos="8306"/>
              </w:tabs>
              <w:spacing w:before="60" w:after="60" w:line="240" w:lineRule="exact"/>
              <w:rPr>
                <w:rFonts w:ascii="Tahoma" w:hAnsi="Tahoma" w:cs="Tahoma"/>
                <w:sz w:val="18"/>
                <w:szCs w:val="18"/>
              </w:rPr>
            </w:pPr>
          </w:p>
        </w:tc>
      </w:tr>
      <w:tr w:rsidR="001A48FC" w:rsidRPr="000963CC">
        <w:tblPrEx>
          <w:tblLook w:val="0000" w:firstRow="0" w:lastRow="0" w:firstColumn="0" w:lastColumn="0" w:noHBand="0" w:noVBand="0"/>
        </w:tblPrEx>
        <w:tc>
          <w:tcPr>
            <w:tcW w:w="9896" w:type="dxa"/>
            <w:gridSpan w:val="10"/>
            <w:vAlign w:val="center"/>
          </w:tcPr>
          <w:p w:rsidR="001A48FC" w:rsidRPr="000963CC" w:rsidRDefault="001A48FC" w:rsidP="000963CC">
            <w:pPr>
              <w:pStyle w:val="a4"/>
              <w:tabs>
                <w:tab w:val="clear" w:pos="4153"/>
                <w:tab w:val="clear" w:pos="8306"/>
              </w:tabs>
              <w:spacing w:before="60" w:after="60" w:line="240" w:lineRule="exact"/>
              <w:rPr>
                <w:rFonts w:ascii="Tahoma" w:hAnsi="Tahoma" w:cs="Tahoma"/>
                <w:sz w:val="18"/>
                <w:szCs w:val="18"/>
              </w:rPr>
            </w:pPr>
            <w:r w:rsidRPr="000963CC">
              <w:rPr>
                <w:rFonts w:ascii="Tahoma" w:hAnsi="Tahoma" w:cs="Tahoma"/>
                <w:sz w:val="18"/>
                <w:szCs w:val="18"/>
              </w:rPr>
              <w:t xml:space="preserve">Σύμβαση παραχώρησης δημοσίων έργων (ως </w:t>
            </w:r>
            <w:r w:rsidR="00661325">
              <w:rPr>
                <w:rFonts w:ascii="Tahoma" w:hAnsi="Tahoma" w:cs="Tahoma"/>
                <w:sz w:val="18"/>
                <w:szCs w:val="18"/>
              </w:rPr>
              <w:t>αρ.</w:t>
            </w:r>
            <w:r w:rsidRPr="000963CC">
              <w:rPr>
                <w:rFonts w:ascii="Tahoma" w:hAnsi="Tahoma" w:cs="Tahoma"/>
                <w:sz w:val="18"/>
                <w:szCs w:val="18"/>
              </w:rPr>
              <w:t xml:space="preserve"> 2, παρ. 3, ΠΔ60/</w:t>
            </w:r>
            <w:r w:rsidR="00D823A8">
              <w:rPr>
                <w:rFonts w:ascii="Tahoma" w:hAnsi="Tahoma" w:cs="Tahoma"/>
                <w:sz w:val="18"/>
                <w:szCs w:val="18"/>
              </w:rPr>
              <w:t>20</w:t>
            </w:r>
            <w:r w:rsidRPr="000963CC">
              <w:rPr>
                <w:rFonts w:ascii="Tahoma" w:hAnsi="Tahoma" w:cs="Tahoma"/>
                <w:sz w:val="18"/>
                <w:szCs w:val="18"/>
              </w:rPr>
              <w:t>07)</w:t>
            </w:r>
          </w:p>
        </w:tc>
      </w:tr>
    </w:tbl>
    <w:p w:rsidR="004C704C" w:rsidRPr="000963CC" w:rsidRDefault="004C704C" w:rsidP="000963CC">
      <w:pPr>
        <w:pStyle w:val="a4"/>
        <w:tabs>
          <w:tab w:val="clear" w:pos="4153"/>
          <w:tab w:val="clear" w:pos="8306"/>
        </w:tabs>
        <w:spacing w:before="60" w:after="60" w:line="240" w:lineRule="exact"/>
        <w:rPr>
          <w:rFonts w:ascii="Tahoma" w:hAnsi="Tahoma" w:cs="Tahoma"/>
          <w:sz w:val="18"/>
          <w:szCs w:val="18"/>
        </w:rPr>
      </w:pPr>
    </w:p>
    <w:p w:rsidR="004C704C" w:rsidRPr="000963CC" w:rsidRDefault="004C704C" w:rsidP="000963CC">
      <w:pPr>
        <w:pStyle w:val="a4"/>
        <w:tabs>
          <w:tab w:val="clear" w:pos="4153"/>
          <w:tab w:val="clear" w:pos="8306"/>
        </w:tabs>
        <w:spacing w:before="60" w:after="60" w:line="240" w:lineRule="exact"/>
        <w:rPr>
          <w:rFonts w:ascii="Tahoma" w:hAnsi="Tahoma" w:cs="Tahoma"/>
          <w:sz w:val="18"/>
          <w:szCs w:val="18"/>
        </w:rPr>
      </w:pP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60"/>
        <w:gridCol w:w="2340"/>
      </w:tblGrid>
      <w:tr w:rsidR="005F3D37" w:rsidRPr="000963CC">
        <w:tc>
          <w:tcPr>
            <w:tcW w:w="9900" w:type="dxa"/>
            <w:gridSpan w:val="2"/>
          </w:tcPr>
          <w:p w:rsidR="005F3D37" w:rsidRPr="000963CC" w:rsidRDefault="005F3D37" w:rsidP="000963CC">
            <w:pPr>
              <w:pStyle w:val="a4"/>
              <w:tabs>
                <w:tab w:val="clear" w:pos="4153"/>
                <w:tab w:val="clear" w:pos="8306"/>
              </w:tabs>
              <w:spacing w:before="60" w:after="60" w:line="240" w:lineRule="exact"/>
              <w:rPr>
                <w:rFonts w:ascii="Tahoma" w:hAnsi="Tahoma" w:cs="Tahoma"/>
                <w:sz w:val="18"/>
                <w:szCs w:val="18"/>
              </w:rPr>
            </w:pPr>
            <w:r w:rsidRPr="000963CC">
              <w:rPr>
                <w:rFonts w:ascii="Tahoma" w:hAnsi="Tahoma" w:cs="Tahoma"/>
                <w:b/>
                <w:bCs/>
                <w:sz w:val="18"/>
                <w:szCs w:val="18"/>
              </w:rPr>
              <w:t>ΕΙΔΟΣ ΔΙΑΔΙΚΑΣΙΑΣ ΑΝΑΘΕΣΗΣ</w:t>
            </w:r>
          </w:p>
        </w:tc>
      </w:tr>
      <w:tr w:rsidR="005F3D37" w:rsidRPr="000963CC">
        <w:tc>
          <w:tcPr>
            <w:tcW w:w="7560" w:type="dxa"/>
          </w:tcPr>
          <w:p w:rsidR="005F3D37" w:rsidRPr="000963CC" w:rsidRDefault="005F3D37" w:rsidP="000963CC">
            <w:pPr>
              <w:pStyle w:val="a4"/>
              <w:tabs>
                <w:tab w:val="clear" w:pos="4153"/>
                <w:tab w:val="clear" w:pos="8306"/>
              </w:tabs>
              <w:spacing w:before="60" w:after="60" w:line="240" w:lineRule="exact"/>
              <w:rPr>
                <w:rFonts w:ascii="Tahoma" w:hAnsi="Tahoma" w:cs="Tahoma"/>
                <w:sz w:val="18"/>
                <w:szCs w:val="18"/>
              </w:rPr>
            </w:pPr>
            <w:r w:rsidRPr="000963CC">
              <w:rPr>
                <w:rFonts w:ascii="Tahoma" w:hAnsi="Tahoma" w:cs="Tahoma"/>
                <w:sz w:val="18"/>
                <w:szCs w:val="18"/>
              </w:rPr>
              <w:t>Ανοιχτή (</w:t>
            </w:r>
            <w:r w:rsidR="00661325">
              <w:rPr>
                <w:rFonts w:ascii="Tahoma" w:hAnsi="Tahoma" w:cs="Tahoma"/>
                <w:sz w:val="18"/>
                <w:szCs w:val="18"/>
              </w:rPr>
              <w:t>αρ.</w:t>
            </w:r>
            <w:r w:rsidRPr="000963CC">
              <w:rPr>
                <w:rFonts w:ascii="Tahoma" w:hAnsi="Tahoma" w:cs="Tahoma"/>
                <w:sz w:val="18"/>
                <w:szCs w:val="18"/>
              </w:rPr>
              <w:t xml:space="preserve"> 22 του </w:t>
            </w:r>
            <w:r w:rsidR="00D823A8">
              <w:rPr>
                <w:rFonts w:ascii="Tahoma" w:hAnsi="Tahoma" w:cs="Tahoma"/>
                <w:sz w:val="18"/>
                <w:szCs w:val="18"/>
              </w:rPr>
              <w:t>ΠΔ 60/2007</w:t>
            </w:r>
            <w:r w:rsidRPr="000963CC">
              <w:rPr>
                <w:rFonts w:ascii="Tahoma" w:hAnsi="Tahoma" w:cs="Tahoma"/>
                <w:sz w:val="18"/>
                <w:szCs w:val="18"/>
              </w:rPr>
              <w:t>)</w:t>
            </w:r>
          </w:p>
        </w:tc>
        <w:tc>
          <w:tcPr>
            <w:tcW w:w="2340" w:type="dxa"/>
          </w:tcPr>
          <w:p w:rsidR="005F3D37" w:rsidRPr="000963CC" w:rsidRDefault="005F3D37" w:rsidP="000963CC">
            <w:pPr>
              <w:pStyle w:val="a4"/>
              <w:tabs>
                <w:tab w:val="clear" w:pos="4153"/>
                <w:tab w:val="clear" w:pos="8306"/>
              </w:tabs>
              <w:spacing w:before="60" w:after="60" w:line="240" w:lineRule="exact"/>
              <w:rPr>
                <w:rFonts w:ascii="Tahoma" w:hAnsi="Tahoma" w:cs="Tahoma"/>
                <w:sz w:val="18"/>
                <w:szCs w:val="18"/>
              </w:rPr>
            </w:pPr>
          </w:p>
        </w:tc>
      </w:tr>
      <w:tr w:rsidR="005F3D37" w:rsidRPr="000963CC">
        <w:tc>
          <w:tcPr>
            <w:tcW w:w="7560" w:type="dxa"/>
          </w:tcPr>
          <w:p w:rsidR="005F3D37" w:rsidRPr="000963CC" w:rsidRDefault="005F3D37" w:rsidP="000963CC">
            <w:pPr>
              <w:pStyle w:val="a4"/>
              <w:numPr>
                <w:ilvl w:val="0"/>
                <w:numId w:val="16"/>
              </w:numPr>
              <w:tabs>
                <w:tab w:val="clear" w:pos="4153"/>
                <w:tab w:val="clear" w:pos="8306"/>
              </w:tabs>
              <w:spacing w:before="60" w:after="60" w:line="240" w:lineRule="exact"/>
              <w:rPr>
                <w:rFonts w:ascii="Tahoma" w:hAnsi="Tahoma" w:cs="Tahoma"/>
                <w:sz w:val="18"/>
                <w:szCs w:val="18"/>
              </w:rPr>
            </w:pPr>
            <w:r w:rsidRPr="000963CC">
              <w:rPr>
                <w:rFonts w:ascii="Tahoma" w:hAnsi="Tahoma" w:cs="Tahoma"/>
                <w:sz w:val="18"/>
                <w:szCs w:val="18"/>
              </w:rPr>
              <w:t>με δημοσίευση προκαταρκτικής (</w:t>
            </w:r>
            <w:r w:rsidR="00661325">
              <w:rPr>
                <w:rFonts w:ascii="Tahoma" w:hAnsi="Tahoma" w:cs="Tahoma"/>
                <w:sz w:val="18"/>
                <w:szCs w:val="18"/>
              </w:rPr>
              <w:t>αρ.</w:t>
            </w:r>
            <w:r w:rsidRPr="000963CC">
              <w:rPr>
                <w:rFonts w:ascii="Tahoma" w:hAnsi="Tahoma" w:cs="Tahoma"/>
                <w:sz w:val="18"/>
                <w:szCs w:val="18"/>
              </w:rPr>
              <w:t xml:space="preserve"> 32, παρ.4 του </w:t>
            </w:r>
            <w:r w:rsidR="00D823A8">
              <w:rPr>
                <w:rFonts w:ascii="Tahoma" w:hAnsi="Tahoma" w:cs="Tahoma"/>
                <w:sz w:val="18"/>
                <w:szCs w:val="18"/>
              </w:rPr>
              <w:t>ΠΔ 60/2007</w:t>
            </w:r>
            <w:r w:rsidRPr="000963CC">
              <w:rPr>
                <w:rFonts w:ascii="Tahoma" w:hAnsi="Tahoma" w:cs="Tahoma"/>
                <w:sz w:val="18"/>
                <w:szCs w:val="18"/>
              </w:rPr>
              <w:t>)</w:t>
            </w:r>
          </w:p>
        </w:tc>
        <w:tc>
          <w:tcPr>
            <w:tcW w:w="2340" w:type="dxa"/>
          </w:tcPr>
          <w:p w:rsidR="005F3D37" w:rsidRPr="000963CC" w:rsidRDefault="005F3D37" w:rsidP="000963CC">
            <w:pPr>
              <w:pStyle w:val="a4"/>
              <w:tabs>
                <w:tab w:val="clear" w:pos="4153"/>
                <w:tab w:val="clear" w:pos="8306"/>
              </w:tabs>
              <w:spacing w:before="60" w:after="60" w:line="240" w:lineRule="exact"/>
              <w:rPr>
                <w:rFonts w:ascii="Tahoma" w:hAnsi="Tahoma" w:cs="Tahoma"/>
                <w:sz w:val="18"/>
                <w:szCs w:val="18"/>
              </w:rPr>
            </w:pPr>
          </w:p>
        </w:tc>
      </w:tr>
      <w:tr w:rsidR="005F3D37" w:rsidRPr="000963CC">
        <w:tc>
          <w:tcPr>
            <w:tcW w:w="7560" w:type="dxa"/>
          </w:tcPr>
          <w:p w:rsidR="005F3D37" w:rsidRPr="000963CC" w:rsidRDefault="005F3D37" w:rsidP="000963CC">
            <w:pPr>
              <w:pStyle w:val="a4"/>
              <w:numPr>
                <w:ilvl w:val="0"/>
                <w:numId w:val="16"/>
              </w:numPr>
              <w:tabs>
                <w:tab w:val="clear" w:pos="4153"/>
                <w:tab w:val="clear" w:pos="8306"/>
              </w:tabs>
              <w:spacing w:before="60" w:after="60" w:line="240" w:lineRule="exact"/>
              <w:rPr>
                <w:rFonts w:ascii="Tahoma" w:hAnsi="Tahoma" w:cs="Tahoma"/>
                <w:sz w:val="18"/>
                <w:szCs w:val="18"/>
              </w:rPr>
            </w:pPr>
            <w:r w:rsidRPr="000963CC">
              <w:rPr>
                <w:rFonts w:ascii="Tahoma" w:hAnsi="Tahoma" w:cs="Tahoma"/>
                <w:sz w:val="18"/>
                <w:szCs w:val="18"/>
              </w:rPr>
              <w:t>Επισπευσμένη (</w:t>
            </w:r>
            <w:r w:rsidR="00661325">
              <w:rPr>
                <w:rFonts w:ascii="Tahoma" w:hAnsi="Tahoma" w:cs="Tahoma"/>
                <w:sz w:val="18"/>
                <w:szCs w:val="18"/>
              </w:rPr>
              <w:t>αρ.</w:t>
            </w:r>
            <w:r w:rsidRPr="000963CC">
              <w:rPr>
                <w:rFonts w:ascii="Tahoma" w:hAnsi="Tahoma" w:cs="Tahoma"/>
                <w:sz w:val="18"/>
                <w:szCs w:val="18"/>
              </w:rPr>
              <w:t xml:space="preserve"> 32 παρ. 5 &amp; 4 του </w:t>
            </w:r>
            <w:r w:rsidR="00D823A8">
              <w:rPr>
                <w:rFonts w:ascii="Tahoma" w:hAnsi="Tahoma" w:cs="Tahoma"/>
                <w:sz w:val="18"/>
                <w:szCs w:val="18"/>
              </w:rPr>
              <w:t>ΠΔ 60/2007</w:t>
            </w:r>
            <w:r w:rsidRPr="000963CC">
              <w:rPr>
                <w:rFonts w:ascii="Tahoma" w:hAnsi="Tahoma" w:cs="Tahoma"/>
                <w:sz w:val="18"/>
                <w:szCs w:val="18"/>
              </w:rPr>
              <w:t>)</w:t>
            </w:r>
          </w:p>
        </w:tc>
        <w:tc>
          <w:tcPr>
            <w:tcW w:w="2340" w:type="dxa"/>
          </w:tcPr>
          <w:p w:rsidR="005F3D37" w:rsidRPr="000963CC" w:rsidRDefault="005F3D37" w:rsidP="000963CC">
            <w:pPr>
              <w:pStyle w:val="a4"/>
              <w:tabs>
                <w:tab w:val="clear" w:pos="4153"/>
                <w:tab w:val="clear" w:pos="8306"/>
              </w:tabs>
              <w:spacing w:before="60" w:after="60" w:line="240" w:lineRule="exact"/>
              <w:rPr>
                <w:rFonts w:ascii="Tahoma" w:hAnsi="Tahoma" w:cs="Tahoma"/>
                <w:sz w:val="18"/>
                <w:szCs w:val="18"/>
              </w:rPr>
            </w:pPr>
          </w:p>
        </w:tc>
      </w:tr>
      <w:tr w:rsidR="005F3D37" w:rsidRPr="000963CC">
        <w:tc>
          <w:tcPr>
            <w:tcW w:w="7560" w:type="dxa"/>
          </w:tcPr>
          <w:p w:rsidR="005F3D37" w:rsidRPr="000963CC" w:rsidRDefault="005F3D37" w:rsidP="000963CC">
            <w:pPr>
              <w:pStyle w:val="a4"/>
              <w:tabs>
                <w:tab w:val="clear" w:pos="4153"/>
                <w:tab w:val="clear" w:pos="8306"/>
              </w:tabs>
              <w:spacing w:before="60" w:after="60" w:line="240" w:lineRule="exact"/>
              <w:rPr>
                <w:rFonts w:ascii="Tahoma" w:hAnsi="Tahoma" w:cs="Tahoma"/>
                <w:sz w:val="18"/>
                <w:szCs w:val="18"/>
              </w:rPr>
            </w:pPr>
            <w:r w:rsidRPr="000963CC">
              <w:rPr>
                <w:rFonts w:ascii="Tahoma" w:hAnsi="Tahoma" w:cs="Tahoma"/>
                <w:sz w:val="18"/>
                <w:szCs w:val="18"/>
              </w:rPr>
              <w:t>Κλειστή (</w:t>
            </w:r>
            <w:r w:rsidR="00661325">
              <w:rPr>
                <w:rFonts w:ascii="Tahoma" w:hAnsi="Tahoma" w:cs="Tahoma"/>
                <w:sz w:val="18"/>
                <w:szCs w:val="18"/>
              </w:rPr>
              <w:t>αρ.</w:t>
            </w:r>
            <w:r w:rsidRPr="000963CC">
              <w:rPr>
                <w:rFonts w:ascii="Tahoma" w:hAnsi="Tahoma" w:cs="Tahoma"/>
                <w:sz w:val="18"/>
                <w:szCs w:val="18"/>
              </w:rPr>
              <w:t xml:space="preserve"> 22 του </w:t>
            </w:r>
            <w:r w:rsidR="00D823A8">
              <w:rPr>
                <w:rFonts w:ascii="Tahoma" w:hAnsi="Tahoma" w:cs="Tahoma"/>
                <w:sz w:val="18"/>
                <w:szCs w:val="18"/>
              </w:rPr>
              <w:t>ΠΔ 60/2007</w:t>
            </w:r>
            <w:r w:rsidRPr="000963CC">
              <w:rPr>
                <w:rFonts w:ascii="Tahoma" w:hAnsi="Tahoma" w:cs="Tahoma"/>
                <w:sz w:val="18"/>
                <w:szCs w:val="18"/>
              </w:rPr>
              <w:t xml:space="preserve"> 007)</w:t>
            </w:r>
          </w:p>
        </w:tc>
        <w:tc>
          <w:tcPr>
            <w:tcW w:w="2340" w:type="dxa"/>
          </w:tcPr>
          <w:p w:rsidR="005F3D37" w:rsidRPr="000963CC" w:rsidRDefault="005F3D37" w:rsidP="000963CC">
            <w:pPr>
              <w:pStyle w:val="a4"/>
              <w:tabs>
                <w:tab w:val="clear" w:pos="4153"/>
                <w:tab w:val="clear" w:pos="8306"/>
              </w:tabs>
              <w:spacing w:before="60" w:after="60" w:line="240" w:lineRule="exact"/>
              <w:rPr>
                <w:rFonts w:ascii="Tahoma" w:hAnsi="Tahoma" w:cs="Tahoma"/>
                <w:sz w:val="18"/>
                <w:szCs w:val="18"/>
              </w:rPr>
            </w:pPr>
          </w:p>
        </w:tc>
      </w:tr>
      <w:tr w:rsidR="005F3D37" w:rsidRPr="000963CC">
        <w:tc>
          <w:tcPr>
            <w:tcW w:w="7560" w:type="dxa"/>
          </w:tcPr>
          <w:p w:rsidR="005F3D37" w:rsidRPr="000963CC" w:rsidRDefault="005F3D37" w:rsidP="000963CC">
            <w:pPr>
              <w:pStyle w:val="a4"/>
              <w:numPr>
                <w:ilvl w:val="0"/>
                <w:numId w:val="15"/>
              </w:numPr>
              <w:tabs>
                <w:tab w:val="clear" w:pos="4153"/>
                <w:tab w:val="clear" w:pos="8306"/>
              </w:tabs>
              <w:spacing w:before="60" w:after="60" w:line="240" w:lineRule="exact"/>
              <w:rPr>
                <w:rFonts w:ascii="Tahoma" w:hAnsi="Tahoma" w:cs="Tahoma"/>
                <w:sz w:val="18"/>
                <w:szCs w:val="18"/>
              </w:rPr>
            </w:pPr>
            <w:r w:rsidRPr="000963CC">
              <w:rPr>
                <w:rFonts w:ascii="Tahoma" w:hAnsi="Tahoma" w:cs="Tahoma"/>
                <w:sz w:val="18"/>
                <w:szCs w:val="18"/>
              </w:rPr>
              <w:t>με δημοσίευση προκαταρκτικής (</w:t>
            </w:r>
            <w:r w:rsidR="00661325">
              <w:rPr>
                <w:rFonts w:ascii="Tahoma" w:hAnsi="Tahoma" w:cs="Tahoma"/>
                <w:sz w:val="18"/>
                <w:szCs w:val="18"/>
              </w:rPr>
              <w:t>αρ.</w:t>
            </w:r>
            <w:r w:rsidRPr="000963CC">
              <w:rPr>
                <w:rFonts w:ascii="Tahoma" w:hAnsi="Tahoma" w:cs="Tahoma"/>
                <w:sz w:val="18"/>
                <w:szCs w:val="18"/>
              </w:rPr>
              <w:t xml:space="preserve"> 32 παρ.4 του </w:t>
            </w:r>
            <w:r w:rsidR="00D823A8">
              <w:rPr>
                <w:rFonts w:ascii="Tahoma" w:hAnsi="Tahoma" w:cs="Tahoma"/>
                <w:sz w:val="18"/>
                <w:szCs w:val="18"/>
              </w:rPr>
              <w:t>ΠΔ 60/2007</w:t>
            </w:r>
            <w:r w:rsidRPr="000963CC">
              <w:rPr>
                <w:rFonts w:ascii="Tahoma" w:hAnsi="Tahoma" w:cs="Tahoma"/>
                <w:sz w:val="18"/>
                <w:szCs w:val="18"/>
              </w:rPr>
              <w:t>)</w:t>
            </w:r>
          </w:p>
        </w:tc>
        <w:tc>
          <w:tcPr>
            <w:tcW w:w="2340" w:type="dxa"/>
          </w:tcPr>
          <w:p w:rsidR="005F3D37" w:rsidRPr="000963CC" w:rsidRDefault="005F3D37" w:rsidP="000963CC">
            <w:pPr>
              <w:pStyle w:val="a4"/>
              <w:tabs>
                <w:tab w:val="clear" w:pos="4153"/>
                <w:tab w:val="clear" w:pos="8306"/>
              </w:tabs>
              <w:spacing w:before="60" w:after="60" w:line="240" w:lineRule="exact"/>
              <w:rPr>
                <w:rFonts w:ascii="Tahoma" w:hAnsi="Tahoma" w:cs="Tahoma"/>
                <w:sz w:val="18"/>
                <w:szCs w:val="18"/>
              </w:rPr>
            </w:pPr>
          </w:p>
        </w:tc>
      </w:tr>
      <w:tr w:rsidR="005F3D37" w:rsidRPr="000963CC">
        <w:tc>
          <w:tcPr>
            <w:tcW w:w="7560" w:type="dxa"/>
          </w:tcPr>
          <w:p w:rsidR="005F3D37" w:rsidRPr="000963CC" w:rsidRDefault="005F3D37" w:rsidP="000963CC">
            <w:pPr>
              <w:pStyle w:val="a4"/>
              <w:numPr>
                <w:ilvl w:val="0"/>
                <w:numId w:val="15"/>
              </w:numPr>
              <w:tabs>
                <w:tab w:val="clear" w:pos="4153"/>
                <w:tab w:val="clear" w:pos="8306"/>
              </w:tabs>
              <w:spacing w:before="60" w:after="60" w:line="240" w:lineRule="exact"/>
              <w:rPr>
                <w:rFonts w:ascii="Tahoma" w:hAnsi="Tahoma" w:cs="Tahoma"/>
                <w:i/>
                <w:sz w:val="18"/>
                <w:szCs w:val="18"/>
              </w:rPr>
            </w:pPr>
            <w:r w:rsidRPr="000963CC">
              <w:rPr>
                <w:rFonts w:ascii="Tahoma" w:hAnsi="Tahoma" w:cs="Tahoma"/>
                <w:sz w:val="18"/>
                <w:szCs w:val="18"/>
              </w:rPr>
              <w:t>Επισπευσμένη κλειστή</w:t>
            </w:r>
            <w:r w:rsidRPr="000963CC">
              <w:rPr>
                <w:rFonts w:ascii="Tahoma" w:hAnsi="Tahoma" w:cs="Tahoma"/>
                <w:i/>
                <w:sz w:val="18"/>
                <w:szCs w:val="18"/>
              </w:rPr>
              <w:t xml:space="preserve"> </w:t>
            </w:r>
            <w:r w:rsidRPr="000963CC">
              <w:rPr>
                <w:rFonts w:ascii="Tahoma" w:hAnsi="Tahoma" w:cs="Tahoma"/>
                <w:sz w:val="18"/>
                <w:szCs w:val="18"/>
              </w:rPr>
              <w:t>(</w:t>
            </w:r>
            <w:r w:rsidR="00661325">
              <w:rPr>
                <w:rFonts w:ascii="Tahoma" w:hAnsi="Tahoma" w:cs="Tahoma"/>
                <w:sz w:val="18"/>
                <w:szCs w:val="18"/>
              </w:rPr>
              <w:t>αρ.</w:t>
            </w:r>
            <w:r w:rsidRPr="000963CC">
              <w:rPr>
                <w:rFonts w:ascii="Tahoma" w:hAnsi="Tahoma" w:cs="Tahoma"/>
                <w:sz w:val="18"/>
                <w:szCs w:val="18"/>
              </w:rPr>
              <w:t xml:space="preserve"> 32 παρ. 5 &amp; 4  του </w:t>
            </w:r>
            <w:r w:rsidR="00D823A8">
              <w:rPr>
                <w:rFonts w:ascii="Tahoma" w:hAnsi="Tahoma" w:cs="Tahoma"/>
                <w:sz w:val="18"/>
                <w:szCs w:val="18"/>
              </w:rPr>
              <w:t>ΠΔ 60/2007</w:t>
            </w:r>
            <w:r w:rsidRPr="000963CC">
              <w:rPr>
                <w:rFonts w:ascii="Tahoma" w:hAnsi="Tahoma" w:cs="Tahoma"/>
                <w:sz w:val="18"/>
                <w:szCs w:val="18"/>
              </w:rPr>
              <w:t>)</w:t>
            </w:r>
          </w:p>
        </w:tc>
        <w:tc>
          <w:tcPr>
            <w:tcW w:w="2340" w:type="dxa"/>
          </w:tcPr>
          <w:p w:rsidR="005F3D37" w:rsidRPr="000963CC" w:rsidRDefault="005F3D37" w:rsidP="000963CC">
            <w:pPr>
              <w:pStyle w:val="a4"/>
              <w:tabs>
                <w:tab w:val="clear" w:pos="4153"/>
                <w:tab w:val="clear" w:pos="8306"/>
              </w:tabs>
              <w:spacing w:before="60" w:after="60" w:line="240" w:lineRule="exact"/>
              <w:rPr>
                <w:rFonts w:ascii="Tahoma" w:hAnsi="Tahoma" w:cs="Tahoma"/>
                <w:sz w:val="18"/>
                <w:szCs w:val="18"/>
              </w:rPr>
            </w:pPr>
          </w:p>
        </w:tc>
      </w:tr>
      <w:tr w:rsidR="005F3D37" w:rsidRPr="000963CC">
        <w:tc>
          <w:tcPr>
            <w:tcW w:w="7560" w:type="dxa"/>
          </w:tcPr>
          <w:p w:rsidR="005F3D37" w:rsidRPr="000963CC" w:rsidRDefault="005F3D37" w:rsidP="000963CC">
            <w:pPr>
              <w:pStyle w:val="a4"/>
              <w:tabs>
                <w:tab w:val="clear" w:pos="4153"/>
                <w:tab w:val="clear" w:pos="8306"/>
              </w:tabs>
              <w:spacing w:before="60" w:after="60" w:line="240" w:lineRule="exact"/>
              <w:rPr>
                <w:rFonts w:ascii="Tahoma" w:hAnsi="Tahoma" w:cs="Tahoma"/>
                <w:sz w:val="18"/>
                <w:szCs w:val="18"/>
              </w:rPr>
            </w:pPr>
            <w:r w:rsidRPr="000963CC">
              <w:rPr>
                <w:rFonts w:ascii="Tahoma" w:hAnsi="Tahoma" w:cs="Tahoma"/>
                <w:sz w:val="18"/>
                <w:szCs w:val="18"/>
              </w:rPr>
              <w:t>Ανταγωνιστικός διάλογος (</w:t>
            </w:r>
            <w:r w:rsidR="00661325">
              <w:rPr>
                <w:rFonts w:ascii="Tahoma" w:hAnsi="Tahoma" w:cs="Tahoma"/>
                <w:sz w:val="18"/>
                <w:szCs w:val="18"/>
              </w:rPr>
              <w:t>αρ.</w:t>
            </w:r>
            <w:r w:rsidRPr="000963CC">
              <w:rPr>
                <w:rFonts w:ascii="Tahoma" w:hAnsi="Tahoma" w:cs="Tahoma"/>
                <w:sz w:val="18"/>
                <w:szCs w:val="18"/>
              </w:rPr>
              <w:t xml:space="preserve"> 23 του </w:t>
            </w:r>
            <w:r w:rsidR="00D823A8">
              <w:rPr>
                <w:rFonts w:ascii="Tahoma" w:hAnsi="Tahoma" w:cs="Tahoma"/>
                <w:sz w:val="18"/>
                <w:szCs w:val="18"/>
              </w:rPr>
              <w:t>ΠΔ 60/2007</w:t>
            </w:r>
            <w:r w:rsidRPr="000963CC">
              <w:rPr>
                <w:rFonts w:ascii="Tahoma" w:hAnsi="Tahoma" w:cs="Tahoma"/>
                <w:sz w:val="18"/>
                <w:szCs w:val="18"/>
              </w:rPr>
              <w:t>)</w:t>
            </w:r>
          </w:p>
        </w:tc>
        <w:tc>
          <w:tcPr>
            <w:tcW w:w="2340" w:type="dxa"/>
          </w:tcPr>
          <w:p w:rsidR="005F3D37" w:rsidRPr="000963CC" w:rsidRDefault="005F3D37" w:rsidP="000963CC">
            <w:pPr>
              <w:pStyle w:val="a4"/>
              <w:tabs>
                <w:tab w:val="clear" w:pos="4153"/>
                <w:tab w:val="clear" w:pos="8306"/>
              </w:tabs>
              <w:spacing w:before="60" w:after="60" w:line="240" w:lineRule="exact"/>
              <w:rPr>
                <w:rFonts w:ascii="Tahoma" w:hAnsi="Tahoma" w:cs="Tahoma"/>
                <w:sz w:val="18"/>
                <w:szCs w:val="18"/>
              </w:rPr>
            </w:pPr>
          </w:p>
        </w:tc>
      </w:tr>
      <w:tr w:rsidR="005F3D37" w:rsidRPr="000963CC">
        <w:tc>
          <w:tcPr>
            <w:tcW w:w="9900" w:type="dxa"/>
            <w:gridSpan w:val="2"/>
          </w:tcPr>
          <w:p w:rsidR="005F3D37" w:rsidRPr="000963CC" w:rsidRDefault="005F3D37" w:rsidP="000963CC">
            <w:pPr>
              <w:pStyle w:val="a4"/>
              <w:tabs>
                <w:tab w:val="clear" w:pos="4153"/>
                <w:tab w:val="clear" w:pos="8306"/>
              </w:tabs>
              <w:spacing w:before="60" w:after="60" w:line="240" w:lineRule="exact"/>
              <w:rPr>
                <w:rFonts w:ascii="Tahoma" w:hAnsi="Tahoma" w:cs="Tahoma"/>
                <w:sz w:val="18"/>
                <w:szCs w:val="18"/>
              </w:rPr>
            </w:pPr>
            <w:r w:rsidRPr="000963CC">
              <w:rPr>
                <w:rFonts w:ascii="Tahoma" w:hAnsi="Tahoma" w:cs="Tahoma"/>
                <w:sz w:val="18"/>
                <w:szCs w:val="18"/>
              </w:rPr>
              <w:t xml:space="preserve">Διαπραγμάτευση </w:t>
            </w:r>
          </w:p>
        </w:tc>
      </w:tr>
      <w:tr w:rsidR="005F3D37" w:rsidRPr="000963CC">
        <w:tc>
          <w:tcPr>
            <w:tcW w:w="7560" w:type="dxa"/>
          </w:tcPr>
          <w:p w:rsidR="005F3D37" w:rsidRPr="000963CC" w:rsidRDefault="005F3D37" w:rsidP="000963CC">
            <w:pPr>
              <w:pStyle w:val="a4"/>
              <w:numPr>
                <w:ilvl w:val="0"/>
                <w:numId w:val="15"/>
              </w:numPr>
              <w:tabs>
                <w:tab w:val="clear" w:pos="4153"/>
                <w:tab w:val="clear" w:pos="8306"/>
              </w:tabs>
              <w:spacing w:before="60" w:after="60" w:line="240" w:lineRule="exact"/>
              <w:rPr>
                <w:rFonts w:ascii="Tahoma" w:hAnsi="Tahoma" w:cs="Tahoma"/>
                <w:sz w:val="18"/>
                <w:szCs w:val="18"/>
              </w:rPr>
            </w:pPr>
            <w:r w:rsidRPr="000963CC">
              <w:rPr>
                <w:rFonts w:ascii="Tahoma" w:hAnsi="Tahoma" w:cs="Tahoma"/>
                <w:sz w:val="18"/>
                <w:szCs w:val="18"/>
              </w:rPr>
              <w:t>με δημοσίευση προκήρυξης διαγωνισμού (</w:t>
            </w:r>
            <w:r w:rsidR="00661325">
              <w:rPr>
                <w:rFonts w:ascii="Tahoma" w:hAnsi="Tahoma" w:cs="Tahoma"/>
                <w:sz w:val="18"/>
                <w:szCs w:val="18"/>
              </w:rPr>
              <w:t>αρ.</w:t>
            </w:r>
            <w:r w:rsidRPr="000963CC">
              <w:rPr>
                <w:rFonts w:ascii="Tahoma" w:hAnsi="Tahoma" w:cs="Tahoma"/>
                <w:sz w:val="18"/>
                <w:szCs w:val="18"/>
              </w:rPr>
              <w:t xml:space="preserve"> 24 του </w:t>
            </w:r>
            <w:r w:rsidR="00D823A8">
              <w:rPr>
                <w:rFonts w:ascii="Tahoma" w:hAnsi="Tahoma" w:cs="Tahoma"/>
                <w:sz w:val="18"/>
                <w:szCs w:val="18"/>
              </w:rPr>
              <w:t>ΠΔ 60/2007</w:t>
            </w:r>
            <w:r w:rsidRPr="000963CC">
              <w:rPr>
                <w:rFonts w:ascii="Tahoma" w:hAnsi="Tahoma" w:cs="Tahoma"/>
                <w:sz w:val="18"/>
                <w:szCs w:val="18"/>
              </w:rPr>
              <w:t>)</w:t>
            </w:r>
          </w:p>
        </w:tc>
        <w:tc>
          <w:tcPr>
            <w:tcW w:w="2340" w:type="dxa"/>
          </w:tcPr>
          <w:p w:rsidR="005F3D37" w:rsidRPr="000963CC" w:rsidRDefault="005F3D37" w:rsidP="000963CC">
            <w:pPr>
              <w:pStyle w:val="a4"/>
              <w:tabs>
                <w:tab w:val="clear" w:pos="4153"/>
                <w:tab w:val="clear" w:pos="8306"/>
              </w:tabs>
              <w:spacing w:before="60" w:after="60" w:line="240" w:lineRule="exact"/>
              <w:rPr>
                <w:rFonts w:ascii="Tahoma" w:hAnsi="Tahoma" w:cs="Tahoma"/>
                <w:sz w:val="18"/>
                <w:szCs w:val="18"/>
              </w:rPr>
            </w:pPr>
          </w:p>
        </w:tc>
      </w:tr>
      <w:tr w:rsidR="005F3D37" w:rsidRPr="000963CC">
        <w:tc>
          <w:tcPr>
            <w:tcW w:w="7560" w:type="dxa"/>
          </w:tcPr>
          <w:p w:rsidR="005F3D37" w:rsidRPr="000963CC" w:rsidRDefault="005F3D37" w:rsidP="000963CC">
            <w:pPr>
              <w:pStyle w:val="a4"/>
              <w:numPr>
                <w:ilvl w:val="0"/>
                <w:numId w:val="15"/>
              </w:numPr>
              <w:tabs>
                <w:tab w:val="clear" w:pos="4153"/>
                <w:tab w:val="clear" w:pos="8306"/>
              </w:tabs>
              <w:spacing w:before="60" w:after="60" w:line="240" w:lineRule="exact"/>
              <w:rPr>
                <w:rFonts w:ascii="Tahoma" w:hAnsi="Tahoma" w:cs="Tahoma"/>
                <w:sz w:val="18"/>
                <w:szCs w:val="18"/>
              </w:rPr>
            </w:pPr>
            <w:r w:rsidRPr="000963CC">
              <w:rPr>
                <w:rFonts w:ascii="Tahoma" w:hAnsi="Tahoma" w:cs="Tahoma"/>
                <w:sz w:val="18"/>
                <w:szCs w:val="18"/>
              </w:rPr>
              <w:t>επισπευσμένη με δημοσίευση προκήρυξης (</w:t>
            </w:r>
            <w:r w:rsidR="00661325">
              <w:rPr>
                <w:rFonts w:ascii="Tahoma" w:hAnsi="Tahoma" w:cs="Tahoma"/>
                <w:sz w:val="18"/>
                <w:szCs w:val="18"/>
              </w:rPr>
              <w:t>αρ.</w:t>
            </w:r>
            <w:r w:rsidRPr="000963CC">
              <w:rPr>
                <w:rFonts w:ascii="Tahoma" w:hAnsi="Tahoma" w:cs="Tahoma"/>
                <w:sz w:val="18"/>
                <w:szCs w:val="18"/>
              </w:rPr>
              <w:t xml:space="preserve"> 32 παρ. 8 του </w:t>
            </w:r>
            <w:r w:rsidR="00D823A8">
              <w:rPr>
                <w:rFonts w:ascii="Tahoma" w:hAnsi="Tahoma" w:cs="Tahoma"/>
                <w:sz w:val="18"/>
                <w:szCs w:val="18"/>
              </w:rPr>
              <w:t>ΠΔ 60/2007</w:t>
            </w:r>
            <w:r w:rsidRPr="000963CC">
              <w:rPr>
                <w:rFonts w:ascii="Tahoma" w:hAnsi="Tahoma" w:cs="Tahoma"/>
                <w:sz w:val="18"/>
                <w:szCs w:val="18"/>
              </w:rPr>
              <w:t>)</w:t>
            </w:r>
          </w:p>
        </w:tc>
        <w:tc>
          <w:tcPr>
            <w:tcW w:w="2340" w:type="dxa"/>
          </w:tcPr>
          <w:p w:rsidR="005F3D37" w:rsidRPr="000963CC" w:rsidRDefault="005F3D37" w:rsidP="000963CC">
            <w:pPr>
              <w:pStyle w:val="a4"/>
              <w:tabs>
                <w:tab w:val="clear" w:pos="4153"/>
                <w:tab w:val="clear" w:pos="8306"/>
              </w:tabs>
              <w:spacing w:before="60" w:after="60" w:line="240" w:lineRule="exact"/>
              <w:rPr>
                <w:rFonts w:ascii="Tahoma" w:hAnsi="Tahoma" w:cs="Tahoma"/>
                <w:sz w:val="18"/>
                <w:szCs w:val="18"/>
              </w:rPr>
            </w:pPr>
          </w:p>
        </w:tc>
      </w:tr>
      <w:tr w:rsidR="005F3D37" w:rsidRPr="000963CC">
        <w:tc>
          <w:tcPr>
            <w:tcW w:w="7560" w:type="dxa"/>
          </w:tcPr>
          <w:p w:rsidR="005F3D37" w:rsidRPr="000963CC" w:rsidRDefault="005F3D37" w:rsidP="000963CC">
            <w:pPr>
              <w:pStyle w:val="a4"/>
              <w:numPr>
                <w:ilvl w:val="0"/>
                <w:numId w:val="15"/>
              </w:numPr>
              <w:tabs>
                <w:tab w:val="clear" w:pos="4153"/>
                <w:tab w:val="clear" w:pos="8306"/>
              </w:tabs>
              <w:spacing w:before="60" w:after="60" w:line="240" w:lineRule="exact"/>
              <w:rPr>
                <w:rFonts w:ascii="Tahoma" w:hAnsi="Tahoma" w:cs="Tahoma"/>
                <w:sz w:val="18"/>
                <w:szCs w:val="18"/>
              </w:rPr>
            </w:pPr>
            <w:r w:rsidRPr="000963CC">
              <w:rPr>
                <w:rFonts w:ascii="Tahoma" w:hAnsi="Tahoma" w:cs="Tahoma"/>
                <w:sz w:val="18"/>
                <w:szCs w:val="18"/>
              </w:rPr>
              <w:t xml:space="preserve">χωρίς δημοσίευση προκήρυξης διαγωνισμού (ως </w:t>
            </w:r>
            <w:r w:rsidR="00661325">
              <w:rPr>
                <w:rFonts w:ascii="Tahoma" w:hAnsi="Tahoma" w:cs="Tahoma"/>
                <w:sz w:val="18"/>
                <w:szCs w:val="18"/>
              </w:rPr>
              <w:t>αρ.</w:t>
            </w:r>
            <w:r w:rsidRPr="000963CC">
              <w:rPr>
                <w:rFonts w:ascii="Tahoma" w:hAnsi="Tahoma" w:cs="Tahoma"/>
                <w:sz w:val="18"/>
                <w:szCs w:val="18"/>
              </w:rPr>
              <w:t xml:space="preserve"> 25, ΠΔ60/</w:t>
            </w:r>
            <w:r w:rsidR="00D823A8">
              <w:rPr>
                <w:rFonts w:ascii="Tahoma" w:hAnsi="Tahoma" w:cs="Tahoma"/>
                <w:sz w:val="18"/>
                <w:szCs w:val="18"/>
              </w:rPr>
              <w:t>20</w:t>
            </w:r>
            <w:r w:rsidRPr="000963CC">
              <w:rPr>
                <w:rFonts w:ascii="Tahoma" w:hAnsi="Tahoma" w:cs="Tahoma"/>
                <w:sz w:val="18"/>
                <w:szCs w:val="18"/>
              </w:rPr>
              <w:t>07)</w:t>
            </w:r>
          </w:p>
        </w:tc>
        <w:tc>
          <w:tcPr>
            <w:tcW w:w="2340" w:type="dxa"/>
          </w:tcPr>
          <w:p w:rsidR="005F3D37" w:rsidRPr="000963CC" w:rsidRDefault="005F3D37" w:rsidP="000963CC">
            <w:pPr>
              <w:pStyle w:val="a4"/>
              <w:tabs>
                <w:tab w:val="clear" w:pos="4153"/>
                <w:tab w:val="clear" w:pos="8306"/>
              </w:tabs>
              <w:spacing w:before="60" w:after="60" w:line="240" w:lineRule="exact"/>
              <w:rPr>
                <w:rFonts w:ascii="Tahoma" w:hAnsi="Tahoma" w:cs="Tahoma"/>
                <w:sz w:val="18"/>
                <w:szCs w:val="18"/>
              </w:rPr>
            </w:pPr>
          </w:p>
        </w:tc>
      </w:tr>
      <w:tr w:rsidR="00FA31BE" w:rsidRPr="000963CC">
        <w:tc>
          <w:tcPr>
            <w:tcW w:w="7560" w:type="dxa"/>
          </w:tcPr>
          <w:p w:rsidR="00FA31BE" w:rsidRPr="000963CC" w:rsidRDefault="00FA31BE" w:rsidP="000963CC">
            <w:pPr>
              <w:spacing w:before="60" w:after="60" w:line="240" w:lineRule="exact"/>
              <w:rPr>
                <w:rFonts w:ascii="Tahoma" w:hAnsi="Tahoma" w:cs="Tahoma"/>
                <w:sz w:val="18"/>
                <w:szCs w:val="18"/>
              </w:rPr>
            </w:pPr>
            <w:r>
              <w:rPr>
                <w:rFonts w:ascii="Tahoma" w:hAnsi="Tahoma" w:cs="Tahoma"/>
                <w:b/>
                <w:bCs/>
                <w:sz w:val="18"/>
                <w:szCs w:val="18"/>
              </w:rPr>
              <w:t>ΕΙΔΙΚΕΣ ΔΙΑΔΙΚΑΣΙΕΣ ΑΝΑΘΕΣΗΣ</w:t>
            </w:r>
          </w:p>
        </w:tc>
        <w:tc>
          <w:tcPr>
            <w:tcW w:w="2340" w:type="dxa"/>
          </w:tcPr>
          <w:p w:rsidR="00FA31BE" w:rsidRPr="000963CC" w:rsidRDefault="00FA31BE" w:rsidP="000963CC">
            <w:pPr>
              <w:pStyle w:val="a4"/>
              <w:tabs>
                <w:tab w:val="clear" w:pos="4153"/>
                <w:tab w:val="clear" w:pos="8306"/>
              </w:tabs>
              <w:spacing w:before="60" w:after="60" w:line="240" w:lineRule="exact"/>
              <w:rPr>
                <w:rFonts w:ascii="Tahoma" w:hAnsi="Tahoma" w:cs="Tahoma"/>
                <w:sz w:val="18"/>
                <w:szCs w:val="18"/>
              </w:rPr>
            </w:pPr>
          </w:p>
        </w:tc>
      </w:tr>
      <w:tr w:rsidR="00FA31BE" w:rsidRPr="000963CC">
        <w:tc>
          <w:tcPr>
            <w:tcW w:w="7560" w:type="dxa"/>
          </w:tcPr>
          <w:p w:rsidR="00FA31BE" w:rsidRPr="000963CC" w:rsidRDefault="00FA31BE" w:rsidP="000963CC">
            <w:pPr>
              <w:spacing w:before="60" w:after="60" w:line="240" w:lineRule="exact"/>
              <w:rPr>
                <w:rFonts w:ascii="Tahoma" w:hAnsi="Tahoma" w:cs="Tahoma"/>
                <w:sz w:val="18"/>
                <w:szCs w:val="18"/>
              </w:rPr>
            </w:pPr>
            <w:r w:rsidRPr="000963CC">
              <w:rPr>
                <w:rFonts w:ascii="Tahoma" w:hAnsi="Tahoma" w:cs="Tahoma"/>
                <w:sz w:val="18"/>
                <w:szCs w:val="18"/>
              </w:rPr>
              <w:t xml:space="preserve">Θέσπιση συμφωνίας πλαισίου (ως </w:t>
            </w:r>
            <w:r>
              <w:rPr>
                <w:rFonts w:ascii="Tahoma" w:hAnsi="Tahoma" w:cs="Tahoma"/>
                <w:sz w:val="18"/>
                <w:szCs w:val="18"/>
              </w:rPr>
              <w:t>αρ.</w:t>
            </w:r>
            <w:r w:rsidRPr="000963CC">
              <w:rPr>
                <w:rFonts w:ascii="Tahoma" w:hAnsi="Tahoma" w:cs="Tahoma"/>
                <w:sz w:val="18"/>
                <w:szCs w:val="18"/>
              </w:rPr>
              <w:t xml:space="preserve"> 2, παρ.5, ΠΔ60/</w:t>
            </w:r>
            <w:r w:rsidR="00D823A8">
              <w:rPr>
                <w:rFonts w:ascii="Tahoma" w:hAnsi="Tahoma" w:cs="Tahoma"/>
                <w:sz w:val="18"/>
                <w:szCs w:val="18"/>
              </w:rPr>
              <w:t>20</w:t>
            </w:r>
            <w:r w:rsidRPr="000963CC">
              <w:rPr>
                <w:rFonts w:ascii="Tahoma" w:hAnsi="Tahoma" w:cs="Tahoma"/>
                <w:sz w:val="18"/>
                <w:szCs w:val="18"/>
              </w:rPr>
              <w:t>07)</w:t>
            </w:r>
          </w:p>
        </w:tc>
        <w:tc>
          <w:tcPr>
            <w:tcW w:w="2340" w:type="dxa"/>
          </w:tcPr>
          <w:p w:rsidR="00FA31BE" w:rsidRPr="000963CC" w:rsidRDefault="00FA31BE" w:rsidP="000963CC">
            <w:pPr>
              <w:pStyle w:val="a4"/>
              <w:tabs>
                <w:tab w:val="clear" w:pos="4153"/>
                <w:tab w:val="clear" w:pos="8306"/>
              </w:tabs>
              <w:spacing w:before="60" w:after="60" w:line="240" w:lineRule="exact"/>
              <w:rPr>
                <w:rFonts w:ascii="Tahoma" w:hAnsi="Tahoma" w:cs="Tahoma"/>
                <w:sz w:val="18"/>
                <w:szCs w:val="18"/>
              </w:rPr>
            </w:pPr>
          </w:p>
        </w:tc>
      </w:tr>
      <w:tr w:rsidR="005F3D37" w:rsidRPr="000963CC">
        <w:tc>
          <w:tcPr>
            <w:tcW w:w="7560" w:type="dxa"/>
          </w:tcPr>
          <w:p w:rsidR="005F3D37" w:rsidRPr="000963CC" w:rsidRDefault="005F3D37" w:rsidP="000963CC">
            <w:pPr>
              <w:spacing w:before="60" w:after="60" w:line="240" w:lineRule="exact"/>
              <w:rPr>
                <w:rFonts w:ascii="Tahoma" w:hAnsi="Tahoma" w:cs="Tahoma"/>
                <w:sz w:val="18"/>
                <w:szCs w:val="18"/>
              </w:rPr>
            </w:pPr>
            <w:r w:rsidRPr="000963CC">
              <w:rPr>
                <w:rFonts w:ascii="Tahoma" w:hAnsi="Tahoma" w:cs="Tahoma"/>
                <w:sz w:val="18"/>
                <w:szCs w:val="18"/>
              </w:rPr>
              <w:t>Δημιουργία δυναμικού συστήματος αγορών (</w:t>
            </w:r>
            <w:r w:rsidR="00661325">
              <w:rPr>
                <w:rFonts w:ascii="Tahoma" w:hAnsi="Tahoma" w:cs="Tahoma"/>
                <w:sz w:val="18"/>
                <w:szCs w:val="18"/>
              </w:rPr>
              <w:t>αρ.</w:t>
            </w:r>
            <w:r w:rsidRPr="000963CC">
              <w:rPr>
                <w:rFonts w:ascii="Tahoma" w:hAnsi="Tahoma" w:cs="Tahoma"/>
                <w:sz w:val="18"/>
                <w:szCs w:val="18"/>
              </w:rPr>
              <w:t xml:space="preserve"> 2 παρ. 6 του  </w:t>
            </w:r>
            <w:r w:rsidR="00D823A8">
              <w:rPr>
                <w:rFonts w:ascii="Tahoma" w:hAnsi="Tahoma" w:cs="Tahoma"/>
                <w:sz w:val="18"/>
                <w:szCs w:val="18"/>
              </w:rPr>
              <w:t>ΠΔ 60/2007</w:t>
            </w:r>
            <w:r w:rsidRPr="000963CC">
              <w:rPr>
                <w:rFonts w:ascii="Tahoma" w:hAnsi="Tahoma" w:cs="Tahoma"/>
                <w:sz w:val="18"/>
                <w:szCs w:val="18"/>
              </w:rPr>
              <w:t>)</w:t>
            </w:r>
          </w:p>
        </w:tc>
        <w:tc>
          <w:tcPr>
            <w:tcW w:w="2340" w:type="dxa"/>
          </w:tcPr>
          <w:p w:rsidR="005F3D37" w:rsidRPr="000963CC" w:rsidRDefault="005F3D37" w:rsidP="000963CC">
            <w:pPr>
              <w:pStyle w:val="a4"/>
              <w:tabs>
                <w:tab w:val="clear" w:pos="4153"/>
                <w:tab w:val="clear" w:pos="8306"/>
              </w:tabs>
              <w:spacing w:before="60" w:after="60" w:line="240" w:lineRule="exact"/>
              <w:rPr>
                <w:rFonts w:ascii="Tahoma" w:hAnsi="Tahoma" w:cs="Tahoma"/>
                <w:sz w:val="18"/>
                <w:szCs w:val="18"/>
              </w:rPr>
            </w:pPr>
          </w:p>
        </w:tc>
      </w:tr>
      <w:tr w:rsidR="005F3D37" w:rsidRPr="000963CC">
        <w:tc>
          <w:tcPr>
            <w:tcW w:w="7560" w:type="dxa"/>
          </w:tcPr>
          <w:p w:rsidR="005F3D37" w:rsidRPr="000963CC" w:rsidRDefault="005F3D37" w:rsidP="000963CC">
            <w:pPr>
              <w:spacing w:before="60" w:after="60" w:line="240" w:lineRule="exact"/>
              <w:rPr>
                <w:rFonts w:ascii="Tahoma" w:hAnsi="Tahoma" w:cs="Tahoma"/>
                <w:sz w:val="18"/>
                <w:szCs w:val="18"/>
              </w:rPr>
            </w:pPr>
            <w:r w:rsidRPr="000963CC">
              <w:rPr>
                <w:rFonts w:ascii="Tahoma" w:hAnsi="Tahoma" w:cs="Tahoma"/>
                <w:sz w:val="18"/>
                <w:szCs w:val="18"/>
              </w:rPr>
              <w:t>Δημιουργία συστήματος ηλεκτρονικού πλειστηριασμού (</w:t>
            </w:r>
            <w:r w:rsidR="00661325">
              <w:rPr>
                <w:rFonts w:ascii="Tahoma" w:hAnsi="Tahoma" w:cs="Tahoma"/>
                <w:sz w:val="18"/>
                <w:szCs w:val="18"/>
              </w:rPr>
              <w:t>αρ.</w:t>
            </w:r>
            <w:r w:rsidRPr="000963CC">
              <w:rPr>
                <w:rFonts w:ascii="Tahoma" w:hAnsi="Tahoma" w:cs="Tahoma"/>
                <w:sz w:val="18"/>
                <w:szCs w:val="18"/>
              </w:rPr>
              <w:t xml:space="preserve"> 2 παρ. 7 του ΠΔ 60/2007) </w:t>
            </w:r>
          </w:p>
        </w:tc>
        <w:tc>
          <w:tcPr>
            <w:tcW w:w="2340" w:type="dxa"/>
          </w:tcPr>
          <w:p w:rsidR="005F3D37" w:rsidRPr="000963CC" w:rsidRDefault="005F3D37" w:rsidP="000963CC">
            <w:pPr>
              <w:pStyle w:val="a4"/>
              <w:tabs>
                <w:tab w:val="clear" w:pos="4153"/>
                <w:tab w:val="clear" w:pos="8306"/>
              </w:tabs>
              <w:spacing w:before="60" w:after="60" w:line="240" w:lineRule="exact"/>
              <w:rPr>
                <w:rFonts w:ascii="Tahoma" w:hAnsi="Tahoma" w:cs="Tahoma"/>
                <w:sz w:val="18"/>
                <w:szCs w:val="18"/>
              </w:rPr>
            </w:pPr>
          </w:p>
        </w:tc>
      </w:tr>
    </w:tbl>
    <w:p w:rsidR="004C704C" w:rsidRPr="00FC63C9" w:rsidRDefault="004C704C" w:rsidP="004C704C">
      <w:pPr>
        <w:pStyle w:val="a4"/>
        <w:tabs>
          <w:tab w:val="clear" w:pos="4153"/>
          <w:tab w:val="clear" w:pos="8306"/>
        </w:tabs>
        <w:rPr>
          <w:rFonts w:ascii="Arial Narrow" w:hAnsi="Arial Narrow"/>
          <w:sz w:val="16"/>
          <w:szCs w:val="16"/>
        </w:rPr>
        <w:sectPr w:rsidR="004C704C" w:rsidRPr="00FC63C9" w:rsidSect="005F1C2C">
          <w:headerReference w:type="even" r:id="rId9"/>
          <w:headerReference w:type="default" r:id="rId10"/>
          <w:footerReference w:type="even" r:id="rId11"/>
          <w:footerReference w:type="default" r:id="rId12"/>
          <w:headerReference w:type="first" r:id="rId13"/>
          <w:footerReference w:type="first" r:id="rId14"/>
          <w:pgSz w:w="11906" w:h="16838" w:code="9"/>
          <w:pgMar w:top="1259" w:right="1077" w:bottom="1440" w:left="1616" w:header="851" w:footer="0" w:gutter="0"/>
          <w:pgNumType w:fmt="numberInDash"/>
          <w:cols w:space="708"/>
          <w:docGrid w:linePitch="360"/>
        </w:sectPr>
      </w:pPr>
    </w:p>
    <w:tbl>
      <w:tblPr>
        <w:tblW w:w="15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9"/>
        <w:gridCol w:w="3261"/>
        <w:gridCol w:w="5245"/>
        <w:gridCol w:w="567"/>
        <w:gridCol w:w="567"/>
        <w:gridCol w:w="850"/>
        <w:gridCol w:w="2410"/>
        <w:gridCol w:w="2154"/>
      </w:tblGrid>
      <w:tr w:rsidR="001475E2" w:rsidRPr="000963CC" w:rsidTr="006F7E17">
        <w:trPr>
          <w:tblHeader/>
          <w:jc w:val="center"/>
        </w:trPr>
        <w:tc>
          <w:tcPr>
            <w:tcW w:w="529" w:type="dxa"/>
            <w:tcBorders>
              <w:bottom w:val="single" w:sz="4" w:space="0" w:color="auto"/>
            </w:tcBorders>
            <w:shd w:val="clear" w:color="auto" w:fill="D9D9D9"/>
            <w:vAlign w:val="center"/>
          </w:tcPr>
          <w:p w:rsidR="001475E2" w:rsidRPr="000963CC" w:rsidRDefault="001475E2" w:rsidP="00E32ECF">
            <w:pPr>
              <w:jc w:val="center"/>
              <w:rPr>
                <w:rFonts w:ascii="Tahoma" w:hAnsi="Tahoma" w:cs="Tahoma"/>
                <w:b/>
                <w:sz w:val="16"/>
                <w:szCs w:val="16"/>
              </w:rPr>
            </w:pPr>
            <w:r w:rsidRPr="000963CC">
              <w:rPr>
                <w:rFonts w:ascii="Tahoma" w:hAnsi="Tahoma" w:cs="Tahoma"/>
                <w:b/>
                <w:sz w:val="16"/>
                <w:szCs w:val="16"/>
              </w:rPr>
              <w:lastRenderedPageBreak/>
              <w:t>Α/Α</w:t>
            </w:r>
          </w:p>
        </w:tc>
        <w:tc>
          <w:tcPr>
            <w:tcW w:w="3261" w:type="dxa"/>
            <w:tcBorders>
              <w:bottom w:val="single" w:sz="4" w:space="0" w:color="auto"/>
            </w:tcBorders>
            <w:shd w:val="clear" w:color="auto" w:fill="D9D9D9"/>
            <w:vAlign w:val="center"/>
          </w:tcPr>
          <w:p w:rsidR="001475E2" w:rsidRPr="000963CC" w:rsidRDefault="001475E2" w:rsidP="00E32ECF">
            <w:pPr>
              <w:jc w:val="center"/>
              <w:rPr>
                <w:rFonts w:ascii="Tahoma" w:hAnsi="Tahoma" w:cs="Tahoma"/>
                <w:b/>
                <w:sz w:val="16"/>
                <w:szCs w:val="16"/>
              </w:rPr>
            </w:pPr>
            <w:r w:rsidRPr="000963CC">
              <w:rPr>
                <w:rFonts w:ascii="Tahoma" w:hAnsi="Tahoma" w:cs="Tahoma"/>
                <w:b/>
                <w:sz w:val="16"/>
                <w:szCs w:val="16"/>
              </w:rPr>
              <w:t>ΑΝΤΙΚΕΙΜΕΝΟ ΚΑΙ ΚΡΙΤΗΡΙΑ ΕΛΕΓΧΟΥ</w:t>
            </w:r>
          </w:p>
        </w:tc>
        <w:tc>
          <w:tcPr>
            <w:tcW w:w="5245" w:type="dxa"/>
            <w:tcBorders>
              <w:bottom w:val="single" w:sz="4" w:space="0" w:color="auto"/>
            </w:tcBorders>
            <w:shd w:val="clear" w:color="auto" w:fill="D9D9D9"/>
            <w:vAlign w:val="center"/>
          </w:tcPr>
          <w:p w:rsidR="001475E2" w:rsidRPr="000963CC" w:rsidRDefault="001475E2" w:rsidP="00E32ECF">
            <w:pPr>
              <w:jc w:val="center"/>
              <w:rPr>
                <w:rFonts w:ascii="Tahoma" w:hAnsi="Tahoma" w:cs="Tahoma"/>
                <w:b/>
                <w:sz w:val="16"/>
                <w:szCs w:val="16"/>
              </w:rPr>
            </w:pPr>
            <w:r w:rsidRPr="000963CC">
              <w:rPr>
                <w:rFonts w:ascii="Tahoma" w:hAnsi="Tahoma" w:cs="Tahoma"/>
                <w:b/>
                <w:sz w:val="16"/>
                <w:szCs w:val="16"/>
              </w:rPr>
              <w:t>ΟΔΗΓΙΕΣ ΣΥΜΠΛΗΡΩΣΗΣ</w:t>
            </w:r>
          </w:p>
        </w:tc>
        <w:tc>
          <w:tcPr>
            <w:tcW w:w="567" w:type="dxa"/>
            <w:tcBorders>
              <w:bottom w:val="single" w:sz="4" w:space="0" w:color="auto"/>
            </w:tcBorders>
            <w:shd w:val="clear" w:color="auto" w:fill="D9D9D9"/>
            <w:vAlign w:val="center"/>
          </w:tcPr>
          <w:p w:rsidR="001475E2" w:rsidRPr="000963CC" w:rsidRDefault="001475E2" w:rsidP="00E32ECF">
            <w:pPr>
              <w:jc w:val="center"/>
              <w:rPr>
                <w:rFonts w:ascii="Tahoma" w:hAnsi="Tahoma" w:cs="Tahoma"/>
                <w:b/>
                <w:sz w:val="16"/>
                <w:szCs w:val="16"/>
              </w:rPr>
            </w:pPr>
            <w:r w:rsidRPr="000963CC">
              <w:rPr>
                <w:rFonts w:ascii="Tahoma" w:hAnsi="Tahoma" w:cs="Tahoma"/>
                <w:b/>
                <w:sz w:val="16"/>
                <w:szCs w:val="16"/>
              </w:rPr>
              <w:t>ΝΑΙ</w:t>
            </w:r>
          </w:p>
        </w:tc>
        <w:tc>
          <w:tcPr>
            <w:tcW w:w="567" w:type="dxa"/>
            <w:tcBorders>
              <w:bottom w:val="single" w:sz="4" w:space="0" w:color="auto"/>
            </w:tcBorders>
            <w:shd w:val="clear" w:color="auto" w:fill="D9D9D9"/>
            <w:vAlign w:val="center"/>
          </w:tcPr>
          <w:p w:rsidR="001475E2" w:rsidRPr="000963CC" w:rsidRDefault="001475E2" w:rsidP="00E32ECF">
            <w:pPr>
              <w:jc w:val="center"/>
              <w:rPr>
                <w:rFonts w:ascii="Tahoma" w:hAnsi="Tahoma" w:cs="Tahoma"/>
                <w:b/>
                <w:sz w:val="16"/>
                <w:szCs w:val="16"/>
              </w:rPr>
            </w:pPr>
            <w:r w:rsidRPr="000963CC">
              <w:rPr>
                <w:rFonts w:ascii="Tahoma" w:hAnsi="Tahoma" w:cs="Tahoma"/>
                <w:b/>
                <w:sz w:val="16"/>
                <w:szCs w:val="16"/>
              </w:rPr>
              <w:t>ΟΧΙ</w:t>
            </w:r>
          </w:p>
        </w:tc>
        <w:tc>
          <w:tcPr>
            <w:tcW w:w="850" w:type="dxa"/>
            <w:tcBorders>
              <w:bottom w:val="single" w:sz="4" w:space="0" w:color="auto"/>
            </w:tcBorders>
            <w:shd w:val="clear" w:color="auto" w:fill="D9D9D9"/>
            <w:vAlign w:val="center"/>
          </w:tcPr>
          <w:p w:rsidR="001475E2" w:rsidRPr="000963CC" w:rsidRDefault="001475E2" w:rsidP="00E32ECF">
            <w:pPr>
              <w:jc w:val="center"/>
              <w:rPr>
                <w:rFonts w:ascii="Tahoma" w:hAnsi="Tahoma" w:cs="Tahoma"/>
                <w:b/>
                <w:sz w:val="16"/>
                <w:szCs w:val="16"/>
              </w:rPr>
            </w:pPr>
            <w:r w:rsidRPr="000963CC">
              <w:rPr>
                <w:rFonts w:ascii="Tahoma" w:hAnsi="Tahoma" w:cs="Tahoma"/>
                <w:b/>
                <w:sz w:val="16"/>
                <w:szCs w:val="16"/>
              </w:rPr>
              <w:t>ΔΕΝ ΑΦΟΡΑ</w:t>
            </w:r>
          </w:p>
        </w:tc>
        <w:tc>
          <w:tcPr>
            <w:tcW w:w="2410" w:type="dxa"/>
            <w:tcBorders>
              <w:bottom w:val="single" w:sz="4" w:space="0" w:color="auto"/>
            </w:tcBorders>
            <w:shd w:val="clear" w:color="auto" w:fill="D9D9D9"/>
            <w:vAlign w:val="center"/>
          </w:tcPr>
          <w:p w:rsidR="001475E2" w:rsidRPr="000963CC" w:rsidRDefault="001475E2" w:rsidP="00E32ECF">
            <w:pPr>
              <w:jc w:val="center"/>
              <w:rPr>
                <w:rFonts w:ascii="Tahoma" w:hAnsi="Tahoma" w:cs="Tahoma"/>
                <w:b/>
                <w:sz w:val="16"/>
                <w:szCs w:val="16"/>
              </w:rPr>
            </w:pPr>
            <w:r w:rsidRPr="000963CC">
              <w:rPr>
                <w:rFonts w:ascii="Tahoma" w:hAnsi="Tahoma" w:cs="Tahoma"/>
                <w:b/>
                <w:sz w:val="16"/>
                <w:szCs w:val="16"/>
              </w:rPr>
              <w:t>ΥΛΙΚΟ ΤΕΚΜΗΡΙΩΣΗΣ</w:t>
            </w:r>
          </w:p>
        </w:tc>
        <w:tc>
          <w:tcPr>
            <w:tcW w:w="2154" w:type="dxa"/>
            <w:tcBorders>
              <w:bottom w:val="single" w:sz="4" w:space="0" w:color="auto"/>
            </w:tcBorders>
            <w:shd w:val="clear" w:color="auto" w:fill="D9D9D9"/>
            <w:vAlign w:val="center"/>
          </w:tcPr>
          <w:p w:rsidR="001475E2" w:rsidRPr="000963CC" w:rsidRDefault="001475E2" w:rsidP="00F96A2F">
            <w:pPr>
              <w:jc w:val="center"/>
              <w:rPr>
                <w:rFonts w:ascii="Tahoma" w:hAnsi="Tahoma" w:cs="Tahoma"/>
                <w:b/>
                <w:sz w:val="16"/>
                <w:szCs w:val="16"/>
              </w:rPr>
            </w:pPr>
            <w:r w:rsidRPr="000963CC">
              <w:rPr>
                <w:rFonts w:ascii="Tahoma" w:hAnsi="Tahoma" w:cs="Tahoma"/>
                <w:b/>
                <w:sz w:val="16"/>
                <w:szCs w:val="16"/>
              </w:rPr>
              <w:t>ΕΦΑΡΜΟΣΤΕΟ ΔΙΚΑΙΟ</w:t>
            </w:r>
            <w:r w:rsidR="00127A52" w:rsidRPr="000963CC">
              <w:rPr>
                <w:rFonts w:ascii="Tahoma" w:hAnsi="Tahoma" w:cs="Tahoma"/>
                <w:b/>
                <w:sz w:val="16"/>
                <w:szCs w:val="16"/>
              </w:rPr>
              <w:t xml:space="preserve"> /</w:t>
            </w:r>
            <w:r w:rsidR="00F96A2F" w:rsidRPr="000963CC">
              <w:rPr>
                <w:rFonts w:ascii="Tahoma" w:hAnsi="Tahoma" w:cs="Tahoma"/>
                <w:b/>
                <w:sz w:val="16"/>
                <w:szCs w:val="16"/>
              </w:rPr>
              <w:t>ΤΕΚΜΗΡΙΩΣΗ ΔΙΚΑΙΟΥΧΟΥ/ ΤΕΚΜΗΡΙΩΣΗ ΓΝΩΜΗΣ</w:t>
            </w:r>
            <w:r w:rsidR="00127A52" w:rsidRPr="000963CC">
              <w:rPr>
                <w:rFonts w:ascii="Tahoma" w:hAnsi="Tahoma" w:cs="Tahoma"/>
                <w:b/>
                <w:sz w:val="16"/>
                <w:szCs w:val="16"/>
              </w:rPr>
              <w:t xml:space="preserve"> ΔΑ</w:t>
            </w:r>
          </w:p>
        </w:tc>
      </w:tr>
      <w:tr w:rsidR="005F3D37" w:rsidRPr="000963CC" w:rsidTr="006F7E17">
        <w:trPr>
          <w:trHeight w:val="462"/>
          <w:jc w:val="center"/>
        </w:trPr>
        <w:tc>
          <w:tcPr>
            <w:tcW w:w="15583" w:type="dxa"/>
            <w:gridSpan w:val="8"/>
            <w:shd w:val="clear" w:color="auto" w:fill="auto"/>
            <w:vAlign w:val="center"/>
          </w:tcPr>
          <w:p w:rsidR="005F3D37" w:rsidRPr="000963CC" w:rsidRDefault="005F3D37" w:rsidP="000963CC">
            <w:pPr>
              <w:spacing w:before="60" w:after="60" w:line="240" w:lineRule="exact"/>
              <w:jc w:val="center"/>
              <w:rPr>
                <w:rFonts w:ascii="Tahoma" w:hAnsi="Tahoma" w:cs="Tahoma"/>
                <w:sz w:val="18"/>
                <w:szCs w:val="18"/>
              </w:rPr>
            </w:pPr>
            <w:r w:rsidRPr="000963CC">
              <w:rPr>
                <w:rFonts w:ascii="Tahoma" w:hAnsi="Tahoma" w:cs="Tahoma"/>
                <w:b/>
                <w:bCs/>
                <w:sz w:val="18"/>
                <w:szCs w:val="18"/>
                <w:lang w:val="en-US"/>
              </w:rPr>
              <w:t xml:space="preserve">I. </w:t>
            </w:r>
            <w:r w:rsidRPr="000963CC">
              <w:rPr>
                <w:rFonts w:ascii="Tahoma" w:hAnsi="Tahoma" w:cs="Tahoma"/>
                <w:b/>
                <w:sz w:val="18"/>
                <w:szCs w:val="18"/>
              </w:rPr>
              <w:t>ΕΞΑΙΡΕΤΙΚΕΣ ΔΙΑΔΙΚΑΣΙΕΣ ΑΝΑΘΕΣΗΣ</w:t>
            </w:r>
          </w:p>
        </w:tc>
      </w:tr>
      <w:tr w:rsidR="00A95434" w:rsidRPr="000963CC" w:rsidTr="00CE4842">
        <w:trPr>
          <w:trHeight w:val="4081"/>
          <w:jc w:val="center"/>
        </w:trPr>
        <w:tc>
          <w:tcPr>
            <w:tcW w:w="529" w:type="dxa"/>
            <w:shd w:val="clear" w:color="auto" w:fill="auto"/>
            <w:vAlign w:val="center"/>
          </w:tcPr>
          <w:p w:rsidR="00A95434" w:rsidRPr="00076C8A" w:rsidRDefault="005F3D37" w:rsidP="000963CC">
            <w:pPr>
              <w:spacing w:before="60" w:after="60" w:line="240" w:lineRule="exact"/>
              <w:rPr>
                <w:rFonts w:ascii="Tahoma" w:hAnsi="Tahoma" w:cs="Tahoma"/>
                <w:bCs/>
                <w:sz w:val="18"/>
                <w:szCs w:val="18"/>
                <w:lang w:val="en-US"/>
              </w:rPr>
            </w:pPr>
            <w:r w:rsidRPr="00076C8A">
              <w:rPr>
                <w:rFonts w:ascii="Tahoma" w:hAnsi="Tahoma" w:cs="Tahoma"/>
                <w:sz w:val="18"/>
                <w:szCs w:val="18"/>
              </w:rPr>
              <w:t>1</w:t>
            </w:r>
            <w:r w:rsidR="00A95434" w:rsidRPr="00076C8A">
              <w:rPr>
                <w:rFonts w:ascii="Tahoma" w:hAnsi="Tahoma" w:cs="Tahoma"/>
                <w:sz w:val="18"/>
                <w:szCs w:val="18"/>
              </w:rPr>
              <w:t>.</w:t>
            </w:r>
          </w:p>
        </w:tc>
        <w:tc>
          <w:tcPr>
            <w:tcW w:w="3261" w:type="dxa"/>
            <w:shd w:val="clear" w:color="auto" w:fill="auto"/>
            <w:vAlign w:val="center"/>
          </w:tcPr>
          <w:p w:rsidR="00A95434" w:rsidRPr="000963CC" w:rsidRDefault="00F96A2F" w:rsidP="000963CC">
            <w:pPr>
              <w:spacing w:before="60" w:after="60" w:line="240" w:lineRule="exact"/>
              <w:rPr>
                <w:rFonts w:ascii="Tahoma" w:hAnsi="Tahoma" w:cs="Tahoma"/>
                <w:bCs/>
                <w:sz w:val="18"/>
                <w:szCs w:val="18"/>
              </w:rPr>
            </w:pPr>
            <w:r w:rsidRPr="000963CC">
              <w:rPr>
                <w:rFonts w:ascii="Tahoma" w:hAnsi="Tahoma" w:cs="Tahoma"/>
                <w:bCs/>
                <w:sz w:val="18"/>
                <w:szCs w:val="18"/>
              </w:rPr>
              <w:t xml:space="preserve">Στην περίπτωση επιλογής της διαδικασίας με διαπραγμάτευση των περιπτώσεων του </w:t>
            </w:r>
            <w:r w:rsidR="00661325">
              <w:rPr>
                <w:rFonts w:ascii="Tahoma" w:hAnsi="Tahoma" w:cs="Tahoma"/>
                <w:bCs/>
                <w:sz w:val="18"/>
                <w:szCs w:val="18"/>
              </w:rPr>
              <w:t>αρ.</w:t>
            </w:r>
            <w:r w:rsidRPr="000963CC">
              <w:rPr>
                <w:rFonts w:ascii="Tahoma" w:hAnsi="Tahoma" w:cs="Tahoma"/>
                <w:bCs/>
                <w:sz w:val="18"/>
                <w:szCs w:val="18"/>
              </w:rPr>
              <w:t xml:space="preserve"> 25 του Π.Δ. 60/2007 υπάρχει σύμφωνη γνώμη της Ενιαίας Ανεξάρτητης Αρχής Δημοσίων Συμβάσεων επί της απόφασης της Αναθέτουσας Αρχής περί προσφυγής στη διαδικασία αυτή;</w:t>
            </w:r>
          </w:p>
        </w:tc>
        <w:tc>
          <w:tcPr>
            <w:tcW w:w="5245" w:type="dxa"/>
            <w:shd w:val="clear" w:color="auto" w:fill="auto"/>
            <w:vAlign w:val="center"/>
          </w:tcPr>
          <w:p w:rsidR="00A95434" w:rsidRPr="000963CC" w:rsidRDefault="00A95434" w:rsidP="000963CC">
            <w:pPr>
              <w:spacing w:before="60" w:after="60" w:line="240" w:lineRule="exact"/>
              <w:rPr>
                <w:rFonts w:ascii="Tahoma" w:hAnsi="Tahoma" w:cs="Tahoma"/>
                <w:bCs/>
                <w:sz w:val="18"/>
                <w:szCs w:val="18"/>
              </w:rPr>
            </w:pPr>
            <w:r w:rsidRPr="000963CC">
              <w:rPr>
                <w:rFonts w:ascii="Tahoma" w:hAnsi="Tahoma" w:cs="Tahoma"/>
                <w:bCs/>
                <w:sz w:val="18"/>
                <w:szCs w:val="18"/>
              </w:rPr>
              <w:t xml:space="preserve">Οι διαδικασίες αυτές ως παρεκκλίνουσες από τους κανόνες περί των διαδικασιών αναθέσεως των δημοσίων συμβάσεων, πρέπει να ερμηνεύονται </w:t>
            </w:r>
            <w:proofErr w:type="spellStart"/>
            <w:r w:rsidRPr="000963CC">
              <w:rPr>
                <w:rFonts w:ascii="Tahoma" w:hAnsi="Tahoma" w:cs="Tahoma"/>
                <w:bCs/>
                <w:sz w:val="18"/>
                <w:szCs w:val="18"/>
              </w:rPr>
              <w:t>συσταλτικώς</w:t>
            </w:r>
            <w:proofErr w:type="spellEnd"/>
            <w:r w:rsidRPr="000963CC">
              <w:rPr>
                <w:rFonts w:ascii="Tahoma" w:hAnsi="Tahoma" w:cs="Tahoma"/>
                <w:bCs/>
                <w:sz w:val="18"/>
                <w:szCs w:val="18"/>
              </w:rPr>
              <w:t xml:space="preserve">. Το βάρος αποδείξεως ότι συντρέχουν οι λόγοι που δικαιολογούν την προσφυγή στη διαδικασία αυτή το φέρει ο προτιθέμενος να κάνει χρήση των διατάξεων αυτών. </w:t>
            </w:r>
          </w:p>
          <w:p w:rsidR="00F96A2F" w:rsidRPr="000963CC" w:rsidRDefault="00F96A2F" w:rsidP="000963CC">
            <w:pPr>
              <w:spacing w:before="60" w:after="60" w:line="240" w:lineRule="exact"/>
              <w:rPr>
                <w:rFonts w:ascii="Tahoma" w:hAnsi="Tahoma" w:cs="Tahoma"/>
                <w:sz w:val="18"/>
                <w:szCs w:val="18"/>
              </w:rPr>
            </w:pPr>
            <w:r w:rsidRPr="000963CC">
              <w:rPr>
                <w:rFonts w:ascii="Tahoma" w:hAnsi="Tahoma" w:cs="Tahoma"/>
                <w:bCs/>
                <w:sz w:val="18"/>
                <w:szCs w:val="18"/>
              </w:rPr>
              <w:t xml:space="preserve">Σύμφωνα με την παρ. 2 του </w:t>
            </w:r>
            <w:r w:rsidR="00661325">
              <w:rPr>
                <w:rFonts w:ascii="Tahoma" w:hAnsi="Tahoma" w:cs="Tahoma"/>
                <w:bCs/>
                <w:sz w:val="18"/>
                <w:szCs w:val="18"/>
              </w:rPr>
              <w:t>αρ.</w:t>
            </w:r>
            <w:r w:rsidRPr="000963CC">
              <w:rPr>
                <w:rFonts w:ascii="Tahoma" w:hAnsi="Tahoma" w:cs="Tahoma"/>
                <w:bCs/>
                <w:sz w:val="18"/>
                <w:szCs w:val="18"/>
              </w:rPr>
              <w:t xml:space="preserve"> 2 Ν. 4013/2011 η Ενιαία Ανεξάρτητη Αρχή Δημοσίων Συμβάσεων έχει την αρμοδιότητα έκδοσης σύμφωνης γνώμης επί των αποφάσεων των Αναθετουσών Αρχών που αφορούν προσφυγή στη διαδικασία της διαπραγμάτευσης για την ανάθεση των δημόσιων συμβάσεων, σύμφωνα με τις διατάξεις του </w:t>
            </w:r>
            <w:r w:rsidR="00661325">
              <w:rPr>
                <w:rFonts w:ascii="Tahoma" w:hAnsi="Tahoma" w:cs="Tahoma"/>
                <w:bCs/>
                <w:sz w:val="18"/>
                <w:szCs w:val="18"/>
              </w:rPr>
              <w:t>αρ.</w:t>
            </w:r>
            <w:r w:rsidRPr="000963CC">
              <w:rPr>
                <w:rFonts w:ascii="Tahoma" w:hAnsi="Tahoma" w:cs="Tahoma"/>
                <w:bCs/>
                <w:sz w:val="18"/>
                <w:szCs w:val="18"/>
              </w:rPr>
              <w:t xml:space="preserve"> 25 παρ. 3 του </w:t>
            </w:r>
            <w:proofErr w:type="spellStart"/>
            <w:r w:rsidRPr="000963CC">
              <w:rPr>
                <w:rFonts w:ascii="Tahoma" w:hAnsi="Tahoma" w:cs="Tahoma"/>
                <w:bCs/>
                <w:sz w:val="18"/>
                <w:szCs w:val="18"/>
              </w:rPr>
              <w:t>π.δ</w:t>
            </w:r>
            <w:proofErr w:type="spellEnd"/>
            <w:r w:rsidRPr="000963CC">
              <w:rPr>
                <w:rFonts w:ascii="Tahoma" w:hAnsi="Tahoma" w:cs="Tahoma"/>
                <w:bCs/>
                <w:sz w:val="18"/>
                <w:szCs w:val="18"/>
              </w:rPr>
              <w:t xml:space="preserve">. 59/2007 και των άρθρων 24 και 25 του </w:t>
            </w:r>
            <w:proofErr w:type="spellStart"/>
            <w:r w:rsidRPr="000963CC">
              <w:rPr>
                <w:rFonts w:ascii="Tahoma" w:hAnsi="Tahoma" w:cs="Tahoma"/>
                <w:bCs/>
                <w:sz w:val="18"/>
                <w:szCs w:val="18"/>
              </w:rPr>
              <w:t>π.δ</w:t>
            </w:r>
            <w:proofErr w:type="spellEnd"/>
            <w:r w:rsidRPr="000963CC">
              <w:rPr>
                <w:rFonts w:ascii="Tahoma" w:hAnsi="Tahoma" w:cs="Tahoma"/>
                <w:bCs/>
                <w:sz w:val="18"/>
                <w:szCs w:val="18"/>
              </w:rPr>
              <w:t>. 60/2007, εξαιρουμένων των περιπτώσεων ανωτέρας βίας, εφόσον οι συμβάσεις αυτές εμπίπτουν, λόγω της εκτιμώμενης αξίας τους, στο πεδίο εφαρμογής των ανωτέρω προεδρικών διαταγμάτων</w:t>
            </w:r>
          </w:p>
        </w:tc>
        <w:tc>
          <w:tcPr>
            <w:tcW w:w="567" w:type="dxa"/>
            <w:shd w:val="clear" w:color="auto" w:fill="auto"/>
            <w:vAlign w:val="center"/>
          </w:tcPr>
          <w:p w:rsidR="00A95434" w:rsidRPr="000963CC" w:rsidRDefault="00A95434" w:rsidP="000963CC">
            <w:pPr>
              <w:spacing w:before="60" w:after="60" w:line="240" w:lineRule="exact"/>
              <w:rPr>
                <w:rFonts w:ascii="Tahoma" w:hAnsi="Tahoma" w:cs="Tahoma"/>
                <w:sz w:val="18"/>
                <w:szCs w:val="18"/>
              </w:rPr>
            </w:pPr>
          </w:p>
        </w:tc>
        <w:tc>
          <w:tcPr>
            <w:tcW w:w="567" w:type="dxa"/>
            <w:shd w:val="clear" w:color="auto" w:fill="auto"/>
            <w:vAlign w:val="center"/>
          </w:tcPr>
          <w:p w:rsidR="00A95434" w:rsidRPr="000963CC" w:rsidRDefault="00A95434" w:rsidP="000963CC">
            <w:pPr>
              <w:spacing w:before="60" w:after="60" w:line="240" w:lineRule="exact"/>
              <w:rPr>
                <w:rFonts w:ascii="Tahoma" w:hAnsi="Tahoma" w:cs="Tahoma"/>
                <w:sz w:val="18"/>
                <w:szCs w:val="18"/>
              </w:rPr>
            </w:pPr>
          </w:p>
        </w:tc>
        <w:tc>
          <w:tcPr>
            <w:tcW w:w="850" w:type="dxa"/>
            <w:shd w:val="clear" w:color="auto" w:fill="auto"/>
            <w:vAlign w:val="center"/>
          </w:tcPr>
          <w:p w:rsidR="00A95434" w:rsidRPr="000963CC" w:rsidRDefault="00A95434" w:rsidP="000963CC">
            <w:pPr>
              <w:spacing w:before="60" w:after="60" w:line="240" w:lineRule="exact"/>
              <w:rPr>
                <w:rFonts w:ascii="Tahoma" w:hAnsi="Tahoma" w:cs="Tahoma"/>
                <w:sz w:val="18"/>
                <w:szCs w:val="18"/>
              </w:rPr>
            </w:pPr>
          </w:p>
        </w:tc>
        <w:tc>
          <w:tcPr>
            <w:tcW w:w="2410" w:type="dxa"/>
            <w:shd w:val="clear" w:color="auto" w:fill="auto"/>
            <w:vAlign w:val="center"/>
          </w:tcPr>
          <w:p w:rsidR="00A95434" w:rsidRPr="00CE4842" w:rsidRDefault="00F96A2F" w:rsidP="000963CC">
            <w:pPr>
              <w:spacing w:before="60" w:after="60" w:line="240" w:lineRule="exact"/>
              <w:rPr>
                <w:rFonts w:ascii="Tahoma" w:hAnsi="Tahoma" w:cs="Tahoma"/>
                <w:sz w:val="18"/>
                <w:szCs w:val="18"/>
              </w:rPr>
            </w:pPr>
            <w:r w:rsidRPr="00CE4842">
              <w:rPr>
                <w:rFonts w:ascii="Tahoma" w:hAnsi="Tahoma" w:cs="Tahoma"/>
                <w:sz w:val="18"/>
                <w:szCs w:val="18"/>
              </w:rPr>
              <w:t>Σύμφωνη γνώμη ΕΑΑΔΗΣΥ</w:t>
            </w:r>
          </w:p>
        </w:tc>
        <w:tc>
          <w:tcPr>
            <w:tcW w:w="2154" w:type="dxa"/>
            <w:shd w:val="clear" w:color="auto" w:fill="auto"/>
            <w:vAlign w:val="center"/>
          </w:tcPr>
          <w:p w:rsidR="00F96A2F" w:rsidRPr="00CE4842" w:rsidRDefault="00F96A2F" w:rsidP="000963CC">
            <w:pPr>
              <w:spacing w:before="60" w:after="60" w:line="240" w:lineRule="exact"/>
              <w:rPr>
                <w:rFonts w:ascii="Tahoma" w:hAnsi="Tahoma" w:cs="Tahoma"/>
                <w:sz w:val="18"/>
                <w:szCs w:val="18"/>
              </w:rPr>
            </w:pPr>
            <w:r w:rsidRPr="00CE4842">
              <w:rPr>
                <w:rFonts w:ascii="Tahoma" w:hAnsi="Tahoma" w:cs="Tahoma"/>
                <w:sz w:val="18"/>
                <w:szCs w:val="18"/>
              </w:rPr>
              <w:t xml:space="preserve"> </w:t>
            </w:r>
            <w:r w:rsidR="00661325" w:rsidRPr="00CE4842">
              <w:rPr>
                <w:rFonts w:ascii="Tahoma" w:hAnsi="Tahoma" w:cs="Tahoma"/>
                <w:sz w:val="18"/>
                <w:szCs w:val="18"/>
              </w:rPr>
              <w:t>αρ.</w:t>
            </w:r>
            <w:r w:rsidRPr="00CE4842">
              <w:rPr>
                <w:rFonts w:ascii="Tahoma" w:hAnsi="Tahoma" w:cs="Tahoma"/>
                <w:sz w:val="18"/>
                <w:szCs w:val="18"/>
              </w:rPr>
              <w:t xml:space="preserve"> 25</w:t>
            </w:r>
            <w:r w:rsidR="00D823A8" w:rsidRPr="00CE4842">
              <w:rPr>
                <w:rFonts w:ascii="Tahoma" w:hAnsi="Tahoma" w:cs="Tahoma"/>
                <w:sz w:val="18"/>
                <w:szCs w:val="18"/>
              </w:rPr>
              <w:t xml:space="preserve"> ΠΔ 60/2007</w:t>
            </w:r>
          </w:p>
          <w:p w:rsidR="00F96A2F" w:rsidRPr="00CE4842" w:rsidRDefault="00F96A2F" w:rsidP="000963CC">
            <w:pPr>
              <w:spacing w:before="60" w:after="60" w:line="240" w:lineRule="exact"/>
              <w:rPr>
                <w:rFonts w:ascii="Tahoma" w:hAnsi="Tahoma" w:cs="Tahoma"/>
                <w:sz w:val="18"/>
                <w:szCs w:val="18"/>
              </w:rPr>
            </w:pPr>
            <w:r w:rsidRPr="00CE4842">
              <w:rPr>
                <w:rFonts w:ascii="Tahoma" w:hAnsi="Tahoma" w:cs="Tahoma"/>
                <w:sz w:val="18"/>
                <w:szCs w:val="18"/>
              </w:rPr>
              <w:t>ΠΔ 59/07 (</w:t>
            </w:r>
            <w:r w:rsidR="00661325" w:rsidRPr="00CE4842">
              <w:rPr>
                <w:rFonts w:ascii="Tahoma" w:hAnsi="Tahoma" w:cs="Tahoma"/>
                <w:sz w:val="18"/>
                <w:szCs w:val="18"/>
              </w:rPr>
              <w:t>αρ.</w:t>
            </w:r>
            <w:r w:rsidRPr="00CE4842">
              <w:rPr>
                <w:rFonts w:ascii="Tahoma" w:hAnsi="Tahoma" w:cs="Tahoma"/>
                <w:sz w:val="18"/>
                <w:szCs w:val="18"/>
              </w:rPr>
              <w:t xml:space="preserve"> 25)</w:t>
            </w:r>
          </w:p>
          <w:p w:rsidR="00A95434" w:rsidRPr="00CE4842" w:rsidRDefault="00F96A2F" w:rsidP="000963CC">
            <w:pPr>
              <w:spacing w:before="60" w:after="60" w:line="240" w:lineRule="exact"/>
              <w:rPr>
                <w:rFonts w:ascii="Tahoma" w:hAnsi="Tahoma" w:cs="Tahoma"/>
                <w:sz w:val="18"/>
                <w:szCs w:val="18"/>
              </w:rPr>
            </w:pPr>
            <w:r w:rsidRPr="00CE4842">
              <w:rPr>
                <w:rFonts w:ascii="Tahoma" w:hAnsi="Tahoma" w:cs="Tahoma"/>
                <w:bCs/>
                <w:sz w:val="18"/>
                <w:szCs w:val="18"/>
              </w:rPr>
              <w:t xml:space="preserve">Ν. 4013/2011 (παρ. 2 του </w:t>
            </w:r>
            <w:r w:rsidR="00661325" w:rsidRPr="00CE4842">
              <w:rPr>
                <w:rFonts w:ascii="Tahoma" w:hAnsi="Tahoma" w:cs="Tahoma"/>
                <w:bCs/>
                <w:sz w:val="18"/>
                <w:szCs w:val="18"/>
              </w:rPr>
              <w:t>αρ.</w:t>
            </w:r>
            <w:r w:rsidRPr="00CE4842">
              <w:rPr>
                <w:rFonts w:ascii="Tahoma" w:hAnsi="Tahoma" w:cs="Tahoma"/>
                <w:bCs/>
                <w:sz w:val="18"/>
                <w:szCs w:val="18"/>
              </w:rPr>
              <w:t>2)</w:t>
            </w:r>
          </w:p>
        </w:tc>
      </w:tr>
      <w:tr w:rsidR="005F3D37" w:rsidRPr="000963CC" w:rsidTr="00CE4842">
        <w:trPr>
          <w:trHeight w:val="553"/>
          <w:jc w:val="center"/>
        </w:trPr>
        <w:tc>
          <w:tcPr>
            <w:tcW w:w="15583" w:type="dxa"/>
            <w:gridSpan w:val="8"/>
            <w:shd w:val="clear" w:color="auto" w:fill="auto"/>
            <w:vAlign w:val="center"/>
          </w:tcPr>
          <w:p w:rsidR="005F3D37" w:rsidRPr="006F7E17" w:rsidRDefault="005F3D37" w:rsidP="000963CC">
            <w:pPr>
              <w:spacing w:before="60" w:after="60" w:line="240" w:lineRule="exact"/>
              <w:jc w:val="center"/>
              <w:rPr>
                <w:rFonts w:ascii="Tahoma" w:hAnsi="Tahoma" w:cs="Tahoma"/>
                <w:sz w:val="16"/>
                <w:szCs w:val="16"/>
              </w:rPr>
            </w:pPr>
            <w:r w:rsidRPr="006F7E17">
              <w:rPr>
                <w:rFonts w:ascii="Tahoma" w:hAnsi="Tahoma" w:cs="Tahoma"/>
                <w:b/>
                <w:bCs/>
                <w:sz w:val="16"/>
                <w:szCs w:val="16"/>
              </w:rPr>
              <w:t>ΙΙ. ΣΥΜΒΑΣΗ</w:t>
            </w:r>
          </w:p>
        </w:tc>
      </w:tr>
      <w:tr w:rsidR="00C54145" w:rsidRPr="000963CC" w:rsidTr="006F7E17">
        <w:trPr>
          <w:jc w:val="center"/>
        </w:trPr>
        <w:tc>
          <w:tcPr>
            <w:tcW w:w="529" w:type="dxa"/>
            <w:vAlign w:val="center"/>
          </w:tcPr>
          <w:p w:rsidR="00C54145" w:rsidRPr="00076C8A" w:rsidRDefault="00031EC1" w:rsidP="000963CC">
            <w:pPr>
              <w:spacing w:before="60" w:after="60" w:line="240" w:lineRule="exact"/>
              <w:rPr>
                <w:rFonts w:ascii="Tahoma" w:hAnsi="Tahoma" w:cs="Tahoma"/>
                <w:bCs/>
                <w:sz w:val="18"/>
                <w:szCs w:val="18"/>
              </w:rPr>
            </w:pPr>
            <w:r w:rsidRPr="00076C8A">
              <w:rPr>
                <w:rFonts w:ascii="Tahoma" w:hAnsi="Tahoma" w:cs="Tahoma"/>
                <w:bCs/>
                <w:sz w:val="18"/>
                <w:szCs w:val="18"/>
              </w:rPr>
              <w:t>2</w:t>
            </w:r>
            <w:r w:rsidR="00127A52" w:rsidRPr="00076C8A">
              <w:rPr>
                <w:rFonts w:ascii="Tahoma" w:hAnsi="Tahoma" w:cs="Tahoma"/>
                <w:bCs/>
                <w:sz w:val="18"/>
                <w:szCs w:val="18"/>
              </w:rPr>
              <w:t>.</w:t>
            </w:r>
          </w:p>
        </w:tc>
        <w:tc>
          <w:tcPr>
            <w:tcW w:w="3261" w:type="dxa"/>
            <w:vAlign w:val="center"/>
          </w:tcPr>
          <w:p w:rsidR="00C54145" w:rsidRPr="000963CC" w:rsidRDefault="00F96A2F" w:rsidP="00CE4842">
            <w:pPr>
              <w:spacing w:before="60" w:after="60" w:line="240" w:lineRule="exact"/>
              <w:rPr>
                <w:rFonts w:ascii="Tahoma" w:hAnsi="Tahoma" w:cs="Tahoma"/>
                <w:sz w:val="18"/>
                <w:szCs w:val="18"/>
              </w:rPr>
            </w:pPr>
            <w:r w:rsidRPr="000963CC">
              <w:rPr>
                <w:rFonts w:ascii="Tahoma" w:hAnsi="Tahoma" w:cs="Tahoma"/>
                <w:sz w:val="18"/>
                <w:szCs w:val="18"/>
              </w:rPr>
              <w:t>Το σχέδιο σύμβασης/ συμφωνητικού της προκήρυξης</w:t>
            </w:r>
            <w:r w:rsidRPr="00CE4842">
              <w:rPr>
                <w:rFonts w:ascii="Tahoma" w:hAnsi="Tahoma" w:cs="Tahoma"/>
                <w:sz w:val="18"/>
                <w:szCs w:val="18"/>
              </w:rPr>
              <w:t xml:space="preserve"> </w:t>
            </w:r>
            <w:r w:rsidR="007976C8" w:rsidRPr="00CE4842">
              <w:rPr>
                <w:rFonts w:ascii="Tahoma" w:hAnsi="Tahoma" w:cs="Tahoma"/>
                <w:sz w:val="18"/>
                <w:szCs w:val="18"/>
              </w:rPr>
              <w:t>συντάχθηκε</w:t>
            </w:r>
            <w:r w:rsidR="007976C8" w:rsidRPr="000963CC">
              <w:rPr>
                <w:rFonts w:ascii="Tahoma" w:hAnsi="Tahoma" w:cs="Tahoma"/>
                <w:color w:val="FF0000"/>
                <w:sz w:val="18"/>
                <w:szCs w:val="18"/>
              </w:rPr>
              <w:t xml:space="preserve"> </w:t>
            </w:r>
            <w:r w:rsidRPr="000963CC">
              <w:rPr>
                <w:rFonts w:ascii="Tahoma" w:hAnsi="Tahoma" w:cs="Tahoma"/>
                <w:sz w:val="18"/>
                <w:szCs w:val="18"/>
              </w:rPr>
              <w:t>σύμφωνα με τα αποτελέσματα αξιολόγησης και την προσφορά του προσωρινού αναδόχου;</w:t>
            </w:r>
          </w:p>
        </w:tc>
        <w:tc>
          <w:tcPr>
            <w:tcW w:w="5245" w:type="dxa"/>
            <w:vAlign w:val="center"/>
          </w:tcPr>
          <w:p w:rsidR="00C54145" w:rsidRPr="000963CC" w:rsidRDefault="00C54145" w:rsidP="000963CC">
            <w:pPr>
              <w:spacing w:before="60" w:after="60" w:line="240" w:lineRule="exact"/>
              <w:rPr>
                <w:rFonts w:ascii="Tahoma" w:hAnsi="Tahoma" w:cs="Tahoma"/>
                <w:sz w:val="18"/>
                <w:szCs w:val="18"/>
              </w:rPr>
            </w:pPr>
          </w:p>
        </w:tc>
        <w:tc>
          <w:tcPr>
            <w:tcW w:w="567" w:type="dxa"/>
            <w:vAlign w:val="center"/>
          </w:tcPr>
          <w:p w:rsidR="00C54145" w:rsidRPr="000963CC" w:rsidRDefault="00C54145" w:rsidP="000963CC">
            <w:pPr>
              <w:spacing w:before="60" w:after="60" w:line="240" w:lineRule="exact"/>
              <w:rPr>
                <w:rFonts w:ascii="Tahoma" w:hAnsi="Tahoma" w:cs="Tahoma"/>
                <w:sz w:val="18"/>
                <w:szCs w:val="18"/>
              </w:rPr>
            </w:pPr>
          </w:p>
        </w:tc>
        <w:tc>
          <w:tcPr>
            <w:tcW w:w="567" w:type="dxa"/>
            <w:vAlign w:val="center"/>
          </w:tcPr>
          <w:p w:rsidR="00C54145" w:rsidRPr="000963CC" w:rsidRDefault="00C54145" w:rsidP="000963CC">
            <w:pPr>
              <w:spacing w:before="60" w:after="60" w:line="240" w:lineRule="exact"/>
              <w:rPr>
                <w:rFonts w:ascii="Tahoma" w:hAnsi="Tahoma" w:cs="Tahoma"/>
                <w:sz w:val="18"/>
                <w:szCs w:val="18"/>
              </w:rPr>
            </w:pPr>
          </w:p>
        </w:tc>
        <w:tc>
          <w:tcPr>
            <w:tcW w:w="850" w:type="dxa"/>
            <w:vAlign w:val="center"/>
          </w:tcPr>
          <w:p w:rsidR="00C54145" w:rsidRPr="000963CC" w:rsidRDefault="00C54145" w:rsidP="000963CC">
            <w:pPr>
              <w:spacing w:before="60" w:after="60" w:line="240" w:lineRule="exact"/>
              <w:rPr>
                <w:rFonts w:ascii="Tahoma" w:hAnsi="Tahoma" w:cs="Tahoma"/>
                <w:sz w:val="18"/>
                <w:szCs w:val="18"/>
              </w:rPr>
            </w:pPr>
          </w:p>
        </w:tc>
        <w:tc>
          <w:tcPr>
            <w:tcW w:w="2410" w:type="dxa"/>
            <w:shd w:val="clear" w:color="auto" w:fill="auto"/>
            <w:vAlign w:val="center"/>
          </w:tcPr>
          <w:p w:rsidR="00A44165" w:rsidRPr="00CE4842" w:rsidRDefault="00C54145" w:rsidP="000963CC">
            <w:pPr>
              <w:spacing w:before="60" w:after="60" w:line="240" w:lineRule="exact"/>
              <w:rPr>
                <w:rFonts w:ascii="Tahoma" w:hAnsi="Tahoma" w:cs="Tahoma"/>
                <w:sz w:val="18"/>
                <w:szCs w:val="18"/>
              </w:rPr>
            </w:pPr>
            <w:r w:rsidRPr="00CE4842">
              <w:rPr>
                <w:rFonts w:ascii="Tahoma" w:hAnsi="Tahoma" w:cs="Tahoma"/>
                <w:sz w:val="18"/>
                <w:szCs w:val="18"/>
              </w:rPr>
              <w:t xml:space="preserve">Σχέδιο </w:t>
            </w:r>
            <w:r w:rsidR="00F96A2F" w:rsidRPr="00CE4842">
              <w:rPr>
                <w:rFonts w:ascii="Tahoma" w:hAnsi="Tahoma" w:cs="Tahoma"/>
                <w:sz w:val="18"/>
                <w:szCs w:val="18"/>
              </w:rPr>
              <w:t xml:space="preserve">σύμβασης/ </w:t>
            </w:r>
            <w:r w:rsidR="00D36E94" w:rsidRPr="00CE4842">
              <w:rPr>
                <w:rFonts w:ascii="Tahoma" w:hAnsi="Tahoma" w:cs="Tahoma"/>
                <w:sz w:val="18"/>
                <w:szCs w:val="18"/>
              </w:rPr>
              <w:t>συμφωνητικού</w:t>
            </w:r>
            <w:r w:rsidRPr="00CE4842">
              <w:rPr>
                <w:rFonts w:ascii="Tahoma" w:hAnsi="Tahoma" w:cs="Tahoma"/>
                <w:sz w:val="18"/>
                <w:szCs w:val="18"/>
              </w:rPr>
              <w:t xml:space="preserve">, </w:t>
            </w:r>
            <w:r w:rsidR="00C1078C" w:rsidRPr="00CE4842">
              <w:rPr>
                <w:rFonts w:ascii="Tahoma" w:hAnsi="Tahoma" w:cs="Tahoma"/>
                <w:sz w:val="18"/>
                <w:szCs w:val="18"/>
              </w:rPr>
              <w:t>λοιπά συμβατικά τεύχη</w:t>
            </w:r>
            <w:r w:rsidR="00D36E94" w:rsidRPr="00CE4842">
              <w:rPr>
                <w:rFonts w:ascii="Tahoma" w:hAnsi="Tahoma" w:cs="Tahoma"/>
                <w:sz w:val="18"/>
                <w:szCs w:val="18"/>
              </w:rPr>
              <w:t>,</w:t>
            </w:r>
          </w:p>
          <w:p w:rsidR="00C54145" w:rsidRPr="00CE4842" w:rsidRDefault="00970B47" w:rsidP="000963CC">
            <w:pPr>
              <w:spacing w:before="60" w:after="60" w:line="240" w:lineRule="exact"/>
              <w:rPr>
                <w:rFonts w:ascii="Tahoma" w:hAnsi="Tahoma" w:cs="Tahoma"/>
                <w:sz w:val="18"/>
                <w:szCs w:val="18"/>
              </w:rPr>
            </w:pPr>
            <w:r w:rsidRPr="00CE4842">
              <w:rPr>
                <w:rFonts w:ascii="Tahoma" w:hAnsi="Tahoma" w:cs="Tahoma"/>
                <w:sz w:val="18"/>
                <w:szCs w:val="18"/>
              </w:rPr>
              <w:t>δια</w:t>
            </w:r>
            <w:r w:rsidR="00C54145" w:rsidRPr="00CE4842">
              <w:rPr>
                <w:rFonts w:ascii="Tahoma" w:hAnsi="Tahoma" w:cs="Tahoma"/>
                <w:sz w:val="18"/>
                <w:szCs w:val="18"/>
              </w:rPr>
              <w:t>κήρυξη, τεύχη διαγωνισμού, προσφορά</w:t>
            </w:r>
          </w:p>
        </w:tc>
        <w:tc>
          <w:tcPr>
            <w:tcW w:w="2154" w:type="dxa"/>
            <w:vAlign w:val="center"/>
          </w:tcPr>
          <w:p w:rsidR="00C54145" w:rsidRPr="006F7E17" w:rsidRDefault="00C54145" w:rsidP="000963CC">
            <w:pPr>
              <w:spacing w:before="60" w:after="60" w:line="240" w:lineRule="exact"/>
              <w:rPr>
                <w:rFonts w:ascii="Tahoma" w:hAnsi="Tahoma" w:cs="Tahoma"/>
                <w:sz w:val="16"/>
                <w:szCs w:val="16"/>
              </w:rPr>
            </w:pPr>
          </w:p>
        </w:tc>
      </w:tr>
      <w:tr w:rsidR="00C54145" w:rsidRPr="000963CC" w:rsidTr="006F7E17">
        <w:trPr>
          <w:jc w:val="center"/>
        </w:trPr>
        <w:tc>
          <w:tcPr>
            <w:tcW w:w="529" w:type="dxa"/>
            <w:vAlign w:val="center"/>
          </w:tcPr>
          <w:p w:rsidR="00C54145" w:rsidRPr="00076C8A" w:rsidRDefault="00031EC1" w:rsidP="000963CC">
            <w:pPr>
              <w:spacing w:before="60" w:after="60" w:line="240" w:lineRule="exact"/>
              <w:rPr>
                <w:rFonts w:ascii="Tahoma" w:hAnsi="Tahoma" w:cs="Tahoma"/>
                <w:bCs/>
                <w:sz w:val="18"/>
                <w:szCs w:val="18"/>
              </w:rPr>
            </w:pPr>
            <w:r w:rsidRPr="00076C8A">
              <w:rPr>
                <w:rFonts w:ascii="Tahoma" w:hAnsi="Tahoma" w:cs="Tahoma"/>
                <w:bCs/>
                <w:sz w:val="18"/>
                <w:szCs w:val="18"/>
              </w:rPr>
              <w:t>3</w:t>
            </w:r>
            <w:r w:rsidR="00127A52" w:rsidRPr="00076C8A">
              <w:rPr>
                <w:rFonts w:ascii="Tahoma" w:hAnsi="Tahoma" w:cs="Tahoma"/>
                <w:bCs/>
                <w:sz w:val="18"/>
                <w:szCs w:val="18"/>
              </w:rPr>
              <w:t>.</w:t>
            </w:r>
          </w:p>
        </w:tc>
        <w:tc>
          <w:tcPr>
            <w:tcW w:w="3261" w:type="dxa"/>
            <w:vAlign w:val="center"/>
          </w:tcPr>
          <w:p w:rsidR="006D0F0F" w:rsidRPr="000963CC" w:rsidRDefault="00177E24" w:rsidP="00076C8A">
            <w:pPr>
              <w:spacing w:before="60" w:after="60" w:line="240" w:lineRule="exact"/>
              <w:rPr>
                <w:rFonts w:ascii="Tahoma" w:hAnsi="Tahoma" w:cs="Tahoma"/>
                <w:sz w:val="18"/>
                <w:szCs w:val="18"/>
              </w:rPr>
            </w:pPr>
            <w:r w:rsidRPr="000963CC">
              <w:rPr>
                <w:rFonts w:ascii="Tahoma" w:hAnsi="Tahoma" w:cs="Tahoma"/>
                <w:sz w:val="18"/>
                <w:szCs w:val="18"/>
              </w:rPr>
              <w:t>Στα συμβατικά τεύχη</w:t>
            </w:r>
            <w:r w:rsidR="00C54145" w:rsidRPr="000963CC">
              <w:rPr>
                <w:rFonts w:ascii="Tahoma" w:hAnsi="Tahoma" w:cs="Tahoma"/>
                <w:sz w:val="18"/>
                <w:szCs w:val="18"/>
              </w:rPr>
              <w:t xml:space="preserve"> συμβάσεων έργων, τα ποσά των απροβλέπτων, της αναθεώρησης και του ΦΠΑ όταν περιλαμβάνονται στο συμβατικό κόστος, έχουν </w:t>
            </w:r>
            <w:proofErr w:type="spellStart"/>
            <w:r w:rsidR="00C54145" w:rsidRPr="000963CC">
              <w:rPr>
                <w:rFonts w:ascii="Tahoma" w:hAnsi="Tahoma" w:cs="Tahoma"/>
                <w:sz w:val="18"/>
                <w:szCs w:val="18"/>
              </w:rPr>
              <w:t>επανυπολογισθεί</w:t>
            </w:r>
            <w:proofErr w:type="spellEnd"/>
            <w:r w:rsidR="00C54145" w:rsidRPr="000963CC">
              <w:rPr>
                <w:rFonts w:ascii="Tahoma" w:hAnsi="Tahoma" w:cs="Tahoma"/>
                <w:sz w:val="18"/>
                <w:szCs w:val="18"/>
              </w:rPr>
              <w:t xml:space="preserve"> βάσει της προσφοράς του προσωρινού αναδόχου;</w:t>
            </w:r>
          </w:p>
        </w:tc>
        <w:tc>
          <w:tcPr>
            <w:tcW w:w="5245" w:type="dxa"/>
            <w:vAlign w:val="center"/>
          </w:tcPr>
          <w:p w:rsidR="00C54145" w:rsidRPr="000963CC" w:rsidRDefault="00C54145" w:rsidP="000963CC">
            <w:pPr>
              <w:spacing w:before="60" w:after="60" w:line="240" w:lineRule="exact"/>
              <w:rPr>
                <w:rFonts w:ascii="Tahoma" w:hAnsi="Tahoma" w:cs="Tahoma"/>
                <w:sz w:val="18"/>
                <w:szCs w:val="18"/>
              </w:rPr>
            </w:pPr>
          </w:p>
        </w:tc>
        <w:tc>
          <w:tcPr>
            <w:tcW w:w="567" w:type="dxa"/>
            <w:vAlign w:val="center"/>
          </w:tcPr>
          <w:p w:rsidR="00C54145" w:rsidRPr="000963CC" w:rsidRDefault="00C54145" w:rsidP="000963CC">
            <w:pPr>
              <w:spacing w:before="60" w:after="60" w:line="240" w:lineRule="exact"/>
              <w:rPr>
                <w:rFonts w:ascii="Tahoma" w:hAnsi="Tahoma" w:cs="Tahoma"/>
                <w:sz w:val="18"/>
                <w:szCs w:val="18"/>
              </w:rPr>
            </w:pPr>
          </w:p>
        </w:tc>
        <w:tc>
          <w:tcPr>
            <w:tcW w:w="567" w:type="dxa"/>
            <w:vAlign w:val="center"/>
          </w:tcPr>
          <w:p w:rsidR="00C54145" w:rsidRPr="000963CC" w:rsidRDefault="00C54145" w:rsidP="000963CC">
            <w:pPr>
              <w:spacing w:before="60" w:after="60" w:line="240" w:lineRule="exact"/>
              <w:rPr>
                <w:rFonts w:ascii="Tahoma" w:hAnsi="Tahoma" w:cs="Tahoma"/>
                <w:sz w:val="18"/>
                <w:szCs w:val="18"/>
              </w:rPr>
            </w:pPr>
          </w:p>
        </w:tc>
        <w:tc>
          <w:tcPr>
            <w:tcW w:w="850" w:type="dxa"/>
            <w:vAlign w:val="center"/>
          </w:tcPr>
          <w:p w:rsidR="00C54145" w:rsidRPr="000963CC" w:rsidRDefault="00C54145" w:rsidP="000963CC">
            <w:pPr>
              <w:spacing w:before="60" w:after="60" w:line="240" w:lineRule="exact"/>
              <w:rPr>
                <w:rFonts w:ascii="Tahoma" w:hAnsi="Tahoma" w:cs="Tahoma"/>
                <w:sz w:val="18"/>
                <w:szCs w:val="18"/>
              </w:rPr>
            </w:pPr>
          </w:p>
        </w:tc>
        <w:tc>
          <w:tcPr>
            <w:tcW w:w="2410" w:type="dxa"/>
            <w:shd w:val="clear" w:color="auto" w:fill="auto"/>
            <w:vAlign w:val="center"/>
          </w:tcPr>
          <w:p w:rsidR="00177E24" w:rsidRPr="00CE4842" w:rsidRDefault="00177E24" w:rsidP="000963CC">
            <w:pPr>
              <w:spacing w:before="60" w:after="60" w:line="240" w:lineRule="exact"/>
              <w:rPr>
                <w:rFonts w:ascii="Tahoma" w:hAnsi="Tahoma" w:cs="Tahoma"/>
                <w:sz w:val="18"/>
                <w:szCs w:val="18"/>
              </w:rPr>
            </w:pPr>
            <w:r w:rsidRPr="00CE4842">
              <w:rPr>
                <w:rFonts w:ascii="Tahoma" w:hAnsi="Tahoma" w:cs="Tahoma"/>
                <w:sz w:val="18"/>
                <w:szCs w:val="18"/>
              </w:rPr>
              <w:t>Σχέδιο συμφωνητικού, λοιπά συμβατικά τεύχη,</w:t>
            </w:r>
          </w:p>
          <w:p w:rsidR="00C54145" w:rsidRPr="00CE4842" w:rsidRDefault="00970B47" w:rsidP="000963CC">
            <w:pPr>
              <w:spacing w:before="60" w:after="60" w:line="240" w:lineRule="exact"/>
              <w:rPr>
                <w:rFonts w:ascii="Tahoma" w:hAnsi="Tahoma" w:cs="Tahoma"/>
                <w:sz w:val="18"/>
                <w:szCs w:val="18"/>
              </w:rPr>
            </w:pPr>
            <w:r w:rsidRPr="00CE4842">
              <w:rPr>
                <w:rFonts w:ascii="Tahoma" w:hAnsi="Tahoma" w:cs="Tahoma"/>
                <w:sz w:val="18"/>
                <w:szCs w:val="18"/>
              </w:rPr>
              <w:t>δια</w:t>
            </w:r>
            <w:r w:rsidR="00177E24" w:rsidRPr="00CE4842">
              <w:rPr>
                <w:rFonts w:ascii="Tahoma" w:hAnsi="Tahoma" w:cs="Tahoma"/>
                <w:sz w:val="18"/>
                <w:szCs w:val="18"/>
              </w:rPr>
              <w:t>κήρυξη, τεύχη διαγωνισμού, προσφορά</w:t>
            </w:r>
          </w:p>
        </w:tc>
        <w:tc>
          <w:tcPr>
            <w:tcW w:w="2154" w:type="dxa"/>
            <w:vAlign w:val="center"/>
          </w:tcPr>
          <w:p w:rsidR="00C54145" w:rsidRPr="006F7E17" w:rsidRDefault="00C54145" w:rsidP="000963CC">
            <w:pPr>
              <w:spacing w:before="60" w:after="60" w:line="240" w:lineRule="exact"/>
              <w:rPr>
                <w:rFonts w:ascii="Tahoma" w:hAnsi="Tahoma" w:cs="Tahoma"/>
                <w:sz w:val="16"/>
                <w:szCs w:val="16"/>
              </w:rPr>
            </w:pPr>
          </w:p>
        </w:tc>
      </w:tr>
      <w:tr w:rsidR="009D6697" w:rsidRPr="000963CC" w:rsidTr="006F7E17">
        <w:trPr>
          <w:trHeight w:val="352"/>
          <w:jc w:val="center"/>
        </w:trPr>
        <w:tc>
          <w:tcPr>
            <w:tcW w:w="15583" w:type="dxa"/>
            <w:gridSpan w:val="8"/>
            <w:vAlign w:val="center"/>
          </w:tcPr>
          <w:p w:rsidR="009D6697" w:rsidRPr="000963CC" w:rsidRDefault="009D6697" w:rsidP="000963CC">
            <w:pPr>
              <w:spacing w:before="60" w:after="60" w:line="240" w:lineRule="exact"/>
              <w:jc w:val="center"/>
              <w:rPr>
                <w:rFonts w:ascii="Tahoma" w:hAnsi="Tahoma" w:cs="Tahoma"/>
                <w:b/>
                <w:sz w:val="18"/>
                <w:szCs w:val="18"/>
              </w:rPr>
            </w:pPr>
            <w:r w:rsidRPr="000963CC">
              <w:rPr>
                <w:rFonts w:ascii="Tahoma" w:hAnsi="Tahoma" w:cs="Tahoma"/>
                <w:b/>
                <w:sz w:val="18"/>
                <w:szCs w:val="18"/>
              </w:rPr>
              <w:lastRenderedPageBreak/>
              <w:t>ΙΙΙ. ΤΗΡΗΣΗ ΚΑΝΟΝΩΝ ΔΗΜΟΣΙΟΤΗΤΑΣ ΚΑΙ ΔΙΑΦΑΝΕΙΑΣ</w:t>
            </w:r>
          </w:p>
        </w:tc>
      </w:tr>
      <w:tr w:rsidR="00F96A2F" w:rsidRPr="000963CC" w:rsidTr="006F7E17">
        <w:trPr>
          <w:trHeight w:val="1485"/>
          <w:jc w:val="center"/>
        </w:trPr>
        <w:tc>
          <w:tcPr>
            <w:tcW w:w="529" w:type="dxa"/>
            <w:vAlign w:val="center"/>
          </w:tcPr>
          <w:p w:rsidR="00F96A2F" w:rsidRPr="00076C8A" w:rsidRDefault="00031EC1" w:rsidP="000963CC">
            <w:pPr>
              <w:spacing w:before="60" w:after="60" w:line="240" w:lineRule="exact"/>
              <w:rPr>
                <w:rFonts w:ascii="Tahoma" w:hAnsi="Tahoma" w:cs="Tahoma"/>
                <w:sz w:val="18"/>
                <w:szCs w:val="18"/>
              </w:rPr>
            </w:pPr>
            <w:r w:rsidRPr="00076C8A">
              <w:rPr>
                <w:rFonts w:ascii="Tahoma" w:hAnsi="Tahoma" w:cs="Tahoma"/>
                <w:sz w:val="18"/>
                <w:szCs w:val="18"/>
              </w:rPr>
              <w:t>4</w:t>
            </w:r>
            <w:r w:rsidR="00F96A2F" w:rsidRPr="00076C8A">
              <w:rPr>
                <w:rFonts w:ascii="Tahoma" w:hAnsi="Tahoma" w:cs="Tahoma"/>
                <w:sz w:val="18"/>
                <w:szCs w:val="18"/>
              </w:rPr>
              <w:t>.</w:t>
            </w:r>
          </w:p>
        </w:tc>
        <w:tc>
          <w:tcPr>
            <w:tcW w:w="3261" w:type="dxa"/>
            <w:vAlign w:val="center"/>
          </w:tcPr>
          <w:p w:rsidR="00F96A2F" w:rsidRPr="000963CC" w:rsidRDefault="00F96A2F" w:rsidP="000963CC">
            <w:pPr>
              <w:spacing w:before="60" w:after="60" w:line="240" w:lineRule="exact"/>
              <w:rPr>
                <w:rFonts w:ascii="Tahoma" w:hAnsi="Tahoma" w:cs="Tahoma"/>
                <w:b/>
                <w:sz w:val="18"/>
                <w:szCs w:val="18"/>
              </w:rPr>
            </w:pPr>
            <w:r w:rsidRPr="000963CC">
              <w:rPr>
                <w:rFonts w:ascii="Tahoma" w:hAnsi="Tahoma" w:cs="Tahoma"/>
                <w:sz w:val="18"/>
                <w:szCs w:val="18"/>
              </w:rPr>
              <w:t>Έχει τηρηθεί η υποχρέωση από την αναθέτουσα αρχή αποστολής των τυποποιημένων εντύπων  Προκήρυξης του Καν.1564/05, όπως έχει τροποποιηθεί και ισχύει;</w:t>
            </w:r>
          </w:p>
          <w:p w:rsidR="00F96A2F" w:rsidRPr="000963CC" w:rsidRDefault="00F96A2F" w:rsidP="000963CC">
            <w:pPr>
              <w:spacing w:before="60" w:after="60" w:line="240" w:lineRule="exact"/>
              <w:rPr>
                <w:rFonts w:ascii="Tahoma" w:hAnsi="Tahoma" w:cs="Tahoma"/>
                <w:sz w:val="18"/>
                <w:szCs w:val="18"/>
              </w:rPr>
            </w:pPr>
          </w:p>
        </w:tc>
        <w:tc>
          <w:tcPr>
            <w:tcW w:w="5245" w:type="dxa"/>
            <w:vAlign w:val="center"/>
          </w:tcPr>
          <w:p w:rsidR="00F96A2F" w:rsidRPr="000963CC" w:rsidRDefault="00F96A2F" w:rsidP="000963CC">
            <w:pPr>
              <w:spacing w:before="60" w:after="60" w:line="240" w:lineRule="exact"/>
              <w:rPr>
                <w:rFonts w:ascii="Tahoma" w:hAnsi="Tahoma" w:cs="Tahoma"/>
                <w:sz w:val="18"/>
                <w:szCs w:val="18"/>
              </w:rPr>
            </w:pPr>
          </w:p>
        </w:tc>
        <w:tc>
          <w:tcPr>
            <w:tcW w:w="567" w:type="dxa"/>
            <w:shd w:val="clear" w:color="auto" w:fill="auto"/>
            <w:vAlign w:val="center"/>
          </w:tcPr>
          <w:p w:rsidR="00F96A2F" w:rsidRPr="000963CC" w:rsidRDefault="00F96A2F" w:rsidP="000963CC">
            <w:pPr>
              <w:spacing w:before="60" w:after="60" w:line="240" w:lineRule="exact"/>
              <w:rPr>
                <w:rFonts w:ascii="Tahoma" w:hAnsi="Tahoma" w:cs="Tahoma"/>
                <w:sz w:val="18"/>
                <w:szCs w:val="18"/>
              </w:rPr>
            </w:pPr>
          </w:p>
        </w:tc>
        <w:tc>
          <w:tcPr>
            <w:tcW w:w="567" w:type="dxa"/>
            <w:shd w:val="clear" w:color="auto" w:fill="auto"/>
            <w:vAlign w:val="center"/>
          </w:tcPr>
          <w:p w:rsidR="00F96A2F" w:rsidRPr="000963CC" w:rsidRDefault="00F96A2F" w:rsidP="000963CC">
            <w:pPr>
              <w:spacing w:before="60" w:after="60" w:line="240" w:lineRule="exact"/>
              <w:rPr>
                <w:rFonts w:ascii="Tahoma" w:hAnsi="Tahoma" w:cs="Tahoma"/>
                <w:sz w:val="18"/>
                <w:szCs w:val="18"/>
              </w:rPr>
            </w:pPr>
          </w:p>
        </w:tc>
        <w:tc>
          <w:tcPr>
            <w:tcW w:w="850" w:type="dxa"/>
            <w:shd w:val="clear" w:color="auto" w:fill="auto"/>
            <w:vAlign w:val="center"/>
          </w:tcPr>
          <w:p w:rsidR="00F96A2F" w:rsidRPr="000963CC" w:rsidRDefault="00F96A2F" w:rsidP="000963CC">
            <w:pPr>
              <w:spacing w:before="60" w:after="60" w:line="240" w:lineRule="exact"/>
              <w:rPr>
                <w:rFonts w:ascii="Tahoma" w:hAnsi="Tahoma" w:cs="Tahoma"/>
                <w:sz w:val="18"/>
                <w:szCs w:val="18"/>
              </w:rPr>
            </w:pPr>
          </w:p>
        </w:tc>
        <w:tc>
          <w:tcPr>
            <w:tcW w:w="2410" w:type="dxa"/>
            <w:shd w:val="clear" w:color="auto" w:fill="auto"/>
            <w:vAlign w:val="center"/>
          </w:tcPr>
          <w:p w:rsidR="00F96A2F" w:rsidRPr="00CE4842" w:rsidRDefault="00F96A2F" w:rsidP="000963CC">
            <w:pPr>
              <w:spacing w:before="60" w:after="60" w:line="240" w:lineRule="exact"/>
              <w:rPr>
                <w:rFonts w:ascii="Tahoma" w:hAnsi="Tahoma" w:cs="Tahoma"/>
                <w:sz w:val="18"/>
                <w:szCs w:val="18"/>
              </w:rPr>
            </w:pPr>
            <w:r w:rsidRPr="00CE4842">
              <w:rPr>
                <w:rFonts w:ascii="Tahoma" w:hAnsi="Tahoma" w:cs="Tahoma"/>
                <w:sz w:val="18"/>
                <w:szCs w:val="18"/>
              </w:rPr>
              <w:t>Διαβιβαστικό ή ισοδύναμο αποδεικτικό αποστολής, από το οποίο να προκύπτει η ημερομηνία αποστολής ή/και ενημέρωσης στην ΕΕ.</w:t>
            </w:r>
          </w:p>
        </w:tc>
        <w:tc>
          <w:tcPr>
            <w:tcW w:w="2154" w:type="dxa"/>
            <w:shd w:val="clear" w:color="auto" w:fill="auto"/>
            <w:vAlign w:val="center"/>
          </w:tcPr>
          <w:p w:rsidR="00F96A2F" w:rsidRPr="00CE4842" w:rsidRDefault="00D823A8" w:rsidP="000963CC">
            <w:pPr>
              <w:spacing w:before="60" w:after="60" w:line="240" w:lineRule="exact"/>
              <w:rPr>
                <w:rFonts w:ascii="Tahoma" w:hAnsi="Tahoma" w:cs="Tahoma"/>
                <w:sz w:val="18"/>
                <w:szCs w:val="18"/>
              </w:rPr>
            </w:pPr>
            <w:r w:rsidRPr="00CE4842">
              <w:rPr>
                <w:rFonts w:ascii="Tahoma" w:hAnsi="Tahoma" w:cs="Tahoma"/>
                <w:sz w:val="18"/>
                <w:szCs w:val="18"/>
              </w:rPr>
              <w:t>ΠΔ 60/2007</w:t>
            </w:r>
            <w:r w:rsidR="00F96A2F" w:rsidRPr="00CE4842">
              <w:rPr>
                <w:rFonts w:ascii="Tahoma" w:hAnsi="Tahoma" w:cs="Tahoma"/>
                <w:sz w:val="18"/>
                <w:szCs w:val="18"/>
              </w:rPr>
              <w:t xml:space="preserve">, </w:t>
            </w:r>
            <w:r w:rsidR="00661325" w:rsidRPr="00CE4842">
              <w:rPr>
                <w:rFonts w:ascii="Tahoma" w:hAnsi="Tahoma" w:cs="Tahoma"/>
                <w:sz w:val="18"/>
                <w:szCs w:val="18"/>
              </w:rPr>
              <w:t>αρ.</w:t>
            </w:r>
            <w:r w:rsidR="00F96A2F" w:rsidRPr="00CE4842">
              <w:rPr>
                <w:rFonts w:ascii="Tahoma" w:hAnsi="Tahoma" w:cs="Tahoma"/>
                <w:sz w:val="18"/>
                <w:szCs w:val="18"/>
              </w:rPr>
              <w:t xml:space="preserve"> 29 </w:t>
            </w:r>
          </w:p>
          <w:p w:rsidR="00F96A2F" w:rsidRPr="00CE4842" w:rsidRDefault="00F96A2F" w:rsidP="000963CC">
            <w:pPr>
              <w:spacing w:before="60" w:after="60" w:line="240" w:lineRule="exact"/>
              <w:rPr>
                <w:rFonts w:ascii="Tahoma" w:hAnsi="Tahoma" w:cs="Tahoma"/>
                <w:sz w:val="18"/>
                <w:szCs w:val="18"/>
              </w:rPr>
            </w:pPr>
            <w:r w:rsidRPr="00CE4842">
              <w:rPr>
                <w:rFonts w:ascii="Tahoma" w:hAnsi="Tahoma" w:cs="Tahoma"/>
                <w:sz w:val="18"/>
                <w:szCs w:val="18"/>
              </w:rPr>
              <w:t>Καν. 1564/ 05, τυποποιημένα έντυπα</w:t>
            </w:r>
          </w:p>
        </w:tc>
      </w:tr>
      <w:tr w:rsidR="00A07F2E" w:rsidRPr="000963CC" w:rsidTr="006F7E17">
        <w:trPr>
          <w:trHeight w:val="2220"/>
          <w:jc w:val="center"/>
        </w:trPr>
        <w:tc>
          <w:tcPr>
            <w:tcW w:w="529" w:type="dxa"/>
            <w:vAlign w:val="center"/>
          </w:tcPr>
          <w:p w:rsidR="00A07F2E" w:rsidRPr="00076C8A" w:rsidRDefault="00031EC1" w:rsidP="000963CC">
            <w:pPr>
              <w:spacing w:before="60" w:after="60" w:line="240" w:lineRule="exact"/>
              <w:rPr>
                <w:rFonts w:ascii="Tahoma" w:hAnsi="Tahoma" w:cs="Tahoma"/>
                <w:sz w:val="18"/>
                <w:szCs w:val="18"/>
              </w:rPr>
            </w:pPr>
            <w:r w:rsidRPr="00076C8A">
              <w:rPr>
                <w:rFonts w:ascii="Tahoma" w:hAnsi="Tahoma" w:cs="Tahoma"/>
                <w:sz w:val="18"/>
                <w:szCs w:val="18"/>
              </w:rPr>
              <w:t>5</w:t>
            </w:r>
            <w:r w:rsidR="00D2139E" w:rsidRPr="00076C8A">
              <w:rPr>
                <w:rFonts w:ascii="Tahoma" w:hAnsi="Tahoma" w:cs="Tahoma"/>
                <w:sz w:val="18"/>
                <w:szCs w:val="18"/>
              </w:rPr>
              <w:t>.</w:t>
            </w:r>
          </w:p>
        </w:tc>
        <w:tc>
          <w:tcPr>
            <w:tcW w:w="3261" w:type="dxa"/>
            <w:vAlign w:val="center"/>
          </w:tcPr>
          <w:p w:rsidR="00A07F2E" w:rsidRPr="000963CC" w:rsidRDefault="00A07F2E" w:rsidP="00076C8A">
            <w:pPr>
              <w:spacing w:before="60" w:after="60" w:line="240" w:lineRule="exact"/>
              <w:rPr>
                <w:rFonts w:ascii="Tahoma" w:hAnsi="Tahoma" w:cs="Tahoma"/>
                <w:sz w:val="18"/>
                <w:szCs w:val="18"/>
              </w:rPr>
            </w:pPr>
            <w:r w:rsidRPr="000963CC">
              <w:rPr>
                <w:rFonts w:ascii="Tahoma" w:hAnsi="Tahoma" w:cs="Tahoma"/>
                <w:sz w:val="18"/>
                <w:szCs w:val="18"/>
              </w:rPr>
              <w:t xml:space="preserve">Έχει τηρηθεί η υποχρέωση της δημοσίευσης από την αναθέτουσα αρχή της περίληψης της προκήρυξης σύμβασης έργου στην Εφημερίδα της Κυβέρνησης (ΦΕΚ), της περίληψης προκήρυξης μελέτης και συναφών υπηρεσιών στο Ενημερωτικό Δελτίο - ιστοσελίδα του ΤΕΕ, και στον ελληνικό τύπο, μετά την ημερομηνία αποστολής για δημοσίευση στην Ε.Ε. </w:t>
            </w:r>
            <w:r w:rsidR="00655FD5" w:rsidRPr="000963CC">
              <w:rPr>
                <w:rFonts w:ascii="Tahoma" w:hAnsi="Tahoma" w:cs="Tahoma"/>
                <w:sz w:val="18"/>
                <w:szCs w:val="18"/>
              </w:rPr>
              <w:t xml:space="preserve">Ε. Ε </w:t>
            </w:r>
            <w:r w:rsidRPr="000963CC">
              <w:rPr>
                <w:rFonts w:ascii="Tahoma" w:hAnsi="Tahoma" w:cs="Tahoma"/>
                <w:sz w:val="18"/>
                <w:szCs w:val="18"/>
              </w:rPr>
              <w:t xml:space="preserve">ή παράλληλα με αυτήν; </w:t>
            </w:r>
          </w:p>
        </w:tc>
        <w:tc>
          <w:tcPr>
            <w:tcW w:w="5245" w:type="dxa"/>
            <w:vAlign w:val="center"/>
          </w:tcPr>
          <w:p w:rsidR="00A07F2E" w:rsidRPr="00CE4842" w:rsidRDefault="00A07F2E" w:rsidP="000963CC">
            <w:pPr>
              <w:spacing w:before="60" w:after="60" w:line="240" w:lineRule="exact"/>
              <w:rPr>
                <w:rFonts w:ascii="Tahoma" w:hAnsi="Tahoma" w:cs="Tahoma"/>
                <w:sz w:val="18"/>
                <w:szCs w:val="18"/>
              </w:rPr>
            </w:pPr>
            <w:r w:rsidRPr="000963CC">
              <w:rPr>
                <w:rFonts w:ascii="Tahoma" w:hAnsi="Tahoma" w:cs="Tahoma"/>
                <w:bCs/>
                <w:iCs/>
                <w:sz w:val="18"/>
                <w:szCs w:val="18"/>
              </w:rPr>
              <w:t xml:space="preserve">Οι προκηρύξεις και το περιεχόμενό τους  δεν μπορούν να δημοσιεύονται σε εθνικό επίπεδο πριν από την ημερομηνία αποστολής τους </w:t>
            </w:r>
            <w:r w:rsidRPr="00CE4842">
              <w:rPr>
                <w:rFonts w:ascii="Tahoma" w:hAnsi="Tahoma" w:cs="Tahoma"/>
                <w:bCs/>
                <w:iCs/>
                <w:sz w:val="18"/>
                <w:szCs w:val="18"/>
              </w:rPr>
              <w:t>στην Ε</w:t>
            </w:r>
            <w:r w:rsidR="005B710C" w:rsidRPr="00CE4842">
              <w:rPr>
                <w:rFonts w:ascii="Tahoma" w:hAnsi="Tahoma" w:cs="Tahoma"/>
                <w:bCs/>
                <w:iCs/>
                <w:sz w:val="18"/>
                <w:szCs w:val="18"/>
              </w:rPr>
              <w:t>.</w:t>
            </w:r>
            <w:r w:rsidRPr="00CE4842">
              <w:rPr>
                <w:rFonts w:ascii="Tahoma" w:hAnsi="Tahoma" w:cs="Tahoma"/>
                <w:bCs/>
                <w:iCs/>
                <w:sz w:val="18"/>
                <w:szCs w:val="18"/>
              </w:rPr>
              <w:t>Ε.</w:t>
            </w:r>
            <w:r w:rsidR="005B710C" w:rsidRPr="00CE4842">
              <w:rPr>
                <w:rFonts w:ascii="Tahoma" w:hAnsi="Tahoma" w:cs="Tahoma"/>
                <w:bCs/>
                <w:iCs/>
                <w:sz w:val="18"/>
                <w:szCs w:val="18"/>
              </w:rPr>
              <w:t>Ε.Ε.</w:t>
            </w:r>
          </w:p>
        </w:tc>
        <w:tc>
          <w:tcPr>
            <w:tcW w:w="567" w:type="dxa"/>
            <w:vAlign w:val="center"/>
          </w:tcPr>
          <w:p w:rsidR="00A07F2E" w:rsidRPr="000963CC" w:rsidRDefault="00A07F2E" w:rsidP="000963CC">
            <w:pPr>
              <w:spacing w:before="60" w:after="60" w:line="240" w:lineRule="exact"/>
              <w:rPr>
                <w:rFonts w:ascii="Tahoma" w:hAnsi="Tahoma" w:cs="Tahoma"/>
                <w:sz w:val="18"/>
                <w:szCs w:val="18"/>
              </w:rPr>
            </w:pPr>
          </w:p>
        </w:tc>
        <w:tc>
          <w:tcPr>
            <w:tcW w:w="567" w:type="dxa"/>
            <w:vAlign w:val="center"/>
          </w:tcPr>
          <w:p w:rsidR="00A07F2E" w:rsidRPr="000963CC" w:rsidRDefault="00A07F2E" w:rsidP="000963CC">
            <w:pPr>
              <w:spacing w:before="60" w:after="60" w:line="240" w:lineRule="exact"/>
              <w:rPr>
                <w:rFonts w:ascii="Tahoma" w:hAnsi="Tahoma" w:cs="Tahoma"/>
                <w:sz w:val="18"/>
                <w:szCs w:val="18"/>
              </w:rPr>
            </w:pPr>
          </w:p>
        </w:tc>
        <w:tc>
          <w:tcPr>
            <w:tcW w:w="850" w:type="dxa"/>
            <w:vAlign w:val="center"/>
          </w:tcPr>
          <w:p w:rsidR="00A07F2E" w:rsidRPr="000963CC" w:rsidRDefault="00A07F2E" w:rsidP="000963CC">
            <w:pPr>
              <w:spacing w:before="60" w:after="60" w:line="240" w:lineRule="exact"/>
              <w:rPr>
                <w:rFonts w:ascii="Tahoma" w:hAnsi="Tahoma" w:cs="Tahoma"/>
                <w:sz w:val="18"/>
                <w:szCs w:val="18"/>
              </w:rPr>
            </w:pPr>
          </w:p>
        </w:tc>
        <w:tc>
          <w:tcPr>
            <w:tcW w:w="2410" w:type="dxa"/>
            <w:vAlign w:val="center"/>
          </w:tcPr>
          <w:p w:rsidR="00A07F2E" w:rsidRPr="00CE4842" w:rsidRDefault="00A07F2E" w:rsidP="000963CC">
            <w:pPr>
              <w:spacing w:before="60" w:after="60" w:line="240" w:lineRule="exact"/>
              <w:rPr>
                <w:rFonts w:ascii="Tahoma" w:hAnsi="Tahoma" w:cs="Tahoma"/>
                <w:sz w:val="18"/>
                <w:szCs w:val="18"/>
              </w:rPr>
            </w:pPr>
            <w:r w:rsidRPr="00CE4842">
              <w:rPr>
                <w:rFonts w:ascii="Tahoma" w:hAnsi="Tahoma" w:cs="Tahoma"/>
                <w:sz w:val="18"/>
                <w:szCs w:val="18"/>
              </w:rPr>
              <w:t>Σχετικό ΦΕΚ – ενημερωτικό δελτίο ΤΕΕ και αντίτυπα εφημερίδων</w:t>
            </w:r>
          </w:p>
        </w:tc>
        <w:tc>
          <w:tcPr>
            <w:tcW w:w="2154" w:type="dxa"/>
            <w:vAlign w:val="center"/>
          </w:tcPr>
          <w:p w:rsidR="00A07F2E" w:rsidRPr="00CE4842" w:rsidRDefault="00D823A8" w:rsidP="000963CC">
            <w:pPr>
              <w:spacing w:before="60" w:after="60" w:line="240" w:lineRule="exact"/>
              <w:rPr>
                <w:rFonts w:ascii="Tahoma" w:hAnsi="Tahoma" w:cs="Tahoma"/>
                <w:sz w:val="18"/>
                <w:szCs w:val="18"/>
              </w:rPr>
            </w:pPr>
            <w:r w:rsidRPr="00CE4842">
              <w:rPr>
                <w:rFonts w:ascii="Tahoma" w:hAnsi="Tahoma" w:cs="Tahoma"/>
                <w:sz w:val="18"/>
                <w:szCs w:val="18"/>
              </w:rPr>
              <w:t>ΠΔ 60/2007</w:t>
            </w:r>
            <w:r w:rsidR="00A07F2E" w:rsidRPr="00CE4842">
              <w:rPr>
                <w:rFonts w:ascii="Tahoma" w:hAnsi="Tahoma" w:cs="Tahoma"/>
                <w:sz w:val="18"/>
                <w:szCs w:val="18"/>
              </w:rPr>
              <w:t xml:space="preserve">, </w:t>
            </w:r>
            <w:r w:rsidR="00661325" w:rsidRPr="00CE4842">
              <w:rPr>
                <w:rFonts w:ascii="Tahoma" w:hAnsi="Tahoma" w:cs="Tahoma"/>
                <w:sz w:val="18"/>
                <w:szCs w:val="18"/>
              </w:rPr>
              <w:t>αρ.</w:t>
            </w:r>
            <w:r w:rsidR="00A07F2E" w:rsidRPr="00CE4842">
              <w:rPr>
                <w:rFonts w:ascii="Tahoma" w:hAnsi="Tahoma" w:cs="Tahoma"/>
                <w:sz w:val="18"/>
                <w:szCs w:val="18"/>
              </w:rPr>
              <w:t xml:space="preserve"> 30</w:t>
            </w:r>
          </w:p>
          <w:p w:rsidR="00A07F2E" w:rsidRPr="00CE4842" w:rsidRDefault="00A07F2E" w:rsidP="000963CC">
            <w:pPr>
              <w:spacing w:before="60" w:after="60" w:line="240" w:lineRule="exact"/>
              <w:rPr>
                <w:rFonts w:ascii="Tahoma" w:hAnsi="Tahoma" w:cs="Tahoma"/>
                <w:sz w:val="18"/>
                <w:szCs w:val="18"/>
              </w:rPr>
            </w:pPr>
            <w:r w:rsidRPr="00CE4842">
              <w:rPr>
                <w:rFonts w:ascii="Tahoma" w:hAnsi="Tahoma" w:cs="Tahoma"/>
                <w:sz w:val="18"/>
                <w:szCs w:val="18"/>
              </w:rPr>
              <w:t xml:space="preserve">ΠΔ 609/85, </w:t>
            </w:r>
            <w:r w:rsidR="00661325" w:rsidRPr="00CE4842">
              <w:rPr>
                <w:rFonts w:ascii="Tahoma" w:hAnsi="Tahoma" w:cs="Tahoma"/>
                <w:sz w:val="18"/>
                <w:szCs w:val="18"/>
              </w:rPr>
              <w:t>αρ.</w:t>
            </w:r>
            <w:r w:rsidRPr="00CE4842">
              <w:rPr>
                <w:rFonts w:ascii="Tahoma" w:hAnsi="Tahoma" w:cs="Tahoma"/>
                <w:sz w:val="18"/>
                <w:szCs w:val="18"/>
              </w:rPr>
              <w:t xml:space="preserve"> 4</w:t>
            </w:r>
          </w:p>
          <w:p w:rsidR="00A07F2E" w:rsidRPr="00CE4842" w:rsidRDefault="00A07F2E" w:rsidP="000963CC">
            <w:pPr>
              <w:spacing w:before="60" w:after="60" w:line="240" w:lineRule="exact"/>
              <w:rPr>
                <w:rFonts w:ascii="Tahoma" w:hAnsi="Tahoma" w:cs="Tahoma"/>
                <w:sz w:val="18"/>
                <w:szCs w:val="18"/>
              </w:rPr>
            </w:pPr>
            <w:r w:rsidRPr="00CE4842">
              <w:rPr>
                <w:rFonts w:ascii="Tahoma" w:hAnsi="Tahoma" w:cs="Tahoma"/>
                <w:sz w:val="18"/>
                <w:szCs w:val="18"/>
              </w:rPr>
              <w:t xml:space="preserve">Ν.3316/05, </w:t>
            </w:r>
            <w:r w:rsidR="00661325" w:rsidRPr="00CE4842">
              <w:rPr>
                <w:rFonts w:ascii="Tahoma" w:hAnsi="Tahoma" w:cs="Tahoma"/>
                <w:sz w:val="18"/>
                <w:szCs w:val="18"/>
              </w:rPr>
              <w:t>αρ.</w:t>
            </w:r>
            <w:r w:rsidRPr="00CE4842">
              <w:rPr>
                <w:rFonts w:ascii="Tahoma" w:hAnsi="Tahoma" w:cs="Tahoma"/>
                <w:sz w:val="18"/>
                <w:szCs w:val="18"/>
              </w:rPr>
              <w:t xml:space="preserve"> 12</w:t>
            </w:r>
          </w:p>
          <w:p w:rsidR="00A07F2E" w:rsidRPr="00CE4842" w:rsidRDefault="00A07F2E" w:rsidP="000963CC">
            <w:pPr>
              <w:spacing w:before="60" w:after="60" w:line="240" w:lineRule="exact"/>
              <w:rPr>
                <w:rFonts w:ascii="Tahoma" w:hAnsi="Tahoma" w:cs="Tahoma"/>
                <w:sz w:val="18"/>
                <w:szCs w:val="18"/>
              </w:rPr>
            </w:pPr>
            <w:r w:rsidRPr="00CE4842">
              <w:rPr>
                <w:rFonts w:ascii="Tahoma" w:hAnsi="Tahoma" w:cs="Tahoma"/>
                <w:sz w:val="18"/>
                <w:szCs w:val="18"/>
              </w:rPr>
              <w:t>Ν.3548/07</w:t>
            </w:r>
          </w:p>
        </w:tc>
      </w:tr>
      <w:tr w:rsidR="00A07F2E" w:rsidRPr="000963CC" w:rsidTr="006F7E17">
        <w:trPr>
          <w:jc w:val="center"/>
        </w:trPr>
        <w:tc>
          <w:tcPr>
            <w:tcW w:w="529" w:type="dxa"/>
            <w:vAlign w:val="center"/>
          </w:tcPr>
          <w:p w:rsidR="00A07F2E" w:rsidRPr="00076C8A" w:rsidRDefault="00031EC1" w:rsidP="000963CC">
            <w:pPr>
              <w:spacing w:before="60" w:after="60" w:line="240" w:lineRule="exact"/>
              <w:rPr>
                <w:rFonts w:ascii="Tahoma" w:hAnsi="Tahoma" w:cs="Tahoma"/>
                <w:sz w:val="18"/>
                <w:szCs w:val="18"/>
              </w:rPr>
            </w:pPr>
            <w:r w:rsidRPr="00076C8A">
              <w:rPr>
                <w:rFonts w:ascii="Tahoma" w:hAnsi="Tahoma" w:cs="Tahoma"/>
                <w:sz w:val="18"/>
                <w:szCs w:val="18"/>
              </w:rPr>
              <w:t>6</w:t>
            </w:r>
            <w:r w:rsidR="00D2139E" w:rsidRPr="00076C8A">
              <w:rPr>
                <w:rFonts w:ascii="Tahoma" w:hAnsi="Tahoma" w:cs="Tahoma"/>
                <w:sz w:val="18"/>
                <w:szCs w:val="18"/>
              </w:rPr>
              <w:t>.</w:t>
            </w:r>
          </w:p>
        </w:tc>
        <w:tc>
          <w:tcPr>
            <w:tcW w:w="3261" w:type="dxa"/>
            <w:vAlign w:val="center"/>
          </w:tcPr>
          <w:p w:rsidR="00A07F2E" w:rsidRPr="000963CC" w:rsidRDefault="00A07F2E" w:rsidP="00076C8A">
            <w:pPr>
              <w:spacing w:before="60" w:after="60" w:line="240" w:lineRule="exact"/>
              <w:rPr>
                <w:rFonts w:ascii="Tahoma" w:hAnsi="Tahoma" w:cs="Tahoma"/>
                <w:sz w:val="18"/>
                <w:szCs w:val="18"/>
              </w:rPr>
            </w:pPr>
            <w:r w:rsidRPr="000963CC">
              <w:rPr>
                <w:rFonts w:ascii="Tahoma" w:hAnsi="Tahoma" w:cs="Tahoma"/>
                <w:sz w:val="18"/>
                <w:szCs w:val="18"/>
              </w:rPr>
              <w:t xml:space="preserve">Οι προκηρύξεις που δημοσιεύτηκαν σε εθνικό επίπεδο αναφέρουν την ημερομηνία αποστολής της σχετικής ειδοποίησης στην </w:t>
            </w:r>
            <w:r w:rsidR="00655FD5" w:rsidRPr="000963CC">
              <w:rPr>
                <w:rFonts w:ascii="Tahoma" w:hAnsi="Tahoma" w:cs="Tahoma"/>
                <w:sz w:val="18"/>
                <w:szCs w:val="18"/>
              </w:rPr>
              <w:t>Ε.Ε.</w:t>
            </w:r>
            <w:r w:rsidRPr="000963CC">
              <w:rPr>
                <w:rFonts w:ascii="Tahoma" w:hAnsi="Tahoma" w:cs="Tahoma"/>
                <w:sz w:val="18"/>
                <w:szCs w:val="18"/>
              </w:rPr>
              <w:t>Ε</w:t>
            </w:r>
            <w:r w:rsidR="00655FD5" w:rsidRPr="000963CC">
              <w:rPr>
                <w:rFonts w:ascii="Tahoma" w:hAnsi="Tahoma" w:cs="Tahoma"/>
                <w:sz w:val="18"/>
                <w:szCs w:val="18"/>
              </w:rPr>
              <w:t>.</w:t>
            </w:r>
            <w:r w:rsidRPr="000963CC">
              <w:rPr>
                <w:rFonts w:ascii="Tahoma" w:hAnsi="Tahoma" w:cs="Tahoma"/>
                <w:sz w:val="18"/>
                <w:szCs w:val="18"/>
              </w:rPr>
              <w:t>Ε ή της δημοσίευσης στο «προφίλ αγοραστή»;</w:t>
            </w:r>
          </w:p>
        </w:tc>
        <w:tc>
          <w:tcPr>
            <w:tcW w:w="5245" w:type="dxa"/>
            <w:vAlign w:val="center"/>
          </w:tcPr>
          <w:p w:rsidR="00A07F2E" w:rsidRPr="000963CC" w:rsidRDefault="00A07F2E" w:rsidP="000963CC">
            <w:pPr>
              <w:spacing w:before="60" w:after="60" w:line="240" w:lineRule="exact"/>
              <w:rPr>
                <w:rFonts w:ascii="Tahoma" w:hAnsi="Tahoma" w:cs="Tahoma"/>
                <w:sz w:val="18"/>
                <w:szCs w:val="18"/>
              </w:rPr>
            </w:pPr>
          </w:p>
        </w:tc>
        <w:tc>
          <w:tcPr>
            <w:tcW w:w="567" w:type="dxa"/>
            <w:vAlign w:val="center"/>
          </w:tcPr>
          <w:p w:rsidR="00A07F2E" w:rsidRPr="000963CC" w:rsidRDefault="00A07F2E" w:rsidP="000963CC">
            <w:pPr>
              <w:spacing w:before="60" w:after="60" w:line="240" w:lineRule="exact"/>
              <w:rPr>
                <w:rFonts w:ascii="Tahoma" w:hAnsi="Tahoma" w:cs="Tahoma"/>
                <w:sz w:val="18"/>
                <w:szCs w:val="18"/>
              </w:rPr>
            </w:pPr>
          </w:p>
        </w:tc>
        <w:tc>
          <w:tcPr>
            <w:tcW w:w="567" w:type="dxa"/>
            <w:vAlign w:val="center"/>
          </w:tcPr>
          <w:p w:rsidR="00A07F2E" w:rsidRPr="000963CC" w:rsidRDefault="00A07F2E" w:rsidP="000963CC">
            <w:pPr>
              <w:spacing w:before="60" w:after="60" w:line="240" w:lineRule="exact"/>
              <w:rPr>
                <w:rFonts w:ascii="Tahoma" w:hAnsi="Tahoma" w:cs="Tahoma"/>
                <w:sz w:val="18"/>
                <w:szCs w:val="18"/>
              </w:rPr>
            </w:pPr>
          </w:p>
        </w:tc>
        <w:tc>
          <w:tcPr>
            <w:tcW w:w="850" w:type="dxa"/>
            <w:vAlign w:val="center"/>
          </w:tcPr>
          <w:p w:rsidR="00A07F2E" w:rsidRPr="000963CC" w:rsidRDefault="00A07F2E" w:rsidP="000963CC">
            <w:pPr>
              <w:spacing w:before="60" w:after="60" w:line="240" w:lineRule="exact"/>
              <w:rPr>
                <w:rFonts w:ascii="Tahoma" w:hAnsi="Tahoma" w:cs="Tahoma"/>
                <w:sz w:val="18"/>
                <w:szCs w:val="18"/>
              </w:rPr>
            </w:pPr>
          </w:p>
        </w:tc>
        <w:tc>
          <w:tcPr>
            <w:tcW w:w="2410" w:type="dxa"/>
            <w:vAlign w:val="center"/>
          </w:tcPr>
          <w:p w:rsidR="00A07F2E" w:rsidRPr="00CE4842" w:rsidRDefault="00A07F2E" w:rsidP="000963CC">
            <w:pPr>
              <w:spacing w:before="60" w:after="60" w:line="240" w:lineRule="exact"/>
              <w:rPr>
                <w:rFonts w:ascii="Tahoma" w:hAnsi="Tahoma" w:cs="Tahoma"/>
                <w:sz w:val="18"/>
                <w:szCs w:val="18"/>
              </w:rPr>
            </w:pPr>
          </w:p>
        </w:tc>
        <w:tc>
          <w:tcPr>
            <w:tcW w:w="2154" w:type="dxa"/>
            <w:vAlign w:val="center"/>
          </w:tcPr>
          <w:p w:rsidR="00A07F2E" w:rsidRPr="00CE4842" w:rsidRDefault="00D823A8" w:rsidP="000963CC">
            <w:pPr>
              <w:spacing w:before="60" w:after="60" w:line="240" w:lineRule="exact"/>
              <w:rPr>
                <w:rFonts w:ascii="Tahoma" w:hAnsi="Tahoma" w:cs="Tahoma"/>
                <w:sz w:val="18"/>
                <w:szCs w:val="18"/>
              </w:rPr>
            </w:pPr>
            <w:r w:rsidRPr="00CE4842">
              <w:rPr>
                <w:rFonts w:ascii="Tahoma" w:hAnsi="Tahoma" w:cs="Tahoma"/>
                <w:sz w:val="18"/>
                <w:szCs w:val="18"/>
              </w:rPr>
              <w:t>ΠΔ 60/2007</w:t>
            </w:r>
            <w:r w:rsidR="00A07F2E" w:rsidRPr="00CE4842">
              <w:rPr>
                <w:rFonts w:ascii="Tahoma" w:hAnsi="Tahoma" w:cs="Tahoma"/>
                <w:sz w:val="18"/>
                <w:szCs w:val="18"/>
              </w:rPr>
              <w:t xml:space="preserve">, </w:t>
            </w:r>
            <w:r w:rsidR="00661325" w:rsidRPr="00CE4842">
              <w:rPr>
                <w:rFonts w:ascii="Tahoma" w:hAnsi="Tahoma" w:cs="Tahoma"/>
                <w:sz w:val="18"/>
                <w:szCs w:val="18"/>
              </w:rPr>
              <w:t>αρ.</w:t>
            </w:r>
            <w:r w:rsidR="00A07F2E" w:rsidRPr="00CE4842">
              <w:rPr>
                <w:rFonts w:ascii="Tahoma" w:hAnsi="Tahoma" w:cs="Tahoma"/>
                <w:sz w:val="18"/>
                <w:szCs w:val="18"/>
              </w:rPr>
              <w:t xml:space="preserve"> 30, παρ.5</w:t>
            </w:r>
          </w:p>
        </w:tc>
      </w:tr>
      <w:tr w:rsidR="00A07F2E" w:rsidRPr="000963CC" w:rsidTr="006F7E17">
        <w:trPr>
          <w:trHeight w:val="2024"/>
          <w:jc w:val="center"/>
        </w:trPr>
        <w:tc>
          <w:tcPr>
            <w:tcW w:w="529" w:type="dxa"/>
            <w:vAlign w:val="center"/>
          </w:tcPr>
          <w:p w:rsidR="00A07F2E" w:rsidRPr="00076C8A" w:rsidRDefault="00031EC1" w:rsidP="000963CC">
            <w:pPr>
              <w:spacing w:before="60" w:after="60" w:line="240" w:lineRule="exact"/>
              <w:rPr>
                <w:rFonts w:ascii="Tahoma" w:hAnsi="Tahoma" w:cs="Tahoma"/>
                <w:sz w:val="18"/>
                <w:szCs w:val="18"/>
              </w:rPr>
            </w:pPr>
            <w:r w:rsidRPr="00076C8A">
              <w:rPr>
                <w:rFonts w:ascii="Tahoma" w:hAnsi="Tahoma" w:cs="Tahoma"/>
                <w:sz w:val="18"/>
                <w:szCs w:val="18"/>
              </w:rPr>
              <w:t>7</w:t>
            </w:r>
            <w:r w:rsidR="00D2139E" w:rsidRPr="00076C8A">
              <w:rPr>
                <w:rFonts w:ascii="Tahoma" w:hAnsi="Tahoma" w:cs="Tahoma"/>
                <w:sz w:val="18"/>
                <w:szCs w:val="18"/>
              </w:rPr>
              <w:t>.</w:t>
            </w:r>
          </w:p>
        </w:tc>
        <w:tc>
          <w:tcPr>
            <w:tcW w:w="3261" w:type="dxa"/>
            <w:vAlign w:val="center"/>
          </w:tcPr>
          <w:p w:rsidR="00A07F2E" w:rsidRPr="000963CC" w:rsidRDefault="00D4740F" w:rsidP="000963CC">
            <w:pPr>
              <w:spacing w:before="60" w:after="60" w:line="240" w:lineRule="exact"/>
              <w:rPr>
                <w:rFonts w:ascii="Tahoma" w:hAnsi="Tahoma" w:cs="Tahoma"/>
                <w:sz w:val="18"/>
                <w:szCs w:val="18"/>
              </w:rPr>
            </w:pPr>
            <w:r w:rsidRPr="000963CC">
              <w:rPr>
                <w:rFonts w:ascii="Tahoma" w:hAnsi="Tahoma" w:cs="Tahoma"/>
                <w:sz w:val="18"/>
                <w:szCs w:val="18"/>
              </w:rPr>
              <w:t>Ο</w:t>
            </w:r>
            <w:r w:rsidR="00A07F2E" w:rsidRPr="000963CC">
              <w:rPr>
                <w:rFonts w:ascii="Tahoma" w:hAnsi="Tahoma" w:cs="Tahoma"/>
                <w:sz w:val="18"/>
                <w:szCs w:val="18"/>
              </w:rPr>
              <w:t>ι προκηρύξεις που απεστάλησαν στην Ε</w:t>
            </w:r>
            <w:r w:rsidR="0023742F" w:rsidRPr="000963CC">
              <w:rPr>
                <w:rFonts w:ascii="Tahoma" w:hAnsi="Tahoma" w:cs="Tahoma"/>
                <w:sz w:val="18"/>
                <w:szCs w:val="18"/>
              </w:rPr>
              <w:t>.</w:t>
            </w:r>
            <w:r w:rsidR="00A07F2E" w:rsidRPr="000963CC">
              <w:rPr>
                <w:rFonts w:ascii="Tahoma" w:hAnsi="Tahoma" w:cs="Tahoma"/>
                <w:sz w:val="18"/>
                <w:szCs w:val="18"/>
              </w:rPr>
              <w:t>Ε</w:t>
            </w:r>
            <w:r w:rsidR="0023742F" w:rsidRPr="000963CC">
              <w:rPr>
                <w:rFonts w:ascii="Tahoma" w:hAnsi="Tahoma" w:cs="Tahoma"/>
                <w:sz w:val="18"/>
                <w:szCs w:val="18"/>
              </w:rPr>
              <w:t>.Ε.Ε</w:t>
            </w:r>
            <w:r w:rsidR="00A07F2E" w:rsidRPr="000963CC">
              <w:rPr>
                <w:rFonts w:ascii="Tahoma" w:hAnsi="Tahoma" w:cs="Tahoma"/>
                <w:sz w:val="18"/>
                <w:szCs w:val="18"/>
              </w:rPr>
              <w:t>, ή που δημοσιεύτηκαν στο «προφίλ αγοραστή» περιλαμβάνουν πληροφορίες ίδιες με εκείνες που περιέχονται στις προκηρύξεις που δημοσιεύονται σε εθνικό επίπεδο;</w:t>
            </w:r>
          </w:p>
        </w:tc>
        <w:tc>
          <w:tcPr>
            <w:tcW w:w="5245" w:type="dxa"/>
            <w:vAlign w:val="center"/>
          </w:tcPr>
          <w:p w:rsidR="00A07F2E" w:rsidRPr="000963CC" w:rsidRDefault="00A07F2E" w:rsidP="000963CC">
            <w:pPr>
              <w:spacing w:before="60" w:after="60" w:line="240" w:lineRule="exact"/>
              <w:rPr>
                <w:rFonts w:ascii="Tahoma" w:hAnsi="Tahoma" w:cs="Tahoma"/>
                <w:sz w:val="18"/>
                <w:szCs w:val="18"/>
              </w:rPr>
            </w:pPr>
          </w:p>
        </w:tc>
        <w:tc>
          <w:tcPr>
            <w:tcW w:w="567" w:type="dxa"/>
            <w:vAlign w:val="center"/>
          </w:tcPr>
          <w:p w:rsidR="00A07F2E" w:rsidRPr="000963CC" w:rsidRDefault="00A07F2E" w:rsidP="000963CC">
            <w:pPr>
              <w:spacing w:before="60" w:after="60" w:line="240" w:lineRule="exact"/>
              <w:rPr>
                <w:rFonts w:ascii="Tahoma" w:hAnsi="Tahoma" w:cs="Tahoma"/>
                <w:sz w:val="18"/>
                <w:szCs w:val="18"/>
              </w:rPr>
            </w:pPr>
          </w:p>
        </w:tc>
        <w:tc>
          <w:tcPr>
            <w:tcW w:w="567" w:type="dxa"/>
            <w:vAlign w:val="center"/>
          </w:tcPr>
          <w:p w:rsidR="00A07F2E" w:rsidRPr="000963CC" w:rsidRDefault="00A07F2E" w:rsidP="000963CC">
            <w:pPr>
              <w:spacing w:before="60" w:after="60" w:line="240" w:lineRule="exact"/>
              <w:rPr>
                <w:rFonts w:ascii="Tahoma" w:hAnsi="Tahoma" w:cs="Tahoma"/>
                <w:sz w:val="18"/>
                <w:szCs w:val="18"/>
              </w:rPr>
            </w:pPr>
          </w:p>
        </w:tc>
        <w:tc>
          <w:tcPr>
            <w:tcW w:w="850" w:type="dxa"/>
            <w:vAlign w:val="center"/>
          </w:tcPr>
          <w:p w:rsidR="00A07F2E" w:rsidRPr="000963CC" w:rsidRDefault="00A07F2E" w:rsidP="000963CC">
            <w:pPr>
              <w:spacing w:before="60" w:after="60" w:line="240" w:lineRule="exact"/>
              <w:rPr>
                <w:rFonts w:ascii="Tahoma" w:hAnsi="Tahoma" w:cs="Tahoma"/>
                <w:sz w:val="18"/>
                <w:szCs w:val="18"/>
              </w:rPr>
            </w:pPr>
          </w:p>
        </w:tc>
        <w:tc>
          <w:tcPr>
            <w:tcW w:w="2410" w:type="dxa"/>
            <w:vAlign w:val="center"/>
          </w:tcPr>
          <w:p w:rsidR="00A07F2E" w:rsidRPr="00CE4842" w:rsidRDefault="00A07F2E" w:rsidP="000963CC">
            <w:pPr>
              <w:spacing w:before="60" w:after="60" w:line="240" w:lineRule="exact"/>
              <w:rPr>
                <w:rFonts w:ascii="Tahoma" w:hAnsi="Tahoma" w:cs="Tahoma"/>
                <w:sz w:val="18"/>
                <w:szCs w:val="18"/>
              </w:rPr>
            </w:pPr>
            <w:r w:rsidRPr="00CE4842">
              <w:rPr>
                <w:rFonts w:ascii="Tahoma" w:hAnsi="Tahoma" w:cs="Tahoma"/>
                <w:sz w:val="18"/>
                <w:szCs w:val="18"/>
              </w:rPr>
              <w:t>Σύγκριση των δύο προκηρύξεων</w:t>
            </w:r>
          </w:p>
        </w:tc>
        <w:tc>
          <w:tcPr>
            <w:tcW w:w="2154" w:type="dxa"/>
            <w:vAlign w:val="center"/>
          </w:tcPr>
          <w:p w:rsidR="00A07F2E" w:rsidRPr="00CE4842" w:rsidRDefault="00D823A8" w:rsidP="000963CC">
            <w:pPr>
              <w:spacing w:before="60" w:after="60" w:line="240" w:lineRule="exact"/>
              <w:rPr>
                <w:rFonts w:ascii="Tahoma" w:hAnsi="Tahoma" w:cs="Tahoma"/>
                <w:sz w:val="18"/>
                <w:szCs w:val="18"/>
              </w:rPr>
            </w:pPr>
            <w:r w:rsidRPr="00CE4842">
              <w:rPr>
                <w:rFonts w:ascii="Tahoma" w:hAnsi="Tahoma" w:cs="Tahoma"/>
                <w:sz w:val="18"/>
                <w:szCs w:val="18"/>
              </w:rPr>
              <w:t>ΠΔ 60/2007</w:t>
            </w:r>
            <w:r w:rsidR="00A07F2E" w:rsidRPr="00CE4842">
              <w:rPr>
                <w:rFonts w:ascii="Tahoma" w:hAnsi="Tahoma" w:cs="Tahoma"/>
                <w:sz w:val="18"/>
                <w:szCs w:val="18"/>
              </w:rPr>
              <w:t xml:space="preserve">, </w:t>
            </w:r>
            <w:r w:rsidR="00661325" w:rsidRPr="00CE4842">
              <w:rPr>
                <w:rFonts w:ascii="Tahoma" w:hAnsi="Tahoma" w:cs="Tahoma"/>
                <w:sz w:val="18"/>
                <w:szCs w:val="18"/>
              </w:rPr>
              <w:t>αρ,</w:t>
            </w:r>
            <w:r w:rsidR="00A07F2E" w:rsidRPr="00CE4842">
              <w:rPr>
                <w:rFonts w:ascii="Tahoma" w:hAnsi="Tahoma" w:cs="Tahoma"/>
                <w:sz w:val="18"/>
                <w:szCs w:val="18"/>
              </w:rPr>
              <w:t xml:space="preserve"> 30, παρ.5</w:t>
            </w:r>
          </w:p>
        </w:tc>
      </w:tr>
      <w:tr w:rsidR="00A07F2E" w:rsidRPr="000963CC" w:rsidTr="006F7E17">
        <w:trPr>
          <w:jc w:val="center"/>
        </w:trPr>
        <w:tc>
          <w:tcPr>
            <w:tcW w:w="529" w:type="dxa"/>
            <w:vAlign w:val="center"/>
          </w:tcPr>
          <w:p w:rsidR="00A07F2E" w:rsidRPr="00076C8A" w:rsidRDefault="00031EC1" w:rsidP="000963CC">
            <w:pPr>
              <w:spacing w:before="60" w:after="60" w:line="240" w:lineRule="exact"/>
              <w:rPr>
                <w:rFonts w:ascii="Tahoma" w:hAnsi="Tahoma" w:cs="Tahoma"/>
                <w:sz w:val="18"/>
                <w:szCs w:val="18"/>
              </w:rPr>
            </w:pPr>
            <w:r w:rsidRPr="00076C8A">
              <w:rPr>
                <w:rFonts w:ascii="Tahoma" w:hAnsi="Tahoma" w:cs="Tahoma"/>
                <w:sz w:val="18"/>
                <w:szCs w:val="18"/>
              </w:rPr>
              <w:lastRenderedPageBreak/>
              <w:t>8</w:t>
            </w:r>
            <w:r w:rsidR="00D2139E" w:rsidRPr="00076C8A">
              <w:rPr>
                <w:rFonts w:ascii="Tahoma" w:hAnsi="Tahoma" w:cs="Tahoma"/>
                <w:sz w:val="18"/>
                <w:szCs w:val="18"/>
              </w:rPr>
              <w:t>.</w:t>
            </w:r>
          </w:p>
        </w:tc>
        <w:tc>
          <w:tcPr>
            <w:tcW w:w="3261" w:type="dxa"/>
            <w:vAlign w:val="center"/>
          </w:tcPr>
          <w:p w:rsidR="00A07F2E" w:rsidRPr="000963CC" w:rsidRDefault="002F2BDA" w:rsidP="000963CC">
            <w:pPr>
              <w:spacing w:before="60" w:after="60" w:line="240" w:lineRule="exact"/>
              <w:rPr>
                <w:rFonts w:ascii="Tahoma" w:hAnsi="Tahoma" w:cs="Tahoma"/>
                <w:sz w:val="18"/>
                <w:szCs w:val="18"/>
              </w:rPr>
            </w:pPr>
            <w:r w:rsidRPr="000963CC">
              <w:rPr>
                <w:rFonts w:ascii="Tahoma" w:hAnsi="Tahoma" w:cs="Tahoma"/>
                <w:sz w:val="18"/>
                <w:szCs w:val="18"/>
              </w:rPr>
              <w:t xml:space="preserve">Έχει τηρηθεί η υποχρέωση από την αναθέτουσα αρχή αποστολής του τυποποιημένου κατά περίπτωση εντύπου </w:t>
            </w:r>
            <w:r w:rsidR="00A07F2E" w:rsidRPr="000963CC">
              <w:rPr>
                <w:rFonts w:ascii="Tahoma" w:hAnsi="Tahoma" w:cs="Tahoma"/>
                <w:sz w:val="18"/>
                <w:szCs w:val="18"/>
              </w:rPr>
              <w:t xml:space="preserve">του Καν.1564/05 </w:t>
            </w:r>
            <w:r w:rsidR="00A07F2E" w:rsidRPr="000963CC">
              <w:rPr>
                <w:rFonts w:ascii="Tahoma" w:hAnsi="Tahoma" w:cs="Tahoma"/>
                <w:b/>
                <w:sz w:val="18"/>
                <w:szCs w:val="18"/>
              </w:rPr>
              <w:t>«γνωστοποίησης συναφθείσας σύμβασης»</w:t>
            </w:r>
            <w:r w:rsidR="00A07F2E" w:rsidRPr="000963CC">
              <w:rPr>
                <w:rFonts w:ascii="Tahoma" w:hAnsi="Tahoma" w:cs="Tahoma"/>
                <w:sz w:val="18"/>
                <w:szCs w:val="18"/>
              </w:rPr>
              <w:t xml:space="preserve"> με τα αποτελέσματα της υπό σύναψη σύμβασης, επαρκώς και σύμφωνα με τις αντίστοιχες απαιτήσεις ;</w:t>
            </w:r>
          </w:p>
        </w:tc>
        <w:tc>
          <w:tcPr>
            <w:tcW w:w="5245" w:type="dxa"/>
            <w:vAlign w:val="center"/>
          </w:tcPr>
          <w:p w:rsidR="00A07F2E" w:rsidRPr="000963CC" w:rsidRDefault="00A07F2E" w:rsidP="000963CC">
            <w:pPr>
              <w:pStyle w:val="a3"/>
              <w:tabs>
                <w:tab w:val="left" w:pos="1560"/>
              </w:tabs>
              <w:overflowPunct w:val="0"/>
              <w:autoSpaceDE w:val="0"/>
              <w:autoSpaceDN w:val="0"/>
              <w:adjustRightInd w:val="0"/>
              <w:spacing w:before="60" w:after="60" w:line="240" w:lineRule="exact"/>
              <w:jc w:val="left"/>
              <w:textAlignment w:val="baseline"/>
              <w:rPr>
                <w:rFonts w:ascii="Tahoma" w:hAnsi="Tahoma" w:cs="Tahoma"/>
                <w:b/>
                <w:bCs/>
                <w:sz w:val="18"/>
                <w:szCs w:val="18"/>
              </w:rPr>
            </w:pPr>
          </w:p>
        </w:tc>
        <w:tc>
          <w:tcPr>
            <w:tcW w:w="567" w:type="dxa"/>
            <w:vAlign w:val="center"/>
          </w:tcPr>
          <w:p w:rsidR="00A07F2E" w:rsidRPr="000963CC" w:rsidRDefault="00A07F2E" w:rsidP="000963CC">
            <w:pPr>
              <w:spacing w:before="60" w:after="60" w:line="240" w:lineRule="exact"/>
              <w:rPr>
                <w:rFonts w:ascii="Tahoma" w:hAnsi="Tahoma" w:cs="Tahoma"/>
                <w:sz w:val="18"/>
                <w:szCs w:val="18"/>
              </w:rPr>
            </w:pPr>
          </w:p>
        </w:tc>
        <w:tc>
          <w:tcPr>
            <w:tcW w:w="567" w:type="dxa"/>
            <w:vAlign w:val="center"/>
          </w:tcPr>
          <w:p w:rsidR="00A07F2E" w:rsidRPr="000963CC" w:rsidRDefault="00A07F2E" w:rsidP="000963CC">
            <w:pPr>
              <w:spacing w:before="60" w:after="60" w:line="240" w:lineRule="exact"/>
              <w:rPr>
                <w:rFonts w:ascii="Tahoma" w:hAnsi="Tahoma" w:cs="Tahoma"/>
                <w:sz w:val="18"/>
                <w:szCs w:val="18"/>
              </w:rPr>
            </w:pPr>
          </w:p>
        </w:tc>
        <w:tc>
          <w:tcPr>
            <w:tcW w:w="850" w:type="dxa"/>
            <w:vAlign w:val="center"/>
          </w:tcPr>
          <w:p w:rsidR="00A07F2E" w:rsidRPr="000963CC" w:rsidRDefault="00A07F2E" w:rsidP="000963CC">
            <w:pPr>
              <w:spacing w:before="60" w:after="60" w:line="240" w:lineRule="exact"/>
              <w:rPr>
                <w:rFonts w:ascii="Tahoma" w:hAnsi="Tahoma" w:cs="Tahoma"/>
                <w:sz w:val="18"/>
                <w:szCs w:val="18"/>
              </w:rPr>
            </w:pPr>
          </w:p>
        </w:tc>
        <w:tc>
          <w:tcPr>
            <w:tcW w:w="2410" w:type="dxa"/>
            <w:vAlign w:val="center"/>
          </w:tcPr>
          <w:p w:rsidR="00A07F2E" w:rsidRPr="00CE4842" w:rsidRDefault="00A07F2E" w:rsidP="000963CC">
            <w:pPr>
              <w:spacing w:before="60" w:after="60" w:line="240" w:lineRule="exact"/>
              <w:rPr>
                <w:rFonts w:ascii="Tahoma" w:hAnsi="Tahoma" w:cs="Tahoma"/>
                <w:sz w:val="18"/>
                <w:szCs w:val="18"/>
              </w:rPr>
            </w:pPr>
            <w:r w:rsidRPr="00CE4842">
              <w:rPr>
                <w:rFonts w:ascii="Tahoma" w:hAnsi="Tahoma" w:cs="Tahoma"/>
                <w:sz w:val="18"/>
                <w:szCs w:val="18"/>
              </w:rPr>
              <w:t>Σχέδιο τυποποιημένου εντύπου γνωστοποίησης συναφθείσας σύμβασης</w:t>
            </w:r>
          </w:p>
        </w:tc>
        <w:tc>
          <w:tcPr>
            <w:tcW w:w="2154" w:type="dxa"/>
            <w:vAlign w:val="center"/>
          </w:tcPr>
          <w:p w:rsidR="00A07F2E" w:rsidRPr="00CE4842" w:rsidRDefault="00D823A8" w:rsidP="000963CC">
            <w:pPr>
              <w:spacing w:before="60" w:after="60" w:line="240" w:lineRule="exact"/>
              <w:rPr>
                <w:rFonts w:ascii="Tahoma" w:hAnsi="Tahoma" w:cs="Tahoma"/>
                <w:sz w:val="18"/>
                <w:szCs w:val="18"/>
              </w:rPr>
            </w:pPr>
            <w:r w:rsidRPr="00CE4842">
              <w:rPr>
                <w:rFonts w:ascii="Tahoma" w:hAnsi="Tahoma" w:cs="Tahoma"/>
                <w:sz w:val="18"/>
                <w:szCs w:val="18"/>
              </w:rPr>
              <w:t>ΠΔ 60/2007</w:t>
            </w:r>
            <w:r w:rsidR="00A07F2E" w:rsidRPr="00CE4842">
              <w:rPr>
                <w:rFonts w:ascii="Tahoma" w:hAnsi="Tahoma" w:cs="Tahoma"/>
                <w:sz w:val="18"/>
                <w:szCs w:val="18"/>
              </w:rPr>
              <w:t xml:space="preserve">, </w:t>
            </w:r>
            <w:r w:rsidR="00661325" w:rsidRPr="00CE4842">
              <w:rPr>
                <w:rFonts w:ascii="Tahoma" w:hAnsi="Tahoma" w:cs="Tahoma"/>
                <w:sz w:val="18"/>
                <w:szCs w:val="18"/>
              </w:rPr>
              <w:t>αρ.</w:t>
            </w:r>
            <w:r w:rsidR="00A07F2E" w:rsidRPr="00CE4842">
              <w:rPr>
                <w:rFonts w:ascii="Tahoma" w:hAnsi="Tahoma" w:cs="Tahoma"/>
                <w:sz w:val="18"/>
                <w:szCs w:val="18"/>
              </w:rPr>
              <w:t xml:space="preserve"> 29</w:t>
            </w:r>
          </w:p>
        </w:tc>
      </w:tr>
      <w:tr w:rsidR="00A07F2E" w:rsidRPr="000963CC" w:rsidTr="006F7E17">
        <w:trPr>
          <w:jc w:val="center"/>
        </w:trPr>
        <w:tc>
          <w:tcPr>
            <w:tcW w:w="529" w:type="dxa"/>
            <w:vAlign w:val="center"/>
          </w:tcPr>
          <w:p w:rsidR="00A07F2E" w:rsidRPr="00076C8A" w:rsidRDefault="00031EC1" w:rsidP="000963CC">
            <w:pPr>
              <w:spacing w:before="60" w:after="60" w:line="240" w:lineRule="exact"/>
              <w:rPr>
                <w:rFonts w:ascii="Tahoma" w:hAnsi="Tahoma" w:cs="Tahoma"/>
                <w:sz w:val="18"/>
                <w:szCs w:val="18"/>
              </w:rPr>
            </w:pPr>
            <w:r w:rsidRPr="00076C8A">
              <w:rPr>
                <w:rFonts w:ascii="Tahoma" w:hAnsi="Tahoma" w:cs="Tahoma"/>
                <w:sz w:val="18"/>
                <w:szCs w:val="18"/>
              </w:rPr>
              <w:t>9</w:t>
            </w:r>
            <w:r w:rsidR="00D2139E" w:rsidRPr="00076C8A">
              <w:rPr>
                <w:rFonts w:ascii="Tahoma" w:hAnsi="Tahoma" w:cs="Tahoma"/>
                <w:sz w:val="18"/>
                <w:szCs w:val="18"/>
              </w:rPr>
              <w:t>.</w:t>
            </w:r>
          </w:p>
        </w:tc>
        <w:tc>
          <w:tcPr>
            <w:tcW w:w="3261" w:type="dxa"/>
            <w:vAlign w:val="center"/>
          </w:tcPr>
          <w:p w:rsidR="00A07F2E" w:rsidRPr="000963CC" w:rsidRDefault="00A07F2E" w:rsidP="000963CC">
            <w:pPr>
              <w:spacing w:before="60" w:after="60" w:line="240" w:lineRule="exact"/>
              <w:rPr>
                <w:rFonts w:ascii="Tahoma" w:hAnsi="Tahoma" w:cs="Tahoma"/>
                <w:sz w:val="18"/>
                <w:szCs w:val="18"/>
              </w:rPr>
            </w:pPr>
            <w:r w:rsidRPr="000963CC">
              <w:rPr>
                <w:rFonts w:ascii="Tahoma" w:hAnsi="Tahoma" w:cs="Tahoma"/>
                <w:sz w:val="18"/>
                <w:szCs w:val="18"/>
              </w:rPr>
              <w:t xml:space="preserve">Στις περιπτώσεις συμβάσεων του Ν.3316/05 και συμβάσεων έργων με το σύστημα μελέτη – κατασκευή </w:t>
            </w:r>
            <w:r w:rsidR="00D4740F" w:rsidRPr="000963CC">
              <w:rPr>
                <w:rFonts w:ascii="Tahoma" w:hAnsi="Tahoma" w:cs="Tahoma"/>
                <w:sz w:val="18"/>
                <w:szCs w:val="18"/>
              </w:rPr>
              <w:t>δημοσιεύτηκε</w:t>
            </w:r>
            <w:r w:rsidRPr="000963CC">
              <w:rPr>
                <w:rFonts w:ascii="Tahoma" w:hAnsi="Tahoma" w:cs="Tahoma"/>
                <w:sz w:val="18"/>
                <w:szCs w:val="18"/>
              </w:rPr>
              <w:t xml:space="preserve"> </w:t>
            </w:r>
            <w:r w:rsidRPr="000963CC">
              <w:rPr>
                <w:rFonts w:ascii="Tahoma" w:hAnsi="Tahoma" w:cs="Tahoma"/>
                <w:b/>
                <w:sz w:val="18"/>
                <w:szCs w:val="18"/>
              </w:rPr>
              <w:t>η γνωστοποίηση των αποτελεσμάτων ανάθεσης,</w:t>
            </w:r>
            <w:r w:rsidRPr="000963CC">
              <w:rPr>
                <w:rFonts w:ascii="Tahoma" w:hAnsi="Tahoma" w:cs="Tahoma"/>
                <w:sz w:val="18"/>
                <w:szCs w:val="18"/>
              </w:rPr>
              <w:t xml:space="preserve"> για δημοσίευση στο ενημερωτικό δελτίο και στην ιστοσελίδα του ΤΕΕ;</w:t>
            </w:r>
          </w:p>
        </w:tc>
        <w:tc>
          <w:tcPr>
            <w:tcW w:w="5245" w:type="dxa"/>
            <w:vAlign w:val="center"/>
          </w:tcPr>
          <w:p w:rsidR="00A07F2E" w:rsidRPr="000963CC" w:rsidRDefault="00A07F2E" w:rsidP="000963CC">
            <w:pPr>
              <w:pStyle w:val="a3"/>
              <w:tabs>
                <w:tab w:val="left" w:pos="1560"/>
              </w:tabs>
              <w:overflowPunct w:val="0"/>
              <w:autoSpaceDE w:val="0"/>
              <w:autoSpaceDN w:val="0"/>
              <w:adjustRightInd w:val="0"/>
              <w:spacing w:before="60" w:after="60" w:line="240" w:lineRule="exact"/>
              <w:jc w:val="left"/>
              <w:textAlignment w:val="baseline"/>
              <w:rPr>
                <w:rFonts w:ascii="Tahoma" w:hAnsi="Tahoma" w:cs="Tahoma"/>
                <w:b/>
                <w:bCs/>
                <w:sz w:val="18"/>
                <w:szCs w:val="18"/>
              </w:rPr>
            </w:pPr>
          </w:p>
        </w:tc>
        <w:tc>
          <w:tcPr>
            <w:tcW w:w="567" w:type="dxa"/>
            <w:vAlign w:val="center"/>
          </w:tcPr>
          <w:p w:rsidR="00A07F2E" w:rsidRPr="000963CC" w:rsidRDefault="00A07F2E" w:rsidP="000963CC">
            <w:pPr>
              <w:spacing w:before="60" w:after="60" w:line="240" w:lineRule="exact"/>
              <w:rPr>
                <w:rFonts w:ascii="Tahoma" w:hAnsi="Tahoma" w:cs="Tahoma"/>
                <w:sz w:val="18"/>
                <w:szCs w:val="18"/>
              </w:rPr>
            </w:pPr>
          </w:p>
        </w:tc>
        <w:tc>
          <w:tcPr>
            <w:tcW w:w="567" w:type="dxa"/>
            <w:vAlign w:val="center"/>
          </w:tcPr>
          <w:p w:rsidR="00A07F2E" w:rsidRPr="000963CC" w:rsidRDefault="00A07F2E" w:rsidP="000963CC">
            <w:pPr>
              <w:spacing w:before="60" w:after="60" w:line="240" w:lineRule="exact"/>
              <w:rPr>
                <w:rFonts w:ascii="Tahoma" w:hAnsi="Tahoma" w:cs="Tahoma"/>
                <w:sz w:val="18"/>
                <w:szCs w:val="18"/>
              </w:rPr>
            </w:pPr>
          </w:p>
        </w:tc>
        <w:tc>
          <w:tcPr>
            <w:tcW w:w="850" w:type="dxa"/>
            <w:vAlign w:val="center"/>
          </w:tcPr>
          <w:p w:rsidR="00A07F2E" w:rsidRPr="000963CC" w:rsidRDefault="00A07F2E" w:rsidP="000963CC">
            <w:pPr>
              <w:spacing w:before="60" w:after="60" w:line="240" w:lineRule="exact"/>
              <w:rPr>
                <w:rFonts w:ascii="Tahoma" w:hAnsi="Tahoma" w:cs="Tahoma"/>
                <w:sz w:val="18"/>
                <w:szCs w:val="18"/>
              </w:rPr>
            </w:pPr>
          </w:p>
        </w:tc>
        <w:tc>
          <w:tcPr>
            <w:tcW w:w="2410" w:type="dxa"/>
            <w:vAlign w:val="center"/>
          </w:tcPr>
          <w:p w:rsidR="00A07F2E" w:rsidRPr="00CE4842" w:rsidRDefault="00D4740F" w:rsidP="000963CC">
            <w:pPr>
              <w:spacing w:before="60" w:after="60" w:line="240" w:lineRule="exact"/>
              <w:rPr>
                <w:rFonts w:ascii="Tahoma" w:hAnsi="Tahoma" w:cs="Tahoma"/>
                <w:sz w:val="18"/>
                <w:szCs w:val="18"/>
              </w:rPr>
            </w:pPr>
            <w:r w:rsidRPr="00CE4842">
              <w:rPr>
                <w:rFonts w:ascii="Tahoma" w:hAnsi="Tahoma" w:cs="Tahoma"/>
                <w:sz w:val="18"/>
                <w:szCs w:val="18"/>
              </w:rPr>
              <w:t>Δ</w:t>
            </w:r>
            <w:r w:rsidR="00A07F2E" w:rsidRPr="00CE4842">
              <w:rPr>
                <w:rFonts w:ascii="Tahoma" w:hAnsi="Tahoma" w:cs="Tahoma"/>
                <w:sz w:val="18"/>
                <w:szCs w:val="18"/>
              </w:rPr>
              <w:t>ημοσίευση γνωστοποίησης αποτελεσμάτων ανάθεσης</w:t>
            </w:r>
          </w:p>
        </w:tc>
        <w:tc>
          <w:tcPr>
            <w:tcW w:w="2154" w:type="dxa"/>
            <w:vAlign w:val="center"/>
          </w:tcPr>
          <w:p w:rsidR="00A07F2E" w:rsidRPr="00CE4842" w:rsidRDefault="00A07F2E" w:rsidP="000963CC">
            <w:pPr>
              <w:spacing w:before="60" w:after="60" w:line="240" w:lineRule="exact"/>
              <w:rPr>
                <w:rFonts w:ascii="Tahoma" w:hAnsi="Tahoma" w:cs="Tahoma"/>
                <w:sz w:val="18"/>
                <w:szCs w:val="18"/>
              </w:rPr>
            </w:pPr>
            <w:r w:rsidRPr="00CE4842">
              <w:rPr>
                <w:rFonts w:ascii="Tahoma" w:hAnsi="Tahoma" w:cs="Tahoma"/>
                <w:sz w:val="18"/>
                <w:szCs w:val="18"/>
              </w:rPr>
              <w:t>Ν</w:t>
            </w:r>
            <w:r w:rsidR="00661325" w:rsidRPr="00CE4842">
              <w:rPr>
                <w:rFonts w:ascii="Tahoma" w:hAnsi="Tahoma" w:cs="Tahoma"/>
                <w:sz w:val="18"/>
                <w:szCs w:val="18"/>
              </w:rPr>
              <w:t xml:space="preserve">. </w:t>
            </w:r>
            <w:r w:rsidRPr="00CE4842">
              <w:rPr>
                <w:rFonts w:ascii="Tahoma" w:hAnsi="Tahoma" w:cs="Tahoma"/>
                <w:sz w:val="18"/>
                <w:szCs w:val="18"/>
              </w:rPr>
              <w:t xml:space="preserve">3316/05, </w:t>
            </w:r>
            <w:r w:rsidR="00661325" w:rsidRPr="00CE4842">
              <w:rPr>
                <w:rFonts w:ascii="Tahoma" w:hAnsi="Tahoma" w:cs="Tahoma"/>
                <w:sz w:val="18"/>
                <w:szCs w:val="18"/>
              </w:rPr>
              <w:t>αρ.</w:t>
            </w:r>
            <w:r w:rsidRPr="00CE4842">
              <w:rPr>
                <w:rFonts w:ascii="Tahoma" w:hAnsi="Tahoma" w:cs="Tahoma"/>
                <w:sz w:val="18"/>
                <w:szCs w:val="18"/>
              </w:rPr>
              <w:t xml:space="preserve"> 12</w:t>
            </w:r>
          </w:p>
          <w:p w:rsidR="00C40455" w:rsidRPr="00CE4842" w:rsidRDefault="00C40455" w:rsidP="000963CC">
            <w:pPr>
              <w:spacing w:before="60" w:after="60" w:line="240" w:lineRule="exact"/>
              <w:rPr>
                <w:rFonts w:ascii="Tahoma" w:hAnsi="Tahoma" w:cs="Tahoma"/>
                <w:sz w:val="18"/>
                <w:szCs w:val="18"/>
              </w:rPr>
            </w:pPr>
            <w:r w:rsidRPr="00CE4842">
              <w:rPr>
                <w:rFonts w:ascii="Tahoma" w:hAnsi="Tahoma" w:cs="Tahoma"/>
                <w:sz w:val="18"/>
                <w:szCs w:val="18"/>
              </w:rPr>
              <w:t>Ν</w:t>
            </w:r>
            <w:r w:rsidR="00661325" w:rsidRPr="00CE4842">
              <w:rPr>
                <w:rFonts w:ascii="Tahoma" w:hAnsi="Tahoma" w:cs="Tahoma"/>
                <w:sz w:val="18"/>
                <w:szCs w:val="18"/>
              </w:rPr>
              <w:t>.</w:t>
            </w:r>
            <w:r w:rsidRPr="00CE4842">
              <w:rPr>
                <w:rFonts w:ascii="Tahoma" w:hAnsi="Tahoma" w:cs="Tahoma"/>
                <w:sz w:val="18"/>
                <w:szCs w:val="18"/>
              </w:rPr>
              <w:t xml:space="preserve"> 4070/2012, </w:t>
            </w:r>
            <w:r w:rsidR="00661325" w:rsidRPr="00CE4842">
              <w:rPr>
                <w:rFonts w:ascii="Tahoma" w:hAnsi="Tahoma" w:cs="Tahoma"/>
                <w:sz w:val="18"/>
                <w:szCs w:val="18"/>
              </w:rPr>
              <w:t>αρ.</w:t>
            </w:r>
            <w:r w:rsidRPr="00CE4842">
              <w:rPr>
                <w:rFonts w:ascii="Tahoma" w:hAnsi="Tahoma" w:cs="Tahoma"/>
                <w:sz w:val="18"/>
                <w:szCs w:val="18"/>
              </w:rPr>
              <w:t xml:space="preserve"> 138 παρ. 2β</w:t>
            </w:r>
          </w:p>
        </w:tc>
      </w:tr>
      <w:tr w:rsidR="00A07F2E" w:rsidRPr="000963CC" w:rsidTr="00CE4842">
        <w:trPr>
          <w:trHeight w:val="4400"/>
          <w:jc w:val="center"/>
        </w:trPr>
        <w:tc>
          <w:tcPr>
            <w:tcW w:w="529" w:type="dxa"/>
            <w:vAlign w:val="center"/>
          </w:tcPr>
          <w:p w:rsidR="00A07F2E" w:rsidRPr="00076C8A" w:rsidRDefault="00D2139E" w:rsidP="000963CC">
            <w:pPr>
              <w:spacing w:before="60" w:after="60" w:line="240" w:lineRule="exact"/>
              <w:rPr>
                <w:rFonts w:ascii="Tahoma" w:hAnsi="Tahoma" w:cs="Tahoma"/>
                <w:sz w:val="18"/>
                <w:szCs w:val="18"/>
              </w:rPr>
            </w:pPr>
            <w:r w:rsidRPr="00076C8A">
              <w:rPr>
                <w:rFonts w:ascii="Tahoma" w:hAnsi="Tahoma" w:cs="Tahoma"/>
                <w:sz w:val="18"/>
                <w:szCs w:val="18"/>
              </w:rPr>
              <w:lastRenderedPageBreak/>
              <w:t>1</w:t>
            </w:r>
            <w:r w:rsidR="00031EC1" w:rsidRPr="00076C8A">
              <w:rPr>
                <w:rFonts w:ascii="Tahoma" w:hAnsi="Tahoma" w:cs="Tahoma"/>
                <w:sz w:val="18"/>
                <w:szCs w:val="18"/>
              </w:rPr>
              <w:t>0</w:t>
            </w:r>
            <w:r w:rsidRPr="00076C8A">
              <w:rPr>
                <w:rFonts w:ascii="Tahoma" w:hAnsi="Tahoma" w:cs="Tahoma"/>
                <w:sz w:val="18"/>
                <w:szCs w:val="18"/>
              </w:rPr>
              <w:t>.</w:t>
            </w:r>
          </w:p>
        </w:tc>
        <w:tc>
          <w:tcPr>
            <w:tcW w:w="3261" w:type="dxa"/>
            <w:vAlign w:val="center"/>
          </w:tcPr>
          <w:p w:rsidR="00A07F2E" w:rsidRPr="00661325" w:rsidRDefault="00A07F2E" w:rsidP="000963CC">
            <w:pPr>
              <w:spacing w:before="60" w:after="60" w:line="240" w:lineRule="exact"/>
              <w:rPr>
                <w:rFonts w:ascii="Tahoma" w:hAnsi="Tahoma" w:cs="Tahoma"/>
                <w:sz w:val="18"/>
                <w:szCs w:val="18"/>
              </w:rPr>
            </w:pPr>
          </w:p>
          <w:p w:rsidR="00A07F2E" w:rsidRPr="000963CC" w:rsidRDefault="00A07F2E" w:rsidP="000963CC">
            <w:pPr>
              <w:spacing w:before="60" w:after="60" w:line="240" w:lineRule="exact"/>
              <w:rPr>
                <w:rFonts w:ascii="Tahoma" w:hAnsi="Tahoma" w:cs="Tahoma"/>
                <w:bCs/>
                <w:sz w:val="18"/>
                <w:szCs w:val="18"/>
              </w:rPr>
            </w:pPr>
            <w:r w:rsidRPr="000963CC">
              <w:rPr>
                <w:rFonts w:ascii="Tahoma" w:hAnsi="Tahoma" w:cs="Tahoma"/>
                <w:sz w:val="18"/>
                <w:szCs w:val="18"/>
              </w:rPr>
              <w:t xml:space="preserve">Τηρήθηκαν οι προβλεπόμενες προθεσμίες </w:t>
            </w:r>
            <w:r w:rsidRPr="000963CC">
              <w:rPr>
                <w:rFonts w:ascii="Tahoma" w:hAnsi="Tahoma" w:cs="Tahoma"/>
                <w:b/>
                <w:bCs/>
                <w:sz w:val="18"/>
                <w:szCs w:val="18"/>
              </w:rPr>
              <w:t xml:space="preserve"> </w:t>
            </w:r>
            <w:r w:rsidRPr="000963CC">
              <w:rPr>
                <w:rFonts w:ascii="Tahoma" w:hAnsi="Tahoma" w:cs="Tahoma"/>
                <w:bCs/>
                <w:sz w:val="18"/>
                <w:szCs w:val="18"/>
              </w:rPr>
              <w:t>για την παραλαβή των αιτήσεων συμμετοχής και των προσφορών;</w:t>
            </w:r>
          </w:p>
          <w:p w:rsidR="00A07F2E" w:rsidRPr="000963CC" w:rsidRDefault="00A07F2E" w:rsidP="000963CC">
            <w:pPr>
              <w:pStyle w:val="a3"/>
              <w:tabs>
                <w:tab w:val="left" w:pos="1560"/>
              </w:tabs>
              <w:overflowPunct w:val="0"/>
              <w:autoSpaceDE w:val="0"/>
              <w:autoSpaceDN w:val="0"/>
              <w:adjustRightInd w:val="0"/>
              <w:spacing w:before="60" w:after="60" w:line="240" w:lineRule="exact"/>
              <w:jc w:val="left"/>
              <w:textAlignment w:val="baseline"/>
              <w:rPr>
                <w:rFonts w:ascii="Tahoma" w:hAnsi="Tahoma" w:cs="Tahoma"/>
                <w:sz w:val="18"/>
                <w:szCs w:val="18"/>
              </w:rPr>
            </w:pPr>
          </w:p>
          <w:p w:rsidR="00A07F2E" w:rsidRPr="000963CC" w:rsidRDefault="00A07F2E" w:rsidP="000963CC">
            <w:pPr>
              <w:spacing w:before="60" w:after="60" w:line="240" w:lineRule="exact"/>
              <w:rPr>
                <w:rFonts w:ascii="Tahoma" w:hAnsi="Tahoma" w:cs="Tahoma"/>
                <w:sz w:val="18"/>
                <w:szCs w:val="18"/>
              </w:rPr>
            </w:pPr>
          </w:p>
        </w:tc>
        <w:tc>
          <w:tcPr>
            <w:tcW w:w="5245" w:type="dxa"/>
            <w:vAlign w:val="center"/>
          </w:tcPr>
          <w:p w:rsidR="00A07F2E" w:rsidRPr="000963CC" w:rsidRDefault="00A07F2E" w:rsidP="000963CC">
            <w:pPr>
              <w:pStyle w:val="a3"/>
              <w:tabs>
                <w:tab w:val="left" w:pos="1560"/>
              </w:tabs>
              <w:overflowPunct w:val="0"/>
              <w:autoSpaceDE w:val="0"/>
              <w:autoSpaceDN w:val="0"/>
              <w:adjustRightInd w:val="0"/>
              <w:spacing w:before="60" w:after="60" w:line="240" w:lineRule="exact"/>
              <w:ind w:right="0"/>
              <w:jc w:val="left"/>
              <w:textAlignment w:val="baseline"/>
              <w:rPr>
                <w:rFonts w:ascii="Tahoma" w:hAnsi="Tahoma" w:cs="Tahoma"/>
                <w:sz w:val="18"/>
                <w:szCs w:val="18"/>
              </w:rPr>
            </w:pPr>
            <w:r w:rsidRPr="000963CC">
              <w:rPr>
                <w:rFonts w:ascii="Tahoma" w:hAnsi="Tahoma" w:cs="Tahoma"/>
                <w:b/>
                <w:bCs/>
                <w:sz w:val="18"/>
                <w:szCs w:val="18"/>
              </w:rPr>
              <w:t>Ανοικτή διαδικασία:</w:t>
            </w:r>
            <w:r w:rsidRPr="000963CC">
              <w:rPr>
                <w:rFonts w:ascii="Tahoma" w:hAnsi="Tahoma" w:cs="Tahoma"/>
                <w:bCs/>
                <w:sz w:val="18"/>
                <w:szCs w:val="18"/>
              </w:rPr>
              <w:t xml:space="preserve"> </w:t>
            </w:r>
            <w:r w:rsidRPr="000963CC">
              <w:rPr>
                <w:rFonts w:ascii="Tahoma" w:hAnsi="Tahoma" w:cs="Tahoma"/>
                <w:sz w:val="18"/>
                <w:szCs w:val="18"/>
              </w:rPr>
              <w:t xml:space="preserve">ελάχιστη προθεσμία παραλαβής των προσφορών = </w:t>
            </w:r>
            <w:r w:rsidRPr="000963CC">
              <w:rPr>
                <w:rFonts w:ascii="Tahoma" w:hAnsi="Tahoma" w:cs="Tahoma"/>
                <w:bCs/>
                <w:sz w:val="18"/>
                <w:szCs w:val="18"/>
              </w:rPr>
              <w:t>52 ημέρες</w:t>
            </w:r>
          </w:p>
          <w:p w:rsidR="00A07F2E" w:rsidRPr="000963CC" w:rsidRDefault="00A07F2E" w:rsidP="000963CC">
            <w:pPr>
              <w:pStyle w:val="a3"/>
              <w:tabs>
                <w:tab w:val="left" w:pos="1560"/>
              </w:tabs>
              <w:overflowPunct w:val="0"/>
              <w:autoSpaceDE w:val="0"/>
              <w:autoSpaceDN w:val="0"/>
              <w:adjustRightInd w:val="0"/>
              <w:spacing w:before="60" w:after="60" w:line="240" w:lineRule="exact"/>
              <w:ind w:right="0"/>
              <w:jc w:val="left"/>
              <w:textAlignment w:val="baseline"/>
              <w:rPr>
                <w:rFonts w:ascii="Tahoma" w:hAnsi="Tahoma" w:cs="Tahoma"/>
                <w:sz w:val="18"/>
                <w:szCs w:val="18"/>
              </w:rPr>
            </w:pPr>
            <w:r w:rsidRPr="000963CC">
              <w:rPr>
                <w:rFonts w:ascii="Tahoma" w:hAnsi="Tahoma" w:cs="Tahoma"/>
                <w:b/>
                <w:bCs/>
                <w:sz w:val="18"/>
                <w:szCs w:val="18"/>
              </w:rPr>
              <w:t>Κλειστή διαδικασία, διαδικασία με διαπραγμάτευση με δημοσίευση προκήρυξης, ανταγωνιστικός διάλογος:</w:t>
            </w:r>
            <w:r w:rsidRPr="000963CC">
              <w:rPr>
                <w:rFonts w:ascii="Tahoma" w:hAnsi="Tahoma" w:cs="Tahoma"/>
                <w:sz w:val="18"/>
                <w:szCs w:val="18"/>
              </w:rPr>
              <w:t xml:space="preserve"> ελάχιστη προθεσμία παραλαβής των αιτήσεων συμμετοχής = </w:t>
            </w:r>
            <w:r w:rsidRPr="000963CC">
              <w:rPr>
                <w:rFonts w:ascii="Tahoma" w:hAnsi="Tahoma" w:cs="Tahoma"/>
                <w:bCs/>
                <w:sz w:val="18"/>
                <w:szCs w:val="18"/>
              </w:rPr>
              <w:t>37 ημέρες από την ημερομηνία αποστολής της προκήρυξης</w:t>
            </w:r>
            <w:r w:rsidRPr="000963CC">
              <w:rPr>
                <w:rFonts w:ascii="Tahoma" w:hAnsi="Tahoma" w:cs="Tahoma"/>
                <w:sz w:val="18"/>
                <w:szCs w:val="18"/>
              </w:rPr>
              <w:t xml:space="preserve"> στην </w:t>
            </w:r>
            <w:r w:rsidRPr="00CE4842">
              <w:rPr>
                <w:rFonts w:ascii="Tahoma" w:hAnsi="Tahoma" w:cs="Tahoma"/>
                <w:sz w:val="18"/>
                <w:szCs w:val="18"/>
              </w:rPr>
              <w:t>ΕΕΕ</w:t>
            </w:r>
            <w:r w:rsidR="003A50D3" w:rsidRPr="00CE4842">
              <w:rPr>
                <w:rFonts w:ascii="Tahoma" w:hAnsi="Tahoma" w:cs="Tahoma"/>
                <w:sz w:val="18"/>
                <w:szCs w:val="18"/>
              </w:rPr>
              <w:t>Ε</w:t>
            </w:r>
            <w:r w:rsidRPr="00CE4842">
              <w:rPr>
                <w:rFonts w:ascii="Tahoma" w:hAnsi="Tahoma" w:cs="Tahoma"/>
                <w:bCs/>
                <w:sz w:val="18"/>
                <w:szCs w:val="18"/>
              </w:rPr>
              <w:t>.</w:t>
            </w:r>
          </w:p>
          <w:p w:rsidR="00A07F2E" w:rsidRPr="000963CC" w:rsidRDefault="00A07F2E" w:rsidP="000963CC">
            <w:pPr>
              <w:pStyle w:val="a3"/>
              <w:overflowPunct w:val="0"/>
              <w:autoSpaceDE w:val="0"/>
              <w:autoSpaceDN w:val="0"/>
              <w:adjustRightInd w:val="0"/>
              <w:spacing w:before="60" w:after="60" w:line="240" w:lineRule="exact"/>
              <w:ind w:right="0"/>
              <w:jc w:val="left"/>
              <w:textAlignment w:val="baseline"/>
              <w:rPr>
                <w:rFonts w:ascii="Tahoma" w:hAnsi="Tahoma" w:cs="Tahoma"/>
                <w:sz w:val="18"/>
                <w:szCs w:val="18"/>
              </w:rPr>
            </w:pPr>
            <w:r w:rsidRPr="000963CC">
              <w:rPr>
                <w:rFonts w:ascii="Tahoma" w:hAnsi="Tahoma" w:cs="Tahoma"/>
                <w:bCs/>
                <w:sz w:val="18"/>
                <w:szCs w:val="18"/>
              </w:rPr>
              <w:t xml:space="preserve">Κλειστή διαδικασία: </w:t>
            </w:r>
            <w:r w:rsidRPr="000963CC">
              <w:rPr>
                <w:rFonts w:ascii="Tahoma" w:hAnsi="Tahoma" w:cs="Tahoma"/>
                <w:sz w:val="18"/>
                <w:szCs w:val="18"/>
              </w:rPr>
              <w:t xml:space="preserve">ελάχιστη προθεσμία παραλαβής των προσφορών = </w:t>
            </w:r>
            <w:r w:rsidRPr="000963CC">
              <w:rPr>
                <w:rFonts w:ascii="Tahoma" w:hAnsi="Tahoma" w:cs="Tahoma"/>
                <w:bCs/>
                <w:sz w:val="18"/>
                <w:szCs w:val="18"/>
              </w:rPr>
              <w:t>40 ημέρες από την ημερομηνία αποστολής της πρόσκλησης.</w:t>
            </w:r>
          </w:p>
          <w:p w:rsidR="00A07F2E" w:rsidRPr="00CE4842" w:rsidRDefault="00A07F2E" w:rsidP="000963CC">
            <w:pPr>
              <w:pStyle w:val="a3"/>
              <w:tabs>
                <w:tab w:val="left" w:pos="1560"/>
              </w:tabs>
              <w:overflowPunct w:val="0"/>
              <w:autoSpaceDE w:val="0"/>
              <w:autoSpaceDN w:val="0"/>
              <w:adjustRightInd w:val="0"/>
              <w:spacing w:before="60" w:after="60" w:line="240" w:lineRule="exact"/>
              <w:ind w:right="0"/>
              <w:jc w:val="left"/>
              <w:textAlignment w:val="baseline"/>
              <w:rPr>
                <w:rFonts w:ascii="Tahoma" w:hAnsi="Tahoma" w:cs="Tahoma"/>
                <w:bCs/>
                <w:sz w:val="18"/>
                <w:szCs w:val="18"/>
              </w:rPr>
            </w:pPr>
            <w:r w:rsidRPr="000963CC">
              <w:rPr>
                <w:rFonts w:ascii="Tahoma" w:hAnsi="Tahoma" w:cs="Tahoma"/>
                <w:b/>
                <w:bCs/>
                <w:i/>
                <w:sz w:val="18"/>
                <w:szCs w:val="18"/>
              </w:rPr>
              <w:t xml:space="preserve">Όταν έχει προηγηθεί δημοσίευση προκαταρκτικής προκήρυξης </w:t>
            </w:r>
            <w:r w:rsidRPr="000963CC">
              <w:rPr>
                <w:rFonts w:ascii="Tahoma" w:hAnsi="Tahoma" w:cs="Tahoma"/>
                <w:b/>
                <w:i/>
                <w:sz w:val="18"/>
                <w:szCs w:val="18"/>
              </w:rPr>
              <w:t xml:space="preserve">στην </w:t>
            </w:r>
            <w:r w:rsidRPr="00CE4842">
              <w:rPr>
                <w:rFonts w:ascii="Tahoma" w:hAnsi="Tahoma" w:cs="Tahoma"/>
                <w:b/>
                <w:i/>
                <w:sz w:val="18"/>
                <w:szCs w:val="18"/>
              </w:rPr>
              <w:t>ΕΕΕ</w:t>
            </w:r>
            <w:r w:rsidR="003A50D3" w:rsidRPr="00CE4842">
              <w:rPr>
                <w:rFonts w:ascii="Tahoma" w:hAnsi="Tahoma" w:cs="Tahoma"/>
                <w:b/>
                <w:i/>
                <w:sz w:val="18"/>
                <w:szCs w:val="18"/>
              </w:rPr>
              <w:t>Ε</w:t>
            </w:r>
            <w:r w:rsidRPr="00CE4842">
              <w:rPr>
                <w:rFonts w:ascii="Tahoma" w:hAnsi="Tahoma" w:cs="Tahoma"/>
                <w:b/>
                <w:i/>
                <w:sz w:val="18"/>
                <w:szCs w:val="18"/>
              </w:rPr>
              <w:t>:</w:t>
            </w:r>
            <w:r w:rsidRPr="000963CC">
              <w:rPr>
                <w:rFonts w:ascii="Tahoma" w:hAnsi="Tahoma" w:cs="Tahoma"/>
                <w:sz w:val="18"/>
                <w:szCs w:val="18"/>
              </w:rPr>
              <w:t xml:space="preserve"> η ελάχιστη προθεσμία παραλαβής των προσφορών μειώνεται σε </w:t>
            </w:r>
            <w:r w:rsidRPr="000963CC">
              <w:rPr>
                <w:rFonts w:ascii="Tahoma" w:hAnsi="Tahoma" w:cs="Tahoma"/>
                <w:bCs/>
                <w:sz w:val="18"/>
                <w:szCs w:val="18"/>
              </w:rPr>
              <w:t xml:space="preserve">36 ημέρες </w:t>
            </w:r>
            <w:r w:rsidRPr="000963CC">
              <w:rPr>
                <w:rFonts w:ascii="Tahoma" w:hAnsi="Tahoma" w:cs="Tahoma"/>
                <w:sz w:val="18"/>
                <w:szCs w:val="18"/>
              </w:rPr>
              <w:t xml:space="preserve"> και σε καμία περίπτωση δεν μπορεί να είναι κατώτερη των </w:t>
            </w:r>
            <w:r w:rsidRPr="000963CC">
              <w:rPr>
                <w:rFonts w:ascii="Tahoma" w:hAnsi="Tahoma" w:cs="Tahoma"/>
                <w:bCs/>
                <w:sz w:val="18"/>
                <w:szCs w:val="18"/>
              </w:rPr>
              <w:t>22 ημερών (δεν εφαρμόζεται στις διαδικασίες διαπραγμάτευσης χωρίς προηγούμενη δημοσίευση προκήρυξης).</w:t>
            </w:r>
          </w:p>
          <w:p w:rsidR="006F7E17" w:rsidRPr="00CE4842" w:rsidRDefault="006F7E17" w:rsidP="000963CC">
            <w:pPr>
              <w:pStyle w:val="a3"/>
              <w:tabs>
                <w:tab w:val="left" w:pos="1560"/>
              </w:tabs>
              <w:overflowPunct w:val="0"/>
              <w:autoSpaceDE w:val="0"/>
              <w:autoSpaceDN w:val="0"/>
              <w:adjustRightInd w:val="0"/>
              <w:spacing w:before="60" w:after="60" w:line="240" w:lineRule="exact"/>
              <w:ind w:right="0"/>
              <w:jc w:val="left"/>
              <w:textAlignment w:val="baseline"/>
              <w:rPr>
                <w:rFonts w:ascii="Tahoma" w:hAnsi="Tahoma" w:cs="Tahoma"/>
                <w:bCs/>
                <w:sz w:val="18"/>
                <w:szCs w:val="18"/>
              </w:rPr>
            </w:pPr>
          </w:p>
          <w:p w:rsidR="00A07F2E" w:rsidRPr="000963CC" w:rsidRDefault="00A07F2E" w:rsidP="000963CC">
            <w:pPr>
              <w:pStyle w:val="a3"/>
              <w:tabs>
                <w:tab w:val="left" w:pos="1560"/>
              </w:tabs>
              <w:overflowPunct w:val="0"/>
              <w:autoSpaceDE w:val="0"/>
              <w:autoSpaceDN w:val="0"/>
              <w:adjustRightInd w:val="0"/>
              <w:spacing w:before="60" w:after="60" w:line="240" w:lineRule="exact"/>
              <w:ind w:right="0"/>
              <w:jc w:val="left"/>
              <w:textAlignment w:val="baseline"/>
              <w:rPr>
                <w:rFonts w:ascii="Tahoma" w:hAnsi="Tahoma" w:cs="Tahoma"/>
                <w:b/>
                <w:sz w:val="18"/>
                <w:szCs w:val="18"/>
              </w:rPr>
            </w:pPr>
            <w:r w:rsidRPr="000963CC">
              <w:rPr>
                <w:rFonts w:ascii="Tahoma" w:hAnsi="Tahoma" w:cs="Tahoma"/>
                <w:b/>
                <w:i/>
                <w:sz w:val="18"/>
                <w:szCs w:val="18"/>
              </w:rPr>
              <w:t xml:space="preserve">Δυνατότητα σύντμησης: </w:t>
            </w:r>
            <w:r w:rsidRPr="000963CC">
              <w:rPr>
                <w:rFonts w:ascii="Tahoma" w:hAnsi="Tahoma" w:cs="Tahoma"/>
                <w:sz w:val="18"/>
                <w:szCs w:val="18"/>
              </w:rPr>
              <w:t xml:space="preserve">κατά 7 μέρες παραλαβής αιτήσεων συμμετοχής και  προσφορών, όταν οι προκηρύξεις καταρτίζονται και αποστέλλονται με </w:t>
            </w:r>
            <w:r w:rsidRPr="000963CC">
              <w:rPr>
                <w:rFonts w:ascii="Tahoma" w:hAnsi="Tahoma" w:cs="Tahoma"/>
                <w:b/>
                <w:sz w:val="18"/>
                <w:szCs w:val="18"/>
              </w:rPr>
              <w:t>ηλεκτρονικά μέσα</w:t>
            </w:r>
            <w:r w:rsidRPr="000963CC">
              <w:rPr>
                <w:rFonts w:ascii="Tahoma" w:hAnsi="Tahoma" w:cs="Tahoma"/>
                <w:sz w:val="18"/>
                <w:szCs w:val="18"/>
              </w:rPr>
              <w:t>. Δυνατότητα (επιπλέον των 7 ημερών) σύντμησης κατά 5 ημέρες παραλαβής των προσφορών όταν η ΑΑ παρέχει με ηλεκτρονικό μέσο άμεση πρόσβαση στα τεύχη του διαγωνισμού.</w:t>
            </w:r>
          </w:p>
          <w:p w:rsidR="00A07F2E" w:rsidRPr="000963CC" w:rsidRDefault="00A07F2E" w:rsidP="000963CC">
            <w:pPr>
              <w:pStyle w:val="a3"/>
              <w:tabs>
                <w:tab w:val="left" w:pos="960"/>
              </w:tabs>
              <w:spacing w:before="60" w:after="60" w:line="240" w:lineRule="exact"/>
              <w:ind w:right="0"/>
              <w:jc w:val="left"/>
              <w:rPr>
                <w:rFonts w:ascii="Tahoma" w:hAnsi="Tahoma" w:cs="Tahoma"/>
                <w:sz w:val="18"/>
                <w:szCs w:val="18"/>
              </w:rPr>
            </w:pPr>
            <w:r w:rsidRPr="000963CC">
              <w:rPr>
                <w:rFonts w:ascii="Tahoma" w:hAnsi="Tahoma" w:cs="Tahoma"/>
                <w:b/>
                <w:bCs/>
                <w:sz w:val="18"/>
                <w:szCs w:val="18"/>
              </w:rPr>
              <w:t>Επισπευσμένη κλειστή διαδικασία, επισπευσμένη με διαπραγμάτευση με δημοσίευση προκήρυξης</w:t>
            </w:r>
            <w:r w:rsidRPr="000963CC">
              <w:rPr>
                <w:rFonts w:ascii="Tahoma" w:hAnsi="Tahoma" w:cs="Tahoma"/>
                <w:bCs/>
                <w:sz w:val="18"/>
                <w:szCs w:val="18"/>
              </w:rPr>
              <w:t xml:space="preserve"> (όταν υπάρχουν επείγοντες λόγοι): </w:t>
            </w:r>
            <w:r w:rsidRPr="000963CC">
              <w:rPr>
                <w:rFonts w:ascii="Tahoma" w:hAnsi="Tahoma" w:cs="Tahoma"/>
                <w:sz w:val="18"/>
                <w:szCs w:val="18"/>
              </w:rPr>
              <w:t xml:space="preserve">παραλαβή των αιτήσεων συμμετοχής </w:t>
            </w:r>
            <w:r w:rsidRPr="000963CC">
              <w:rPr>
                <w:rFonts w:ascii="Tahoma" w:hAnsi="Tahoma" w:cs="Tahoma"/>
                <w:bCs/>
                <w:sz w:val="18"/>
                <w:szCs w:val="18"/>
              </w:rPr>
              <w:t xml:space="preserve">15 ημέρες από την ημερομηνία αποστολής της προκήρυξης </w:t>
            </w:r>
            <w:r w:rsidRPr="000963CC">
              <w:rPr>
                <w:rFonts w:ascii="Tahoma" w:hAnsi="Tahoma" w:cs="Tahoma"/>
                <w:sz w:val="18"/>
                <w:szCs w:val="18"/>
              </w:rPr>
              <w:t>στην ΕΕΕ</w:t>
            </w:r>
            <w:r w:rsidR="003A50D3" w:rsidRPr="00CE4842">
              <w:rPr>
                <w:rFonts w:ascii="Tahoma" w:hAnsi="Tahoma" w:cs="Tahoma"/>
                <w:sz w:val="18"/>
                <w:szCs w:val="18"/>
              </w:rPr>
              <w:t>Ε</w:t>
            </w:r>
            <w:r w:rsidRPr="00CE4842">
              <w:rPr>
                <w:rFonts w:ascii="Tahoma" w:hAnsi="Tahoma" w:cs="Tahoma"/>
                <w:sz w:val="18"/>
                <w:szCs w:val="18"/>
              </w:rPr>
              <w:t xml:space="preserve"> </w:t>
            </w:r>
            <w:r w:rsidRPr="000963CC">
              <w:rPr>
                <w:rFonts w:ascii="Tahoma" w:hAnsi="Tahoma" w:cs="Tahoma"/>
                <w:sz w:val="18"/>
                <w:szCs w:val="18"/>
              </w:rPr>
              <w:t>ή 10ημ. αν η προκήρυξη απεστάλη με ηλεκτρονικά μέσα.</w:t>
            </w:r>
          </w:p>
          <w:p w:rsidR="00A07F2E" w:rsidRPr="000963CC" w:rsidRDefault="00A07F2E" w:rsidP="000963CC">
            <w:pPr>
              <w:pStyle w:val="a3"/>
              <w:tabs>
                <w:tab w:val="left" w:pos="960"/>
              </w:tabs>
              <w:spacing w:before="60" w:after="60" w:line="240" w:lineRule="exact"/>
              <w:ind w:right="0"/>
              <w:jc w:val="left"/>
              <w:rPr>
                <w:rFonts w:ascii="Tahoma" w:hAnsi="Tahoma" w:cs="Tahoma"/>
                <w:bCs/>
                <w:sz w:val="18"/>
                <w:szCs w:val="18"/>
              </w:rPr>
            </w:pPr>
            <w:r w:rsidRPr="000963CC">
              <w:rPr>
                <w:rFonts w:ascii="Tahoma" w:hAnsi="Tahoma" w:cs="Tahoma"/>
                <w:sz w:val="18"/>
                <w:szCs w:val="18"/>
              </w:rPr>
              <w:t xml:space="preserve">Κλειστή διαδικασία: παραλαβή των προσφορών </w:t>
            </w:r>
            <w:r w:rsidRPr="000963CC">
              <w:rPr>
                <w:rFonts w:ascii="Tahoma" w:hAnsi="Tahoma" w:cs="Tahoma"/>
                <w:bCs/>
                <w:sz w:val="18"/>
                <w:szCs w:val="18"/>
              </w:rPr>
              <w:t>10 ημέρες από την ημερομηνία της πρόσκλησης.</w:t>
            </w:r>
          </w:p>
        </w:tc>
        <w:tc>
          <w:tcPr>
            <w:tcW w:w="567" w:type="dxa"/>
            <w:vAlign w:val="center"/>
          </w:tcPr>
          <w:p w:rsidR="00A07F2E" w:rsidRPr="000963CC" w:rsidRDefault="00A07F2E" w:rsidP="000963CC">
            <w:pPr>
              <w:spacing w:before="60" w:after="60" w:line="240" w:lineRule="exact"/>
              <w:rPr>
                <w:rFonts w:ascii="Tahoma" w:hAnsi="Tahoma" w:cs="Tahoma"/>
                <w:sz w:val="18"/>
                <w:szCs w:val="18"/>
              </w:rPr>
            </w:pPr>
          </w:p>
        </w:tc>
        <w:tc>
          <w:tcPr>
            <w:tcW w:w="567" w:type="dxa"/>
            <w:vAlign w:val="center"/>
          </w:tcPr>
          <w:p w:rsidR="00A07F2E" w:rsidRPr="000963CC" w:rsidRDefault="00A07F2E" w:rsidP="000963CC">
            <w:pPr>
              <w:spacing w:before="60" w:after="60" w:line="240" w:lineRule="exact"/>
              <w:rPr>
                <w:rFonts w:ascii="Tahoma" w:hAnsi="Tahoma" w:cs="Tahoma"/>
                <w:sz w:val="18"/>
                <w:szCs w:val="18"/>
              </w:rPr>
            </w:pPr>
          </w:p>
        </w:tc>
        <w:tc>
          <w:tcPr>
            <w:tcW w:w="850" w:type="dxa"/>
            <w:vAlign w:val="center"/>
          </w:tcPr>
          <w:p w:rsidR="00A07F2E" w:rsidRPr="000963CC" w:rsidRDefault="00A07F2E" w:rsidP="000963CC">
            <w:pPr>
              <w:spacing w:before="60" w:after="60" w:line="240" w:lineRule="exact"/>
              <w:rPr>
                <w:rFonts w:ascii="Tahoma" w:hAnsi="Tahoma" w:cs="Tahoma"/>
                <w:sz w:val="18"/>
                <w:szCs w:val="18"/>
              </w:rPr>
            </w:pPr>
          </w:p>
        </w:tc>
        <w:tc>
          <w:tcPr>
            <w:tcW w:w="2410" w:type="dxa"/>
            <w:vAlign w:val="center"/>
          </w:tcPr>
          <w:p w:rsidR="00A07F2E" w:rsidRPr="00CE4842" w:rsidRDefault="00650AA2" w:rsidP="000963CC">
            <w:pPr>
              <w:spacing w:before="60" w:after="60" w:line="240" w:lineRule="exact"/>
              <w:rPr>
                <w:rFonts w:ascii="Tahoma" w:hAnsi="Tahoma" w:cs="Tahoma"/>
                <w:sz w:val="18"/>
                <w:szCs w:val="18"/>
              </w:rPr>
            </w:pPr>
            <w:r w:rsidRPr="00CE4842">
              <w:rPr>
                <w:rFonts w:ascii="Tahoma" w:hAnsi="Tahoma" w:cs="Tahoma"/>
                <w:sz w:val="18"/>
                <w:szCs w:val="18"/>
              </w:rPr>
              <w:t>Έ</w:t>
            </w:r>
            <w:r w:rsidR="00A07F2E" w:rsidRPr="00CE4842">
              <w:rPr>
                <w:rFonts w:ascii="Tahoma" w:hAnsi="Tahoma" w:cs="Tahoma"/>
                <w:sz w:val="18"/>
                <w:szCs w:val="18"/>
              </w:rPr>
              <w:t>γγραφα (από τα οποία να προκύπτει και η σχετική ημερομηνία) παραλαβής αιτήσεων συμμετοχής, προσφορών ή πρόσκλησης προεπιλεγέντων στις περιπτώσεις της «κλειστής διαδικασίας».</w:t>
            </w:r>
          </w:p>
        </w:tc>
        <w:tc>
          <w:tcPr>
            <w:tcW w:w="2154" w:type="dxa"/>
            <w:vAlign w:val="center"/>
          </w:tcPr>
          <w:p w:rsidR="00A07F2E" w:rsidRPr="00CE4842" w:rsidRDefault="00D823A8" w:rsidP="000963CC">
            <w:pPr>
              <w:spacing w:before="60" w:after="60" w:line="240" w:lineRule="exact"/>
              <w:rPr>
                <w:rFonts w:ascii="Tahoma" w:hAnsi="Tahoma" w:cs="Tahoma"/>
                <w:sz w:val="18"/>
                <w:szCs w:val="18"/>
              </w:rPr>
            </w:pPr>
            <w:r w:rsidRPr="00CE4842">
              <w:rPr>
                <w:rFonts w:ascii="Tahoma" w:hAnsi="Tahoma" w:cs="Tahoma"/>
                <w:sz w:val="18"/>
                <w:szCs w:val="18"/>
              </w:rPr>
              <w:t>ΠΔ 60/2007</w:t>
            </w:r>
            <w:r w:rsidR="00A07F2E" w:rsidRPr="00CE4842">
              <w:rPr>
                <w:rFonts w:ascii="Tahoma" w:hAnsi="Tahoma" w:cs="Tahoma"/>
                <w:sz w:val="18"/>
                <w:szCs w:val="18"/>
              </w:rPr>
              <w:t xml:space="preserve">, </w:t>
            </w:r>
            <w:proofErr w:type="spellStart"/>
            <w:r w:rsidR="00661325" w:rsidRPr="00CE4842">
              <w:rPr>
                <w:rFonts w:ascii="Tahoma" w:hAnsi="Tahoma" w:cs="Tahoma"/>
                <w:sz w:val="18"/>
                <w:szCs w:val="18"/>
              </w:rPr>
              <w:t>αρ.</w:t>
            </w:r>
            <w:r w:rsidR="00A07F2E" w:rsidRPr="00CE4842">
              <w:rPr>
                <w:rFonts w:ascii="Tahoma" w:hAnsi="Tahoma" w:cs="Tahoma"/>
                <w:sz w:val="18"/>
                <w:szCs w:val="18"/>
              </w:rPr>
              <w:t>ο</w:t>
            </w:r>
            <w:proofErr w:type="spellEnd"/>
            <w:r w:rsidR="00A07F2E" w:rsidRPr="00CE4842">
              <w:rPr>
                <w:rFonts w:ascii="Tahoma" w:hAnsi="Tahoma" w:cs="Tahoma"/>
                <w:sz w:val="18"/>
                <w:szCs w:val="18"/>
              </w:rPr>
              <w:t xml:space="preserve"> 32</w:t>
            </w:r>
          </w:p>
        </w:tc>
      </w:tr>
      <w:tr w:rsidR="000401D8" w:rsidRPr="000963CC" w:rsidTr="00CE4842">
        <w:trPr>
          <w:trHeight w:val="562"/>
          <w:jc w:val="center"/>
        </w:trPr>
        <w:tc>
          <w:tcPr>
            <w:tcW w:w="15583" w:type="dxa"/>
            <w:gridSpan w:val="8"/>
            <w:tcBorders>
              <w:top w:val="nil"/>
              <w:bottom w:val="single" w:sz="4" w:space="0" w:color="auto"/>
            </w:tcBorders>
            <w:vAlign w:val="center"/>
          </w:tcPr>
          <w:p w:rsidR="000401D8" w:rsidRPr="000963CC" w:rsidRDefault="00CE4842" w:rsidP="00CE4842">
            <w:pPr>
              <w:spacing w:before="60" w:after="60" w:line="240" w:lineRule="exact"/>
              <w:jc w:val="center"/>
              <w:rPr>
                <w:rFonts w:ascii="Tahoma" w:hAnsi="Tahoma" w:cs="Tahoma"/>
                <w:sz w:val="18"/>
                <w:szCs w:val="18"/>
              </w:rPr>
            </w:pPr>
            <w:r w:rsidRPr="000963CC">
              <w:rPr>
                <w:rFonts w:ascii="Tahoma" w:hAnsi="Tahoma" w:cs="Tahoma"/>
                <w:b/>
                <w:sz w:val="18"/>
                <w:szCs w:val="18"/>
                <w:lang w:val="en-US"/>
              </w:rPr>
              <w:lastRenderedPageBreak/>
              <w:t>IV</w:t>
            </w:r>
            <w:r w:rsidRPr="000963CC">
              <w:rPr>
                <w:rFonts w:ascii="Tahoma" w:hAnsi="Tahoma" w:cs="Tahoma"/>
                <w:b/>
                <w:sz w:val="18"/>
                <w:szCs w:val="18"/>
              </w:rPr>
              <w:t xml:space="preserve">. </w:t>
            </w:r>
            <w:r w:rsidR="000401D8" w:rsidRPr="000963CC">
              <w:rPr>
                <w:rFonts w:ascii="Tahoma" w:hAnsi="Tahoma" w:cs="Tahoma"/>
                <w:b/>
                <w:sz w:val="18"/>
                <w:szCs w:val="18"/>
              </w:rPr>
              <w:t>ΔΙΑΔΙΚΑΣΙΑ ΑΝΑΔΕΙΞΗΣ ΑΝΑΔΟΧΟΥ</w:t>
            </w:r>
          </w:p>
        </w:tc>
      </w:tr>
      <w:tr w:rsidR="000401D8" w:rsidRPr="000963CC" w:rsidTr="00CE4842">
        <w:trPr>
          <w:trHeight w:val="3206"/>
          <w:jc w:val="center"/>
        </w:trPr>
        <w:tc>
          <w:tcPr>
            <w:tcW w:w="529" w:type="dxa"/>
            <w:vAlign w:val="center"/>
          </w:tcPr>
          <w:p w:rsidR="000401D8" w:rsidRPr="00076C8A" w:rsidRDefault="00031EC1" w:rsidP="000963CC">
            <w:pPr>
              <w:spacing w:before="60" w:after="60" w:line="240" w:lineRule="exact"/>
              <w:rPr>
                <w:rFonts w:ascii="Tahoma" w:hAnsi="Tahoma" w:cs="Tahoma"/>
                <w:sz w:val="18"/>
                <w:szCs w:val="18"/>
              </w:rPr>
            </w:pPr>
            <w:r w:rsidRPr="00076C8A">
              <w:rPr>
                <w:rFonts w:ascii="Tahoma" w:hAnsi="Tahoma" w:cs="Tahoma"/>
                <w:sz w:val="18"/>
                <w:szCs w:val="18"/>
              </w:rPr>
              <w:t>1</w:t>
            </w:r>
            <w:r w:rsidR="00996874">
              <w:rPr>
                <w:rFonts w:ascii="Tahoma" w:hAnsi="Tahoma" w:cs="Tahoma"/>
                <w:sz w:val="18"/>
                <w:szCs w:val="18"/>
              </w:rPr>
              <w:t>1</w:t>
            </w:r>
            <w:r w:rsidR="000401D8" w:rsidRPr="00076C8A">
              <w:rPr>
                <w:rFonts w:ascii="Tahoma" w:hAnsi="Tahoma" w:cs="Tahoma"/>
                <w:sz w:val="18"/>
                <w:szCs w:val="18"/>
              </w:rPr>
              <w:t>.</w:t>
            </w:r>
          </w:p>
        </w:tc>
        <w:tc>
          <w:tcPr>
            <w:tcW w:w="3261" w:type="dxa"/>
            <w:vAlign w:val="center"/>
          </w:tcPr>
          <w:p w:rsidR="000401D8" w:rsidRPr="000963CC" w:rsidRDefault="000401D8" w:rsidP="000963CC">
            <w:pPr>
              <w:spacing w:before="60" w:after="60" w:line="240" w:lineRule="exact"/>
              <w:rPr>
                <w:rFonts w:ascii="Tahoma" w:hAnsi="Tahoma" w:cs="Tahoma"/>
                <w:sz w:val="18"/>
                <w:szCs w:val="18"/>
              </w:rPr>
            </w:pPr>
            <w:r w:rsidRPr="000963CC">
              <w:rPr>
                <w:rFonts w:ascii="Tahoma" w:hAnsi="Tahoma" w:cs="Tahoma"/>
                <w:sz w:val="18"/>
                <w:szCs w:val="18"/>
              </w:rPr>
              <w:t xml:space="preserve">Σε περίπτωση προσφυγής </w:t>
            </w:r>
            <w:r w:rsidRPr="000963CC">
              <w:rPr>
                <w:rFonts w:ascii="Tahoma" w:hAnsi="Tahoma" w:cs="Tahoma"/>
                <w:b/>
                <w:sz w:val="18"/>
                <w:szCs w:val="18"/>
              </w:rPr>
              <w:t>στην κλειστή διαδικασία</w:t>
            </w:r>
            <w:r w:rsidRPr="000963CC">
              <w:rPr>
                <w:rFonts w:ascii="Tahoma" w:hAnsi="Tahoma" w:cs="Tahoma"/>
                <w:sz w:val="18"/>
                <w:szCs w:val="18"/>
              </w:rPr>
              <w:t xml:space="preserve">, </w:t>
            </w:r>
            <w:r w:rsidRPr="000963CC">
              <w:rPr>
                <w:rFonts w:ascii="Tahoma" w:hAnsi="Tahoma" w:cs="Tahoma"/>
                <w:b/>
                <w:sz w:val="18"/>
                <w:szCs w:val="18"/>
              </w:rPr>
              <w:t xml:space="preserve">στη διαδικασία διαπραγμάτευσης με δημοσίευση προκήρυξης διαγωνισμού και στον ανταγωνιστικό διάλογο </w:t>
            </w:r>
            <w:r w:rsidRPr="000963CC">
              <w:rPr>
                <w:rFonts w:ascii="Tahoma" w:hAnsi="Tahoma" w:cs="Tahoma"/>
                <w:sz w:val="18"/>
                <w:szCs w:val="18"/>
              </w:rPr>
              <w:t>τηρήθηκε ο ελάχιστος αριθμός υποψηφίων που εκλήθη για να υποβάλλει προσφορά, να διαπραγματευτεί ή να συμμετάσχει στο διάλογο, εφόσον υπήρχε ικανός αριθμός κατάλληλων υποψηφίων;</w:t>
            </w:r>
          </w:p>
        </w:tc>
        <w:tc>
          <w:tcPr>
            <w:tcW w:w="5245" w:type="dxa"/>
            <w:vAlign w:val="center"/>
          </w:tcPr>
          <w:p w:rsidR="000401D8" w:rsidRPr="000963CC" w:rsidRDefault="000401D8" w:rsidP="000963CC">
            <w:pPr>
              <w:spacing w:before="60" w:after="60" w:line="240" w:lineRule="exact"/>
              <w:rPr>
                <w:rFonts w:ascii="Tahoma" w:hAnsi="Tahoma" w:cs="Tahoma"/>
                <w:sz w:val="18"/>
                <w:szCs w:val="18"/>
              </w:rPr>
            </w:pPr>
          </w:p>
          <w:p w:rsidR="000401D8" w:rsidRPr="000963CC" w:rsidRDefault="000401D8" w:rsidP="000963CC">
            <w:pPr>
              <w:spacing w:before="60" w:after="60" w:line="240" w:lineRule="exact"/>
              <w:rPr>
                <w:rFonts w:ascii="Tahoma" w:hAnsi="Tahoma" w:cs="Tahoma"/>
                <w:sz w:val="18"/>
                <w:szCs w:val="18"/>
              </w:rPr>
            </w:pPr>
            <w:r w:rsidRPr="000963CC">
              <w:rPr>
                <w:rFonts w:ascii="Tahoma" w:hAnsi="Tahoma" w:cs="Tahoma"/>
                <w:sz w:val="18"/>
                <w:szCs w:val="18"/>
              </w:rPr>
              <w:t>Το κατώτατο όριο δεν μπορεί να είναι μικρότερο από πέντε στην κλειστή διαδικασία και μικρότερο από τρείς στη διαδικασία διαπραγμάτευσης και ανταγωνιστικού διαλόγου.</w:t>
            </w:r>
          </w:p>
          <w:p w:rsidR="000401D8" w:rsidRPr="000963CC" w:rsidRDefault="000401D8" w:rsidP="000963CC">
            <w:pPr>
              <w:spacing w:before="60" w:after="60" w:line="240" w:lineRule="exact"/>
              <w:rPr>
                <w:rFonts w:ascii="Tahoma" w:hAnsi="Tahoma" w:cs="Tahoma"/>
                <w:sz w:val="18"/>
                <w:szCs w:val="18"/>
              </w:rPr>
            </w:pPr>
          </w:p>
        </w:tc>
        <w:tc>
          <w:tcPr>
            <w:tcW w:w="567" w:type="dxa"/>
            <w:vAlign w:val="center"/>
          </w:tcPr>
          <w:p w:rsidR="000401D8" w:rsidRPr="000963CC" w:rsidRDefault="000401D8" w:rsidP="000963CC">
            <w:pPr>
              <w:spacing w:before="60" w:after="60" w:line="240" w:lineRule="exact"/>
              <w:rPr>
                <w:rFonts w:ascii="Tahoma" w:hAnsi="Tahoma" w:cs="Tahoma"/>
                <w:sz w:val="18"/>
                <w:szCs w:val="18"/>
              </w:rPr>
            </w:pPr>
          </w:p>
        </w:tc>
        <w:tc>
          <w:tcPr>
            <w:tcW w:w="567" w:type="dxa"/>
            <w:vAlign w:val="center"/>
          </w:tcPr>
          <w:p w:rsidR="000401D8" w:rsidRPr="000963CC" w:rsidRDefault="000401D8" w:rsidP="000963CC">
            <w:pPr>
              <w:spacing w:before="60" w:after="60" w:line="240" w:lineRule="exact"/>
              <w:rPr>
                <w:rFonts w:ascii="Tahoma" w:hAnsi="Tahoma" w:cs="Tahoma"/>
                <w:sz w:val="18"/>
                <w:szCs w:val="18"/>
              </w:rPr>
            </w:pPr>
          </w:p>
        </w:tc>
        <w:tc>
          <w:tcPr>
            <w:tcW w:w="850" w:type="dxa"/>
            <w:vAlign w:val="center"/>
          </w:tcPr>
          <w:p w:rsidR="000401D8" w:rsidRPr="000963CC" w:rsidRDefault="000401D8" w:rsidP="000963CC">
            <w:pPr>
              <w:spacing w:before="60" w:after="60" w:line="240" w:lineRule="exact"/>
              <w:rPr>
                <w:rFonts w:ascii="Tahoma" w:hAnsi="Tahoma" w:cs="Tahoma"/>
                <w:sz w:val="18"/>
                <w:szCs w:val="18"/>
              </w:rPr>
            </w:pPr>
          </w:p>
        </w:tc>
        <w:tc>
          <w:tcPr>
            <w:tcW w:w="2410" w:type="dxa"/>
            <w:vAlign w:val="center"/>
          </w:tcPr>
          <w:p w:rsidR="000401D8" w:rsidRPr="00CE4842" w:rsidRDefault="000401D8" w:rsidP="000963CC">
            <w:pPr>
              <w:spacing w:before="60" w:after="60" w:line="240" w:lineRule="exact"/>
              <w:rPr>
                <w:rFonts w:ascii="Tahoma" w:hAnsi="Tahoma" w:cs="Tahoma"/>
                <w:sz w:val="18"/>
                <w:szCs w:val="18"/>
              </w:rPr>
            </w:pPr>
            <w:r w:rsidRPr="00CE4842">
              <w:rPr>
                <w:rFonts w:ascii="Tahoma" w:hAnsi="Tahoma" w:cs="Tahoma"/>
                <w:sz w:val="18"/>
                <w:szCs w:val="18"/>
              </w:rPr>
              <w:t>Κατάλογος υποψηφίων</w:t>
            </w:r>
          </w:p>
        </w:tc>
        <w:tc>
          <w:tcPr>
            <w:tcW w:w="2154" w:type="dxa"/>
            <w:vAlign w:val="center"/>
          </w:tcPr>
          <w:p w:rsidR="000401D8" w:rsidRPr="00CE4842" w:rsidRDefault="00D823A8" w:rsidP="000963CC">
            <w:pPr>
              <w:spacing w:before="60" w:after="60" w:line="240" w:lineRule="exact"/>
              <w:rPr>
                <w:rFonts w:ascii="Tahoma" w:hAnsi="Tahoma" w:cs="Tahoma"/>
                <w:sz w:val="18"/>
                <w:szCs w:val="18"/>
              </w:rPr>
            </w:pPr>
            <w:r w:rsidRPr="00CE4842">
              <w:rPr>
                <w:rFonts w:ascii="Tahoma" w:hAnsi="Tahoma" w:cs="Tahoma"/>
                <w:sz w:val="18"/>
                <w:szCs w:val="18"/>
              </w:rPr>
              <w:t>ΠΔ 60/2007</w:t>
            </w:r>
            <w:r w:rsidR="000401D8" w:rsidRPr="00CE4842">
              <w:rPr>
                <w:rFonts w:ascii="Tahoma" w:hAnsi="Tahoma" w:cs="Tahoma"/>
                <w:sz w:val="18"/>
                <w:szCs w:val="18"/>
              </w:rPr>
              <w:t xml:space="preserve">, </w:t>
            </w:r>
            <w:r w:rsidR="00661325" w:rsidRPr="00CE4842">
              <w:rPr>
                <w:rFonts w:ascii="Tahoma" w:hAnsi="Tahoma" w:cs="Tahoma"/>
                <w:sz w:val="18"/>
                <w:szCs w:val="18"/>
              </w:rPr>
              <w:t>αρ,</w:t>
            </w:r>
            <w:r w:rsidR="000401D8" w:rsidRPr="00CE4842">
              <w:rPr>
                <w:rFonts w:ascii="Tahoma" w:hAnsi="Tahoma" w:cs="Tahoma"/>
                <w:sz w:val="18"/>
                <w:szCs w:val="18"/>
              </w:rPr>
              <w:t xml:space="preserve"> 42, παρ.3.</w:t>
            </w:r>
          </w:p>
        </w:tc>
      </w:tr>
      <w:tr w:rsidR="000401D8" w:rsidRPr="000963CC" w:rsidTr="006F7E17">
        <w:trPr>
          <w:trHeight w:val="431"/>
          <w:jc w:val="center"/>
        </w:trPr>
        <w:tc>
          <w:tcPr>
            <w:tcW w:w="529" w:type="dxa"/>
            <w:vAlign w:val="center"/>
          </w:tcPr>
          <w:p w:rsidR="000401D8" w:rsidRPr="00076C8A" w:rsidRDefault="00031EC1" w:rsidP="000963CC">
            <w:pPr>
              <w:spacing w:before="60" w:after="60" w:line="240" w:lineRule="exact"/>
              <w:rPr>
                <w:rFonts w:ascii="Tahoma" w:hAnsi="Tahoma" w:cs="Tahoma"/>
                <w:sz w:val="18"/>
                <w:szCs w:val="18"/>
              </w:rPr>
            </w:pPr>
            <w:r w:rsidRPr="00076C8A">
              <w:rPr>
                <w:rFonts w:ascii="Tahoma" w:hAnsi="Tahoma" w:cs="Tahoma"/>
                <w:sz w:val="18"/>
                <w:szCs w:val="18"/>
              </w:rPr>
              <w:t>1</w:t>
            </w:r>
            <w:r w:rsidR="00996874">
              <w:rPr>
                <w:rFonts w:ascii="Tahoma" w:hAnsi="Tahoma" w:cs="Tahoma"/>
                <w:sz w:val="18"/>
                <w:szCs w:val="18"/>
              </w:rPr>
              <w:t>2</w:t>
            </w:r>
            <w:r w:rsidR="000401D8" w:rsidRPr="00076C8A">
              <w:rPr>
                <w:rFonts w:ascii="Tahoma" w:hAnsi="Tahoma" w:cs="Tahoma"/>
                <w:sz w:val="18"/>
                <w:szCs w:val="18"/>
              </w:rPr>
              <w:t>.</w:t>
            </w:r>
          </w:p>
        </w:tc>
        <w:tc>
          <w:tcPr>
            <w:tcW w:w="3261" w:type="dxa"/>
            <w:vAlign w:val="center"/>
          </w:tcPr>
          <w:p w:rsidR="00F96A2F" w:rsidRPr="000963CC" w:rsidRDefault="00F96A2F" w:rsidP="000963CC">
            <w:pPr>
              <w:spacing w:before="60" w:after="60" w:line="240" w:lineRule="exact"/>
              <w:rPr>
                <w:rFonts w:ascii="Tahoma" w:hAnsi="Tahoma" w:cs="Tahoma"/>
                <w:sz w:val="18"/>
                <w:szCs w:val="18"/>
              </w:rPr>
            </w:pPr>
            <w:r w:rsidRPr="000963CC">
              <w:rPr>
                <w:rFonts w:ascii="Tahoma" w:hAnsi="Tahoma" w:cs="Tahoma"/>
                <w:sz w:val="18"/>
                <w:szCs w:val="18"/>
              </w:rPr>
              <w:t xml:space="preserve">Οι αρμόδιες για τον </w:t>
            </w:r>
            <w:proofErr w:type="spellStart"/>
            <w:r w:rsidRPr="000963CC">
              <w:rPr>
                <w:rFonts w:ascii="Tahoma" w:hAnsi="Tahoma" w:cs="Tahoma"/>
                <w:sz w:val="18"/>
                <w:szCs w:val="18"/>
              </w:rPr>
              <w:t>προσυμβατικό</w:t>
            </w:r>
            <w:proofErr w:type="spellEnd"/>
            <w:r w:rsidRPr="000963CC">
              <w:rPr>
                <w:rFonts w:ascii="Tahoma" w:hAnsi="Tahoma" w:cs="Tahoma"/>
                <w:sz w:val="18"/>
                <w:szCs w:val="18"/>
              </w:rPr>
              <w:t xml:space="preserve"> έλεγχο αρχές επιτρέπουν την σύναψη της σύμβασης;</w:t>
            </w:r>
          </w:p>
          <w:p w:rsidR="000401D8" w:rsidRPr="00CE4842" w:rsidRDefault="00F96A2F" w:rsidP="00C731C7">
            <w:pPr>
              <w:spacing w:before="60" w:after="60" w:line="240" w:lineRule="exact"/>
              <w:rPr>
                <w:rFonts w:ascii="Tahoma" w:hAnsi="Tahoma" w:cs="Tahoma"/>
                <w:i/>
                <w:sz w:val="18"/>
                <w:szCs w:val="18"/>
              </w:rPr>
            </w:pPr>
            <w:r w:rsidRPr="000963CC">
              <w:rPr>
                <w:rFonts w:ascii="Tahoma" w:hAnsi="Tahoma" w:cs="Tahoma"/>
                <w:i/>
                <w:sz w:val="18"/>
                <w:szCs w:val="18"/>
              </w:rPr>
              <w:t xml:space="preserve">Στην περίπτωση που η νομιμότητα </w:t>
            </w:r>
            <w:r w:rsidRPr="00CE4842">
              <w:rPr>
                <w:rFonts w:ascii="Tahoma" w:hAnsi="Tahoma" w:cs="Tahoma"/>
                <w:i/>
                <w:sz w:val="18"/>
                <w:szCs w:val="18"/>
              </w:rPr>
              <w:t>σύναψης της σύμβασης ελέγχεται από το Ελεγκτικό Συνέδριο, ελέγχονται μόνο τα σημεία  1</w:t>
            </w:r>
            <w:r w:rsidR="00C731C7" w:rsidRPr="00360647">
              <w:rPr>
                <w:rFonts w:ascii="Tahoma" w:hAnsi="Tahoma" w:cs="Tahoma"/>
                <w:i/>
                <w:sz w:val="18"/>
                <w:szCs w:val="18"/>
              </w:rPr>
              <w:t>2</w:t>
            </w:r>
            <w:r w:rsidRPr="00CE4842">
              <w:rPr>
                <w:rFonts w:ascii="Tahoma" w:hAnsi="Tahoma" w:cs="Tahoma"/>
                <w:i/>
                <w:sz w:val="18"/>
                <w:szCs w:val="18"/>
              </w:rPr>
              <w:t xml:space="preserve">, </w:t>
            </w:r>
            <w:r w:rsidR="001B6FD8" w:rsidRPr="00CE4842">
              <w:rPr>
                <w:rFonts w:ascii="Tahoma" w:hAnsi="Tahoma" w:cs="Tahoma"/>
                <w:i/>
                <w:sz w:val="18"/>
                <w:szCs w:val="18"/>
              </w:rPr>
              <w:t>2</w:t>
            </w:r>
            <w:r w:rsidR="00CE4842" w:rsidRPr="00CE4842">
              <w:rPr>
                <w:rFonts w:ascii="Tahoma" w:hAnsi="Tahoma" w:cs="Tahoma"/>
                <w:i/>
                <w:sz w:val="18"/>
                <w:szCs w:val="18"/>
              </w:rPr>
              <w:t>0</w:t>
            </w:r>
            <w:r w:rsidRPr="00CE4842">
              <w:rPr>
                <w:rFonts w:ascii="Tahoma" w:hAnsi="Tahoma" w:cs="Tahoma"/>
                <w:i/>
                <w:sz w:val="18"/>
                <w:szCs w:val="18"/>
              </w:rPr>
              <w:t xml:space="preserve"> και 2</w:t>
            </w:r>
            <w:r w:rsidR="00CE4842" w:rsidRPr="00CE4842">
              <w:rPr>
                <w:rFonts w:ascii="Tahoma" w:hAnsi="Tahoma" w:cs="Tahoma"/>
                <w:i/>
                <w:sz w:val="18"/>
                <w:szCs w:val="18"/>
              </w:rPr>
              <w:t>1</w:t>
            </w:r>
          </w:p>
        </w:tc>
        <w:tc>
          <w:tcPr>
            <w:tcW w:w="5245" w:type="dxa"/>
            <w:vAlign w:val="center"/>
          </w:tcPr>
          <w:p w:rsidR="000401D8" w:rsidRPr="000963CC" w:rsidRDefault="000401D8" w:rsidP="000963CC">
            <w:pPr>
              <w:spacing w:before="60" w:after="60" w:line="240" w:lineRule="exact"/>
              <w:rPr>
                <w:rFonts w:ascii="Tahoma" w:hAnsi="Tahoma" w:cs="Tahoma"/>
                <w:sz w:val="18"/>
                <w:szCs w:val="18"/>
              </w:rPr>
            </w:pPr>
            <w:r w:rsidRPr="000963CC">
              <w:rPr>
                <w:rFonts w:ascii="Tahoma" w:hAnsi="Tahoma" w:cs="Tahoma"/>
                <w:sz w:val="18"/>
                <w:szCs w:val="18"/>
              </w:rPr>
              <w:t>Ελεγκτικό Συνέδριο</w:t>
            </w:r>
          </w:p>
        </w:tc>
        <w:tc>
          <w:tcPr>
            <w:tcW w:w="567" w:type="dxa"/>
            <w:vAlign w:val="center"/>
          </w:tcPr>
          <w:p w:rsidR="000401D8" w:rsidRPr="000963CC" w:rsidRDefault="000401D8" w:rsidP="000963CC">
            <w:pPr>
              <w:spacing w:before="60" w:after="60" w:line="240" w:lineRule="exact"/>
              <w:rPr>
                <w:rFonts w:ascii="Tahoma" w:hAnsi="Tahoma" w:cs="Tahoma"/>
                <w:sz w:val="18"/>
                <w:szCs w:val="18"/>
              </w:rPr>
            </w:pPr>
          </w:p>
        </w:tc>
        <w:tc>
          <w:tcPr>
            <w:tcW w:w="567" w:type="dxa"/>
            <w:vAlign w:val="center"/>
          </w:tcPr>
          <w:p w:rsidR="000401D8" w:rsidRPr="000963CC" w:rsidRDefault="000401D8" w:rsidP="000963CC">
            <w:pPr>
              <w:spacing w:before="60" w:after="60" w:line="240" w:lineRule="exact"/>
              <w:rPr>
                <w:rFonts w:ascii="Tahoma" w:hAnsi="Tahoma" w:cs="Tahoma"/>
                <w:sz w:val="18"/>
                <w:szCs w:val="18"/>
              </w:rPr>
            </w:pPr>
          </w:p>
        </w:tc>
        <w:tc>
          <w:tcPr>
            <w:tcW w:w="850" w:type="dxa"/>
            <w:vAlign w:val="center"/>
          </w:tcPr>
          <w:p w:rsidR="000401D8" w:rsidRPr="000963CC" w:rsidRDefault="000401D8" w:rsidP="000963CC">
            <w:pPr>
              <w:spacing w:before="60" w:after="60" w:line="240" w:lineRule="exact"/>
              <w:rPr>
                <w:rFonts w:ascii="Tahoma" w:hAnsi="Tahoma" w:cs="Tahoma"/>
                <w:sz w:val="18"/>
                <w:szCs w:val="18"/>
              </w:rPr>
            </w:pPr>
          </w:p>
        </w:tc>
        <w:tc>
          <w:tcPr>
            <w:tcW w:w="2410" w:type="dxa"/>
            <w:vAlign w:val="center"/>
          </w:tcPr>
          <w:p w:rsidR="000401D8" w:rsidRPr="00CE4842" w:rsidRDefault="00F96A2F" w:rsidP="000963CC">
            <w:pPr>
              <w:spacing w:before="60" w:after="60" w:line="240" w:lineRule="exact"/>
              <w:rPr>
                <w:rFonts w:ascii="Tahoma" w:hAnsi="Tahoma" w:cs="Tahoma"/>
                <w:sz w:val="18"/>
                <w:szCs w:val="18"/>
              </w:rPr>
            </w:pPr>
            <w:r w:rsidRPr="00CE4842">
              <w:rPr>
                <w:rFonts w:ascii="Tahoma" w:hAnsi="Tahoma" w:cs="Tahoma"/>
                <w:sz w:val="18"/>
                <w:szCs w:val="18"/>
              </w:rPr>
              <w:t>Σύμφωνη γνώμη Ελεγκτικού Συνεδρίου</w:t>
            </w:r>
          </w:p>
        </w:tc>
        <w:tc>
          <w:tcPr>
            <w:tcW w:w="2154" w:type="dxa"/>
            <w:vAlign w:val="center"/>
          </w:tcPr>
          <w:p w:rsidR="000401D8" w:rsidRPr="00CE4842" w:rsidRDefault="006660A5" w:rsidP="000963CC">
            <w:pPr>
              <w:spacing w:before="60" w:after="60" w:line="240" w:lineRule="exact"/>
              <w:rPr>
                <w:rFonts w:ascii="Tahoma" w:hAnsi="Tahoma" w:cs="Tahoma"/>
                <w:sz w:val="18"/>
                <w:szCs w:val="18"/>
              </w:rPr>
            </w:pPr>
            <w:r w:rsidRPr="00CE4842">
              <w:rPr>
                <w:rFonts w:ascii="Tahoma" w:hAnsi="Tahoma" w:cs="Tahoma"/>
                <w:sz w:val="18"/>
                <w:szCs w:val="18"/>
              </w:rPr>
              <w:t>Ν</w:t>
            </w:r>
            <w:r w:rsidR="00661325" w:rsidRPr="00CE4842">
              <w:rPr>
                <w:rFonts w:ascii="Tahoma" w:hAnsi="Tahoma" w:cs="Tahoma"/>
                <w:sz w:val="18"/>
                <w:szCs w:val="18"/>
              </w:rPr>
              <w:t>.</w:t>
            </w:r>
            <w:r w:rsidRPr="00CE4842">
              <w:rPr>
                <w:rFonts w:ascii="Tahoma" w:hAnsi="Tahoma" w:cs="Tahoma"/>
                <w:sz w:val="18"/>
                <w:szCs w:val="18"/>
              </w:rPr>
              <w:t xml:space="preserve"> 4124/2003,</w:t>
            </w:r>
            <w:r w:rsidR="00CE4842">
              <w:rPr>
                <w:rFonts w:ascii="Tahoma" w:hAnsi="Tahoma" w:cs="Tahoma"/>
                <w:sz w:val="18"/>
                <w:szCs w:val="18"/>
                <w:lang w:val="en-US"/>
              </w:rPr>
              <w:t xml:space="preserve"> </w:t>
            </w:r>
            <w:r w:rsidR="00661325" w:rsidRPr="00CE4842">
              <w:rPr>
                <w:rFonts w:ascii="Tahoma" w:hAnsi="Tahoma" w:cs="Tahoma"/>
                <w:sz w:val="18"/>
                <w:szCs w:val="18"/>
              </w:rPr>
              <w:t>αρ,</w:t>
            </w:r>
            <w:r w:rsidRPr="00CE4842">
              <w:rPr>
                <w:rFonts w:ascii="Tahoma" w:hAnsi="Tahoma" w:cs="Tahoma"/>
                <w:sz w:val="18"/>
                <w:szCs w:val="18"/>
              </w:rPr>
              <w:t xml:space="preserve"> 35 παρ. 3.</w:t>
            </w:r>
          </w:p>
        </w:tc>
      </w:tr>
      <w:tr w:rsidR="00031EC1" w:rsidRPr="000963CC" w:rsidTr="006F7E17">
        <w:trPr>
          <w:trHeight w:val="870"/>
          <w:jc w:val="center"/>
        </w:trPr>
        <w:tc>
          <w:tcPr>
            <w:tcW w:w="529" w:type="dxa"/>
            <w:vAlign w:val="center"/>
          </w:tcPr>
          <w:p w:rsidR="00031EC1" w:rsidRPr="00076C8A" w:rsidRDefault="00031EC1" w:rsidP="000963CC">
            <w:pPr>
              <w:spacing w:before="60" w:after="60" w:line="240" w:lineRule="exact"/>
              <w:rPr>
                <w:rFonts w:ascii="Tahoma" w:hAnsi="Tahoma" w:cs="Tahoma"/>
                <w:sz w:val="18"/>
                <w:szCs w:val="18"/>
              </w:rPr>
            </w:pPr>
            <w:r w:rsidRPr="00076C8A">
              <w:rPr>
                <w:rFonts w:ascii="Tahoma" w:hAnsi="Tahoma" w:cs="Tahoma"/>
                <w:sz w:val="18"/>
                <w:szCs w:val="18"/>
              </w:rPr>
              <w:t>1</w:t>
            </w:r>
            <w:r w:rsidR="00996874">
              <w:rPr>
                <w:rFonts w:ascii="Tahoma" w:hAnsi="Tahoma" w:cs="Tahoma"/>
                <w:sz w:val="18"/>
                <w:szCs w:val="18"/>
              </w:rPr>
              <w:t>3</w:t>
            </w:r>
            <w:r w:rsidRPr="00076C8A">
              <w:rPr>
                <w:rFonts w:ascii="Tahoma" w:hAnsi="Tahoma" w:cs="Tahoma"/>
                <w:sz w:val="18"/>
                <w:szCs w:val="18"/>
              </w:rPr>
              <w:t>.</w:t>
            </w:r>
          </w:p>
        </w:tc>
        <w:tc>
          <w:tcPr>
            <w:tcW w:w="3261" w:type="dxa"/>
            <w:vAlign w:val="center"/>
          </w:tcPr>
          <w:p w:rsidR="00031EC1" w:rsidRPr="000963CC" w:rsidRDefault="00031EC1" w:rsidP="000963CC">
            <w:pPr>
              <w:spacing w:before="60" w:after="60" w:line="240" w:lineRule="exact"/>
              <w:rPr>
                <w:rFonts w:ascii="Tahoma" w:hAnsi="Tahoma" w:cs="Tahoma"/>
                <w:sz w:val="18"/>
                <w:szCs w:val="18"/>
              </w:rPr>
            </w:pPr>
            <w:r w:rsidRPr="000963CC">
              <w:rPr>
                <w:rFonts w:ascii="Tahoma" w:hAnsi="Tahoma" w:cs="Tahoma"/>
                <w:sz w:val="18"/>
                <w:szCs w:val="18"/>
              </w:rPr>
              <w:t>Οι διευκρινήσεις που δόθηκαν επί των τευχών διακήρυξης διασφαλίζεται ότι δεν τροποποιούν ουσιωδώς τους όρους της διακήρυξης αλλά απλά αποτελούν διευκρινήσεις ασαφών όρων;</w:t>
            </w:r>
          </w:p>
        </w:tc>
        <w:tc>
          <w:tcPr>
            <w:tcW w:w="5245" w:type="dxa"/>
            <w:vAlign w:val="center"/>
          </w:tcPr>
          <w:p w:rsidR="00031EC1" w:rsidRPr="000963CC" w:rsidRDefault="00031EC1" w:rsidP="000963CC">
            <w:pPr>
              <w:spacing w:before="60" w:after="60" w:line="240" w:lineRule="exact"/>
              <w:rPr>
                <w:rFonts w:ascii="Tahoma" w:hAnsi="Tahoma" w:cs="Tahoma"/>
                <w:sz w:val="18"/>
                <w:szCs w:val="18"/>
              </w:rPr>
            </w:pPr>
          </w:p>
        </w:tc>
        <w:tc>
          <w:tcPr>
            <w:tcW w:w="567" w:type="dxa"/>
            <w:vAlign w:val="center"/>
          </w:tcPr>
          <w:p w:rsidR="00031EC1" w:rsidRPr="000963CC" w:rsidRDefault="00031EC1" w:rsidP="000963CC">
            <w:pPr>
              <w:spacing w:before="60" w:after="60" w:line="240" w:lineRule="exact"/>
              <w:rPr>
                <w:rFonts w:ascii="Tahoma" w:hAnsi="Tahoma" w:cs="Tahoma"/>
                <w:sz w:val="18"/>
                <w:szCs w:val="18"/>
              </w:rPr>
            </w:pPr>
          </w:p>
        </w:tc>
        <w:tc>
          <w:tcPr>
            <w:tcW w:w="567" w:type="dxa"/>
            <w:vAlign w:val="center"/>
          </w:tcPr>
          <w:p w:rsidR="00031EC1" w:rsidRPr="000963CC" w:rsidRDefault="00031EC1" w:rsidP="000963CC">
            <w:pPr>
              <w:spacing w:before="60" w:after="60" w:line="240" w:lineRule="exact"/>
              <w:rPr>
                <w:rFonts w:ascii="Tahoma" w:hAnsi="Tahoma" w:cs="Tahoma"/>
                <w:sz w:val="18"/>
                <w:szCs w:val="18"/>
              </w:rPr>
            </w:pPr>
          </w:p>
        </w:tc>
        <w:tc>
          <w:tcPr>
            <w:tcW w:w="850" w:type="dxa"/>
            <w:vAlign w:val="center"/>
          </w:tcPr>
          <w:p w:rsidR="00031EC1" w:rsidRPr="000963CC" w:rsidRDefault="00031EC1" w:rsidP="000963CC">
            <w:pPr>
              <w:spacing w:before="60" w:after="60" w:line="240" w:lineRule="exact"/>
              <w:rPr>
                <w:rFonts w:ascii="Tahoma" w:hAnsi="Tahoma" w:cs="Tahoma"/>
                <w:sz w:val="18"/>
                <w:szCs w:val="18"/>
              </w:rPr>
            </w:pPr>
          </w:p>
        </w:tc>
        <w:tc>
          <w:tcPr>
            <w:tcW w:w="2410" w:type="dxa"/>
            <w:vAlign w:val="center"/>
          </w:tcPr>
          <w:p w:rsidR="00031EC1" w:rsidRPr="00CE4842" w:rsidRDefault="00031EC1" w:rsidP="000963CC">
            <w:pPr>
              <w:spacing w:before="60" w:after="60" w:line="240" w:lineRule="exact"/>
              <w:rPr>
                <w:rFonts w:ascii="Tahoma" w:hAnsi="Tahoma" w:cs="Tahoma"/>
                <w:sz w:val="18"/>
                <w:szCs w:val="18"/>
              </w:rPr>
            </w:pPr>
            <w:r w:rsidRPr="00CE4842">
              <w:rPr>
                <w:rFonts w:ascii="Tahoma" w:hAnsi="Tahoma" w:cs="Tahoma"/>
                <w:sz w:val="18"/>
                <w:szCs w:val="18"/>
              </w:rPr>
              <w:t>Ερωτήσεις ενδιαφερομένων οικονομικών φορέων και απαντήσεις δικαιούχου</w:t>
            </w:r>
          </w:p>
          <w:p w:rsidR="00DB3372" w:rsidRPr="00CE4842" w:rsidRDefault="00DB3372" w:rsidP="000963CC">
            <w:pPr>
              <w:spacing w:before="60" w:after="60" w:line="240" w:lineRule="exact"/>
              <w:rPr>
                <w:rFonts w:ascii="Tahoma" w:hAnsi="Tahoma" w:cs="Tahoma"/>
                <w:sz w:val="18"/>
                <w:szCs w:val="18"/>
              </w:rPr>
            </w:pPr>
            <w:r w:rsidRPr="00CE4842">
              <w:rPr>
                <w:rFonts w:ascii="Tahoma" w:hAnsi="Tahoma" w:cs="Tahoma"/>
                <w:sz w:val="18"/>
                <w:szCs w:val="18"/>
              </w:rPr>
              <w:t>Προκήρυξη</w:t>
            </w:r>
          </w:p>
        </w:tc>
        <w:tc>
          <w:tcPr>
            <w:tcW w:w="2154" w:type="dxa"/>
            <w:vAlign w:val="center"/>
          </w:tcPr>
          <w:p w:rsidR="00031EC1" w:rsidRPr="00CE4842" w:rsidRDefault="00031EC1" w:rsidP="000963CC">
            <w:pPr>
              <w:spacing w:before="60" w:after="60" w:line="240" w:lineRule="exact"/>
              <w:rPr>
                <w:rFonts w:ascii="Tahoma" w:hAnsi="Tahoma" w:cs="Tahoma"/>
                <w:sz w:val="18"/>
                <w:szCs w:val="18"/>
              </w:rPr>
            </w:pPr>
          </w:p>
        </w:tc>
      </w:tr>
      <w:tr w:rsidR="00031EC1" w:rsidRPr="000963CC" w:rsidTr="006F7E17">
        <w:trPr>
          <w:trHeight w:val="133"/>
          <w:jc w:val="center"/>
        </w:trPr>
        <w:tc>
          <w:tcPr>
            <w:tcW w:w="529" w:type="dxa"/>
            <w:vAlign w:val="center"/>
          </w:tcPr>
          <w:p w:rsidR="00031EC1" w:rsidRPr="006F7E17" w:rsidRDefault="00031EC1" w:rsidP="000963CC">
            <w:pPr>
              <w:spacing w:before="60" w:after="60" w:line="240" w:lineRule="exact"/>
              <w:rPr>
                <w:rFonts w:ascii="Tahoma" w:hAnsi="Tahoma" w:cs="Tahoma"/>
                <w:sz w:val="18"/>
                <w:szCs w:val="18"/>
              </w:rPr>
            </w:pPr>
            <w:r w:rsidRPr="006F7E17">
              <w:rPr>
                <w:rFonts w:ascii="Tahoma" w:hAnsi="Tahoma" w:cs="Tahoma"/>
                <w:sz w:val="18"/>
                <w:szCs w:val="18"/>
              </w:rPr>
              <w:t>1</w:t>
            </w:r>
            <w:r w:rsidR="00996874">
              <w:rPr>
                <w:rFonts w:ascii="Tahoma" w:hAnsi="Tahoma" w:cs="Tahoma"/>
                <w:sz w:val="18"/>
                <w:szCs w:val="18"/>
              </w:rPr>
              <w:t>4</w:t>
            </w:r>
            <w:r w:rsidRPr="006F7E17">
              <w:rPr>
                <w:rFonts w:ascii="Tahoma" w:hAnsi="Tahoma" w:cs="Tahoma"/>
                <w:sz w:val="18"/>
                <w:szCs w:val="18"/>
              </w:rPr>
              <w:t>.</w:t>
            </w:r>
          </w:p>
        </w:tc>
        <w:tc>
          <w:tcPr>
            <w:tcW w:w="3261" w:type="dxa"/>
            <w:vAlign w:val="center"/>
          </w:tcPr>
          <w:p w:rsidR="00031EC1" w:rsidRPr="000963CC" w:rsidRDefault="00031EC1" w:rsidP="000963CC">
            <w:pPr>
              <w:spacing w:before="60" w:after="60" w:line="240" w:lineRule="exact"/>
              <w:rPr>
                <w:rFonts w:ascii="Tahoma" w:hAnsi="Tahoma" w:cs="Tahoma"/>
                <w:sz w:val="18"/>
                <w:szCs w:val="18"/>
              </w:rPr>
            </w:pPr>
            <w:r w:rsidRPr="000963CC">
              <w:rPr>
                <w:rFonts w:ascii="Tahoma" w:hAnsi="Tahoma" w:cs="Tahoma"/>
                <w:sz w:val="18"/>
                <w:szCs w:val="18"/>
              </w:rPr>
              <w:t xml:space="preserve">Η συγκρότηση των αναγκαίων συλλογικών οργάνων έγινε </w:t>
            </w:r>
            <w:proofErr w:type="spellStart"/>
            <w:r w:rsidRPr="000963CC">
              <w:rPr>
                <w:rFonts w:ascii="Tahoma" w:hAnsi="Tahoma" w:cs="Tahoma"/>
                <w:sz w:val="18"/>
                <w:szCs w:val="18"/>
              </w:rPr>
              <w:t>κατ΄</w:t>
            </w:r>
            <w:proofErr w:type="spellEnd"/>
            <w:r w:rsidRPr="000963CC">
              <w:rPr>
                <w:rFonts w:ascii="Tahoma" w:hAnsi="Tahoma" w:cs="Tahoma"/>
                <w:sz w:val="18"/>
                <w:szCs w:val="18"/>
              </w:rPr>
              <w:t xml:space="preserve"> εφαρμογή των οικείων διατάξεων όσον αφορά τη σύνθεση και την εν </w:t>
            </w:r>
            <w:r w:rsidRPr="000963CC">
              <w:rPr>
                <w:rFonts w:ascii="Tahoma" w:hAnsi="Tahoma" w:cs="Tahoma"/>
                <w:sz w:val="18"/>
                <w:szCs w:val="18"/>
              </w:rPr>
              <w:lastRenderedPageBreak/>
              <w:t>γένει λειτουργία τους;</w:t>
            </w:r>
          </w:p>
        </w:tc>
        <w:tc>
          <w:tcPr>
            <w:tcW w:w="5245" w:type="dxa"/>
            <w:vAlign w:val="center"/>
          </w:tcPr>
          <w:p w:rsidR="00031EC1" w:rsidRPr="000963CC" w:rsidRDefault="00031EC1" w:rsidP="000963CC">
            <w:pPr>
              <w:spacing w:before="60" w:after="60" w:line="240" w:lineRule="exact"/>
              <w:rPr>
                <w:rFonts w:ascii="Tahoma" w:hAnsi="Tahoma" w:cs="Tahoma"/>
                <w:sz w:val="18"/>
                <w:szCs w:val="18"/>
              </w:rPr>
            </w:pPr>
          </w:p>
        </w:tc>
        <w:tc>
          <w:tcPr>
            <w:tcW w:w="567" w:type="dxa"/>
            <w:vAlign w:val="center"/>
          </w:tcPr>
          <w:p w:rsidR="00031EC1" w:rsidRPr="000963CC" w:rsidRDefault="00031EC1" w:rsidP="000963CC">
            <w:pPr>
              <w:spacing w:before="60" w:after="60" w:line="240" w:lineRule="exact"/>
              <w:rPr>
                <w:rFonts w:ascii="Tahoma" w:hAnsi="Tahoma" w:cs="Tahoma"/>
                <w:sz w:val="18"/>
                <w:szCs w:val="18"/>
              </w:rPr>
            </w:pPr>
          </w:p>
        </w:tc>
        <w:tc>
          <w:tcPr>
            <w:tcW w:w="567" w:type="dxa"/>
            <w:vAlign w:val="center"/>
          </w:tcPr>
          <w:p w:rsidR="00031EC1" w:rsidRPr="000963CC" w:rsidRDefault="00031EC1" w:rsidP="000963CC">
            <w:pPr>
              <w:spacing w:before="60" w:after="60" w:line="240" w:lineRule="exact"/>
              <w:rPr>
                <w:rFonts w:ascii="Tahoma" w:hAnsi="Tahoma" w:cs="Tahoma"/>
                <w:sz w:val="18"/>
                <w:szCs w:val="18"/>
              </w:rPr>
            </w:pPr>
          </w:p>
        </w:tc>
        <w:tc>
          <w:tcPr>
            <w:tcW w:w="850" w:type="dxa"/>
            <w:vAlign w:val="center"/>
          </w:tcPr>
          <w:p w:rsidR="00031EC1" w:rsidRPr="000963CC" w:rsidRDefault="00031EC1" w:rsidP="000963CC">
            <w:pPr>
              <w:spacing w:before="60" w:after="60" w:line="240" w:lineRule="exact"/>
              <w:rPr>
                <w:rFonts w:ascii="Tahoma" w:hAnsi="Tahoma" w:cs="Tahoma"/>
                <w:sz w:val="18"/>
                <w:szCs w:val="18"/>
              </w:rPr>
            </w:pPr>
          </w:p>
        </w:tc>
        <w:tc>
          <w:tcPr>
            <w:tcW w:w="2410" w:type="dxa"/>
            <w:vAlign w:val="center"/>
          </w:tcPr>
          <w:p w:rsidR="00031EC1" w:rsidRPr="00CE4842" w:rsidRDefault="00031EC1" w:rsidP="000963CC">
            <w:pPr>
              <w:spacing w:before="60" w:after="60" w:line="240" w:lineRule="exact"/>
              <w:rPr>
                <w:rFonts w:ascii="Tahoma" w:hAnsi="Tahoma" w:cs="Tahoma"/>
                <w:sz w:val="18"/>
                <w:szCs w:val="18"/>
              </w:rPr>
            </w:pPr>
            <w:r w:rsidRPr="00CE4842">
              <w:rPr>
                <w:rFonts w:ascii="Tahoma" w:hAnsi="Tahoma" w:cs="Tahoma"/>
                <w:sz w:val="18"/>
                <w:szCs w:val="18"/>
              </w:rPr>
              <w:t>Αποφάσεις συγκρότησης συλλογικών οργάνων</w:t>
            </w:r>
          </w:p>
          <w:p w:rsidR="00DB3372" w:rsidRPr="00CE4842" w:rsidRDefault="00DB3372" w:rsidP="000963CC">
            <w:pPr>
              <w:spacing w:before="60" w:after="60" w:line="240" w:lineRule="exact"/>
              <w:rPr>
                <w:rFonts w:ascii="Tahoma" w:hAnsi="Tahoma" w:cs="Tahoma"/>
                <w:sz w:val="18"/>
                <w:szCs w:val="18"/>
              </w:rPr>
            </w:pPr>
            <w:r w:rsidRPr="00CE4842">
              <w:rPr>
                <w:rFonts w:ascii="Tahoma" w:hAnsi="Tahoma" w:cs="Tahoma"/>
                <w:sz w:val="18"/>
                <w:szCs w:val="18"/>
              </w:rPr>
              <w:t>Προκήρυξη</w:t>
            </w:r>
          </w:p>
        </w:tc>
        <w:tc>
          <w:tcPr>
            <w:tcW w:w="2154" w:type="dxa"/>
            <w:vAlign w:val="center"/>
          </w:tcPr>
          <w:p w:rsidR="00737F6B" w:rsidRPr="00CE4842" w:rsidRDefault="00661325" w:rsidP="000963CC">
            <w:pPr>
              <w:spacing w:before="60" w:after="60" w:line="240" w:lineRule="exact"/>
              <w:rPr>
                <w:rFonts w:ascii="Tahoma" w:hAnsi="Tahoma" w:cs="Tahoma"/>
                <w:sz w:val="18"/>
                <w:szCs w:val="18"/>
              </w:rPr>
            </w:pPr>
            <w:r w:rsidRPr="00CE4842">
              <w:rPr>
                <w:rFonts w:ascii="Tahoma" w:hAnsi="Tahoma" w:cs="Tahoma"/>
                <w:sz w:val="18"/>
                <w:szCs w:val="18"/>
              </w:rPr>
              <w:t>Αρ.</w:t>
            </w:r>
            <w:r w:rsidR="00737F6B" w:rsidRPr="00CE4842">
              <w:rPr>
                <w:rFonts w:ascii="Tahoma" w:hAnsi="Tahoma" w:cs="Tahoma"/>
                <w:sz w:val="18"/>
                <w:szCs w:val="18"/>
              </w:rPr>
              <w:t xml:space="preserve"> 13, 14, 15 Ν</w:t>
            </w:r>
            <w:r w:rsidRPr="00CE4842">
              <w:rPr>
                <w:rFonts w:ascii="Tahoma" w:hAnsi="Tahoma" w:cs="Tahoma"/>
                <w:sz w:val="18"/>
                <w:szCs w:val="18"/>
              </w:rPr>
              <w:t>.</w:t>
            </w:r>
            <w:r w:rsidR="00737F6B" w:rsidRPr="00CE4842">
              <w:rPr>
                <w:rFonts w:ascii="Tahoma" w:hAnsi="Tahoma" w:cs="Tahoma"/>
                <w:sz w:val="18"/>
                <w:szCs w:val="18"/>
              </w:rPr>
              <w:t xml:space="preserve"> 2690/1999 </w:t>
            </w:r>
          </w:p>
          <w:p w:rsidR="00737F6B" w:rsidRPr="00CE4842" w:rsidRDefault="00661325" w:rsidP="000963CC">
            <w:pPr>
              <w:spacing w:before="60" w:after="60" w:line="240" w:lineRule="exact"/>
              <w:rPr>
                <w:rFonts w:ascii="Tahoma" w:hAnsi="Tahoma" w:cs="Tahoma"/>
                <w:sz w:val="18"/>
                <w:szCs w:val="18"/>
              </w:rPr>
            </w:pPr>
            <w:r w:rsidRPr="00CE4842">
              <w:rPr>
                <w:rFonts w:ascii="Tahoma" w:hAnsi="Tahoma" w:cs="Tahoma"/>
                <w:sz w:val="18"/>
                <w:szCs w:val="18"/>
              </w:rPr>
              <w:t>Αρ.</w:t>
            </w:r>
            <w:r w:rsidR="00737F6B" w:rsidRPr="00CE4842">
              <w:rPr>
                <w:rFonts w:ascii="Tahoma" w:hAnsi="Tahoma" w:cs="Tahoma"/>
                <w:sz w:val="18"/>
                <w:szCs w:val="18"/>
              </w:rPr>
              <w:t xml:space="preserve"> 38 ΠΔ 118/2007</w:t>
            </w:r>
          </w:p>
          <w:p w:rsidR="00031EC1" w:rsidRPr="00CE4842" w:rsidRDefault="00661325" w:rsidP="00076C8A">
            <w:pPr>
              <w:spacing w:before="60" w:after="60" w:line="240" w:lineRule="exact"/>
              <w:rPr>
                <w:rFonts w:ascii="Tahoma" w:hAnsi="Tahoma" w:cs="Tahoma"/>
                <w:sz w:val="18"/>
                <w:szCs w:val="18"/>
              </w:rPr>
            </w:pPr>
            <w:r w:rsidRPr="00CE4842">
              <w:rPr>
                <w:rFonts w:ascii="Tahoma" w:hAnsi="Tahoma" w:cs="Tahoma"/>
                <w:sz w:val="18"/>
                <w:szCs w:val="18"/>
              </w:rPr>
              <w:t>Αρ,</w:t>
            </w:r>
            <w:r w:rsidR="00737F6B" w:rsidRPr="00CE4842">
              <w:rPr>
                <w:rFonts w:ascii="Tahoma" w:hAnsi="Tahoma" w:cs="Tahoma"/>
                <w:sz w:val="18"/>
                <w:szCs w:val="18"/>
              </w:rPr>
              <w:t xml:space="preserve"> 26 Ν</w:t>
            </w:r>
            <w:r w:rsidRPr="00CE4842">
              <w:rPr>
                <w:rFonts w:ascii="Tahoma" w:hAnsi="Tahoma" w:cs="Tahoma"/>
                <w:sz w:val="18"/>
                <w:szCs w:val="18"/>
              </w:rPr>
              <w:t>.</w:t>
            </w:r>
            <w:r w:rsidR="00737F6B" w:rsidRPr="00CE4842">
              <w:rPr>
                <w:rFonts w:ascii="Tahoma" w:hAnsi="Tahoma" w:cs="Tahoma"/>
                <w:sz w:val="18"/>
                <w:szCs w:val="18"/>
              </w:rPr>
              <w:t xml:space="preserve"> 4024/2011</w:t>
            </w:r>
            <w:r w:rsidR="00076C8A" w:rsidRPr="00CE4842">
              <w:rPr>
                <w:rFonts w:ascii="Tahoma" w:hAnsi="Tahoma" w:cs="Tahoma"/>
                <w:sz w:val="18"/>
                <w:szCs w:val="18"/>
              </w:rPr>
              <w:t xml:space="preserve"> </w:t>
            </w:r>
            <w:r w:rsidR="00737F6B" w:rsidRPr="00CE4842">
              <w:rPr>
                <w:rFonts w:ascii="Tahoma" w:hAnsi="Tahoma" w:cs="Tahoma"/>
                <w:sz w:val="18"/>
                <w:szCs w:val="18"/>
              </w:rPr>
              <w:lastRenderedPageBreak/>
              <w:t>(όλα ως ισχύουν)</w:t>
            </w:r>
          </w:p>
        </w:tc>
      </w:tr>
      <w:tr w:rsidR="00031EC1" w:rsidRPr="00CE4842" w:rsidTr="006F7E17">
        <w:trPr>
          <w:trHeight w:val="289"/>
          <w:jc w:val="center"/>
        </w:trPr>
        <w:tc>
          <w:tcPr>
            <w:tcW w:w="529" w:type="dxa"/>
            <w:vAlign w:val="center"/>
          </w:tcPr>
          <w:p w:rsidR="00031EC1" w:rsidRPr="00CE4842" w:rsidRDefault="00031EC1" w:rsidP="000963CC">
            <w:pPr>
              <w:spacing w:before="60" w:after="60" w:line="240" w:lineRule="exact"/>
              <w:rPr>
                <w:rFonts w:ascii="Tahoma" w:hAnsi="Tahoma" w:cs="Tahoma"/>
                <w:sz w:val="18"/>
                <w:szCs w:val="18"/>
              </w:rPr>
            </w:pPr>
            <w:r w:rsidRPr="00CE4842">
              <w:rPr>
                <w:rFonts w:ascii="Tahoma" w:hAnsi="Tahoma" w:cs="Tahoma"/>
                <w:sz w:val="18"/>
                <w:szCs w:val="18"/>
              </w:rPr>
              <w:lastRenderedPageBreak/>
              <w:t>1</w:t>
            </w:r>
            <w:r w:rsidR="00996874" w:rsidRPr="00CE4842">
              <w:rPr>
                <w:rFonts w:ascii="Tahoma" w:hAnsi="Tahoma" w:cs="Tahoma"/>
                <w:sz w:val="18"/>
                <w:szCs w:val="18"/>
              </w:rPr>
              <w:t>5</w:t>
            </w:r>
            <w:r w:rsidRPr="00CE4842">
              <w:rPr>
                <w:rFonts w:ascii="Tahoma" w:hAnsi="Tahoma" w:cs="Tahoma"/>
                <w:sz w:val="18"/>
                <w:szCs w:val="18"/>
              </w:rPr>
              <w:t>.</w:t>
            </w:r>
          </w:p>
        </w:tc>
        <w:tc>
          <w:tcPr>
            <w:tcW w:w="3261" w:type="dxa"/>
            <w:vAlign w:val="center"/>
          </w:tcPr>
          <w:p w:rsidR="00031EC1" w:rsidRPr="00CE4842" w:rsidRDefault="00031EC1" w:rsidP="000963CC">
            <w:pPr>
              <w:spacing w:before="60" w:after="60" w:line="240" w:lineRule="exact"/>
              <w:rPr>
                <w:rFonts w:ascii="Tahoma" w:hAnsi="Tahoma" w:cs="Tahoma"/>
                <w:sz w:val="18"/>
                <w:szCs w:val="18"/>
              </w:rPr>
            </w:pPr>
            <w:r w:rsidRPr="00CE4842">
              <w:rPr>
                <w:rFonts w:ascii="Tahoma" w:hAnsi="Tahoma" w:cs="Tahoma"/>
                <w:sz w:val="18"/>
                <w:szCs w:val="18"/>
              </w:rPr>
              <w:t>Τα κριτήρια προσωπικής κατάστασης καθώς και τα κριτήρια ποιοτικής επιλογής (οικονομική και χρηματοοικονομική επάρκεια, τεχνικές και επαγγελματικές ικανότητες) αξιολογήθηκαν σύμφωνα με τα προβλεπόμενα στη διακήρυξη;</w:t>
            </w:r>
          </w:p>
          <w:p w:rsidR="00031EC1" w:rsidRPr="00CE4842" w:rsidRDefault="00031EC1" w:rsidP="000963CC">
            <w:pPr>
              <w:spacing w:before="60" w:after="60" w:line="240" w:lineRule="exact"/>
              <w:rPr>
                <w:rFonts w:ascii="Tahoma" w:hAnsi="Tahoma" w:cs="Tahoma"/>
                <w:sz w:val="18"/>
                <w:szCs w:val="18"/>
              </w:rPr>
            </w:pPr>
            <w:r w:rsidRPr="00CE4842">
              <w:rPr>
                <w:rFonts w:ascii="Tahoma" w:hAnsi="Tahoma" w:cs="Tahoma"/>
                <w:sz w:val="18"/>
                <w:szCs w:val="18"/>
              </w:rPr>
              <w:t>Υπάρχει επαρκής και ειδική αιτιολόγηση  των αποφάσεων;</w:t>
            </w:r>
          </w:p>
        </w:tc>
        <w:tc>
          <w:tcPr>
            <w:tcW w:w="5245" w:type="dxa"/>
            <w:vAlign w:val="center"/>
          </w:tcPr>
          <w:p w:rsidR="00031EC1" w:rsidRPr="00CE4842" w:rsidRDefault="00031EC1" w:rsidP="000963CC">
            <w:pPr>
              <w:spacing w:before="60" w:after="60" w:line="240" w:lineRule="exact"/>
              <w:rPr>
                <w:rFonts w:ascii="Tahoma" w:hAnsi="Tahoma" w:cs="Tahoma"/>
                <w:sz w:val="18"/>
                <w:szCs w:val="18"/>
              </w:rPr>
            </w:pPr>
          </w:p>
        </w:tc>
        <w:tc>
          <w:tcPr>
            <w:tcW w:w="567" w:type="dxa"/>
            <w:vAlign w:val="center"/>
          </w:tcPr>
          <w:p w:rsidR="00031EC1" w:rsidRPr="00CE4842" w:rsidRDefault="00031EC1" w:rsidP="000963CC">
            <w:pPr>
              <w:spacing w:before="60" w:after="60" w:line="240" w:lineRule="exact"/>
              <w:rPr>
                <w:rFonts w:ascii="Tahoma" w:hAnsi="Tahoma" w:cs="Tahoma"/>
                <w:sz w:val="18"/>
                <w:szCs w:val="18"/>
              </w:rPr>
            </w:pPr>
          </w:p>
        </w:tc>
        <w:tc>
          <w:tcPr>
            <w:tcW w:w="567" w:type="dxa"/>
            <w:vAlign w:val="center"/>
          </w:tcPr>
          <w:p w:rsidR="00031EC1" w:rsidRPr="00CE4842" w:rsidRDefault="00031EC1" w:rsidP="000963CC">
            <w:pPr>
              <w:spacing w:before="60" w:after="60" w:line="240" w:lineRule="exact"/>
              <w:rPr>
                <w:rFonts w:ascii="Tahoma" w:hAnsi="Tahoma" w:cs="Tahoma"/>
                <w:sz w:val="18"/>
                <w:szCs w:val="18"/>
              </w:rPr>
            </w:pPr>
          </w:p>
        </w:tc>
        <w:tc>
          <w:tcPr>
            <w:tcW w:w="850" w:type="dxa"/>
            <w:vAlign w:val="center"/>
          </w:tcPr>
          <w:p w:rsidR="00031EC1" w:rsidRPr="00CE4842" w:rsidRDefault="00031EC1" w:rsidP="000963CC">
            <w:pPr>
              <w:spacing w:before="60" w:after="60" w:line="240" w:lineRule="exact"/>
              <w:rPr>
                <w:rFonts w:ascii="Tahoma" w:hAnsi="Tahoma" w:cs="Tahoma"/>
                <w:sz w:val="18"/>
                <w:szCs w:val="18"/>
              </w:rPr>
            </w:pPr>
          </w:p>
        </w:tc>
        <w:tc>
          <w:tcPr>
            <w:tcW w:w="2410" w:type="dxa"/>
            <w:vAlign w:val="center"/>
          </w:tcPr>
          <w:p w:rsidR="00031EC1" w:rsidRPr="00CE4842" w:rsidRDefault="00031EC1" w:rsidP="000963CC">
            <w:pPr>
              <w:spacing w:before="60" w:after="60" w:line="240" w:lineRule="exact"/>
              <w:rPr>
                <w:rFonts w:ascii="Tahoma" w:hAnsi="Tahoma" w:cs="Tahoma"/>
                <w:sz w:val="18"/>
                <w:szCs w:val="18"/>
              </w:rPr>
            </w:pPr>
            <w:r w:rsidRPr="00CE4842">
              <w:rPr>
                <w:rFonts w:ascii="Tahoma" w:hAnsi="Tahoma" w:cs="Tahoma"/>
                <w:sz w:val="18"/>
                <w:szCs w:val="18"/>
              </w:rPr>
              <w:t>Πρακτικά αξιολόγησης</w:t>
            </w:r>
          </w:p>
          <w:p w:rsidR="009966DE" w:rsidRPr="00CE4842" w:rsidRDefault="009966DE" w:rsidP="000963CC">
            <w:pPr>
              <w:spacing w:before="60" w:after="60" w:line="240" w:lineRule="exact"/>
              <w:rPr>
                <w:rFonts w:ascii="Tahoma" w:hAnsi="Tahoma" w:cs="Tahoma"/>
                <w:sz w:val="18"/>
                <w:szCs w:val="18"/>
              </w:rPr>
            </w:pPr>
            <w:r w:rsidRPr="00CE4842">
              <w:rPr>
                <w:rFonts w:ascii="Tahoma" w:hAnsi="Tahoma" w:cs="Tahoma"/>
                <w:sz w:val="18"/>
                <w:szCs w:val="18"/>
              </w:rPr>
              <w:t>Προκήρυξη</w:t>
            </w:r>
          </w:p>
        </w:tc>
        <w:tc>
          <w:tcPr>
            <w:tcW w:w="2154" w:type="dxa"/>
            <w:vAlign w:val="center"/>
          </w:tcPr>
          <w:p w:rsidR="00031EC1" w:rsidRPr="00CE4842" w:rsidRDefault="00031EC1" w:rsidP="000963CC">
            <w:pPr>
              <w:spacing w:before="60" w:after="60" w:line="240" w:lineRule="exact"/>
              <w:rPr>
                <w:rFonts w:ascii="Tahoma" w:hAnsi="Tahoma" w:cs="Tahoma"/>
                <w:sz w:val="18"/>
                <w:szCs w:val="18"/>
              </w:rPr>
            </w:pPr>
          </w:p>
        </w:tc>
      </w:tr>
      <w:tr w:rsidR="00031EC1" w:rsidRPr="000963CC" w:rsidTr="006F7E17">
        <w:trPr>
          <w:trHeight w:val="990"/>
          <w:jc w:val="center"/>
        </w:trPr>
        <w:tc>
          <w:tcPr>
            <w:tcW w:w="529" w:type="dxa"/>
            <w:vAlign w:val="center"/>
          </w:tcPr>
          <w:p w:rsidR="006F7E17" w:rsidRPr="006F7E17" w:rsidRDefault="00031EC1" w:rsidP="000963CC">
            <w:pPr>
              <w:spacing w:before="60" w:after="60" w:line="240" w:lineRule="exact"/>
              <w:jc w:val="center"/>
              <w:rPr>
                <w:rFonts w:ascii="Tahoma" w:hAnsi="Tahoma" w:cs="Tahoma"/>
                <w:sz w:val="18"/>
                <w:szCs w:val="18"/>
              </w:rPr>
            </w:pPr>
            <w:r w:rsidRPr="006F7E17">
              <w:rPr>
                <w:rFonts w:ascii="Tahoma" w:hAnsi="Tahoma" w:cs="Tahoma"/>
                <w:sz w:val="18"/>
                <w:szCs w:val="18"/>
              </w:rPr>
              <w:t>1</w:t>
            </w:r>
            <w:r w:rsidR="00996874">
              <w:rPr>
                <w:rFonts w:ascii="Tahoma" w:hAnsi="Tahoma" w:cs="Tahoma"/>
                <w:sz w:val="18"/>
                <w:szCs w:val="18"/>
              </w:rPr>
              <w:t>6</w:t>
            </w:r>
            <w:r w:rsidRPr="006F7E17">
              <w:rPr>
                <w:rFonts w:ascii="Tahoma" w:hAnsi="Tahoma" w:cs="Tahoma"/>
                <w:sz w:val="18"/>
                <w:szCs w:val="18"/>
              </w:rPr>
              <w:t>.</w:t>
            </w:r>
          </w:p>
          <w:p w:rsidR="006F7E17" w:rsidRPr="006F7E17" w:rsidRDefault="006F7E17" w:rsidP="006F7E17">
            <w:pPr>
              <w:rPr>
                <w:rFonts w:ascii="Tahoma" w:hAnsi="Tahoma" w:cs="Tahoma"/>
                <w:sz w:val="18"/>
                <w:szCs w:val="18"/>
              </w:rPr>
            </w:pPr>
          </w:p>
          <w:p w:rsidR="006F7E17" w:rsidRPr="006F7E17" w:rsidRDefault="006F7E17" w:rsidP="006F7E17">
            <w:pPr>
              <w:rPr>
                <w:rFonts w:ascii="Tahoma" w:hAnsi="Tahoma" w:cs="Tahoma"/>
                <w:sz w:val="18"/>
                <w:szCs w:val="18"/>
              </w:rPr>
            </w:pPr>
          </w:p>
          <w:p w:rsidR="006F7E17" w:rsidRPr="006F7E17" w:rsidRDefault="006F7E17" w:rsidP="006F7E17">
            <w:pPr>
              <w:rPr>
                <w:rFonts w:ascii="Tahoma" w:hAnsi="Tahoma" w:cs="Tahoma"/>
                <w:sz w:val="18"/>
                <w:szCs w:val="18"/>
              </w:rPr>
            </w:pPr>
          </w:p>
          <w:p w:rsidR="006F7E17" w:rsidRPr="006F7E17" w:rsidRDefault="006F7E17" w:rsidP="006F7E17">
            <w:pPr>
              <w:rPr>
                <w:rFonts w:ascii="Tahoma" w:hAnsi="Tahoma" w:cs="Tahoma"/>
                <w:sz w:val="18"/>
                <w:szCs w:val="18"/>
              </w:rPr>
            </w:pPr>
          </w:p>
          <w:p w:rsidR="00031EC1" w:rsidRPr="006F7E17" w:rsidRDefault="00031EC1" w:rsidP="006F7E17">
            <w:pPr>
              <w:rPr>
                <w:rFonts w:ascii="Tahoma" w:hAnsi="Tahoma" w:cs="Tahoma"/>
                <w:sz w:val="18"/>
                <w:szCs w:val="18"/>
              </w:rPr>
            </w:pPr>
          </w:p>
        </w:tc>
        <w:tc>
          <w:tcPr>
            <w:tcW w:w="3261" w:type="dxa"/>
            <w:vAlign w:val="center"/>
          </w:tcPr>
          <w:p w:rsidR="00031EC1" w:rsidRPr="00CE4842" w:rsidRDefault="00031EC1" w:rsidP="000963CC">
            <w:pPr>
              <w:spacing w:before="60" w:after="60" w:line="240" w:lineRule="exact"/>
              <w:rPr>
                <w:rFonts w:ascii="Tahoma" w:hAnsi="Tahoma" w:cs="Tahoma"/>
                <w:sz w:val="18"/>
                <w:szCs w:val="18"/>
              </w:rPr>
            </w:pPr>
            <w:r w:rsidRPr="00CE4842">
              <w:rPr>
                <w:rFonts w:ascii="Tahoma" w:hAnsi="Tahoma" w:cs="Tahoma"/>
                <w:sz w:val="18"/>
                <w:szCs w:val="18"/>
              </w:rPr>
              <w:t>Σε περίπτωση ανάθεσης στην πλέον συμφέρουσα από οικονομική άποψη προσφορά, έχουν αξιολογηθεί και βαθμολογηθεί όλα τα κριτήρια σύμφωνα με τα οριζόμενα στη διακήρυξη;</w:t>
            </w:r>
          </w:p>
          <w:p w:rsidR="00031EC1" w:rsidRPr="00CE4842" w:rsidRDefault="00031EC1" w:rsidP="000963CC">
            <w:pPr>
              <w:spacing w:before="60" w:after="60" w:line="240" w:lineRule="exact"/>
              <w:rPr>
                <w:rFonts w:ascii="Tahoma" w:hAnsi="Tahoma" w:cs="Tahoma"/>
                <w:sz w:val="18"/>
                <w:szCs w:val="18"/>
              </w:rPr>
            </w:pPr>
            <w:r w:rsidRPr="00CE4842">
              <w:rPr>
                <w:rFonts w:ascii="Tahoma" w:hAnsi="Tahoma" w:cs="Tahoma"/>
                <w:sz w:val="18"/>
                <w:szCs w:val="18"/>
              </w:rPr>
              <w:t>Υπάρχει επαρκής και ειδική αιτιολόγηση  των αποφάσεων;</w:t>
            </w:r>
          </w:p>
        </w:tc>
        <w:tc>
          <w:tcPr>
            <w:tcW w:w="5245" w:type="dxa"/>
            <w:vAlign w:val="center"/>
          </w:tcPr>
          <w:p w:rsidR="00031EC1" w:rsidRPr="00CE4842" w:rsidRDefault="00031EC1" w:rsidP="000963CC">
            <w:pPr>
              <w:spacing w:before="60" w:after="60" w:line="240" w:lineRule="exact"/>
              <w:rPr>
                <w:rFonts w:ascii="Tahoma" w:hAnsi="Tahoma" w:cs="Tahoma"/>
                <w:sz w:val="18"/>
                <w:szCs w:val="18"/>
              </w:rPr>
            </w:pPr>
          </w:p>
        </w:tc>
        <w:tc>
          <w:tcPr>
            <w:tcW w:w="567" w:type="dxa"/>
            <w:vAlign w:val="center"/>
          </w:tcPr>
          <w:p w:rsidR="00031EC1" w:rsidRPr="00CE4842" w:rsidRDefault="00031EC1" w:rsidP="000963CC">
            <w:pPr>
              <w:spacing w:before="60" w:after="60" w:line="240" w:lineRule="exact"/>
              <w:rPr>
                <w:rFonts w:ascii="Tahoma" w:hAnsi="Tahoma" w:cs="Tahoma"/>
                <w:sz w:val="18"/>
                <w:szCs w:val="18"/>
              </w:rPr>
            </w:pPr>
          </w:p>
        </w:tc>
        <w:tc>
          <w:tcPr>
            <w:tcW w:w="567" w:type="dxa"/>
            <w:vAlign w:val="center"/>
          </w:tcPr>
          <w:p w:rsidR="00031EC1" w:rsidRPr="00CE4842" w:rsidRDefault="00031EC1" w:rsidP="000963CC">
            <w:pPr>
              <w:spacing w:before="60" w:after="60" w:line="240" w:lineRule="exact"/>
              <w:rPr>
                <w:rFonts w:ascii="Tahoma" w:hAnsi="Tahoma" w:cs="Tahoma"/>
                <w:sz w:val="18"/>
                <w:szCs w:val="18"/>
              </w:rPr>
            </w:pPr>
          </w:p>
        </w:tc>
        <w:tc>
          <w:tcPr>
            <w:tcW w:w="850" w:type="dxa"/>
            <w:vAlign w:val="center"/>
          </w:tcPr>
          <w:p w:rsidR="00031EC1" w:rsidRPr="00CE4842" w:rsidRDefault="00031EC1" w:rsidP="000963CC">
            <w:pPr>
              <w:spacing w:before="60" w:after="60" w:line="240" w:lineRule="exact"/>
              <w:rPr>
                <w:rFonts w:ascii="Tahoma" w:hAnsi="Tahoma" w:cs="Tahoma"/>
                <w:sz w:val="18"/>
                <w:szCs w:val="18"/>
              </w:rPr>
            </w:pPr>
          </w:p>
        </w:tc>
        <w:tc>
          <w:tcPr>
            <w:tcW w:w="2410" w:type="dxa"/>
            <w:vAlign w:val="center"/>
          </w:tcPr>
          <w:p w:rsidR="00031EC1" w:rsidRPr="00CE4842" w:rsidRDefault="00031EC1" w:rsidP="000963CC">
            <w:pPr>
              <w:spacing w:before="60" w:after="60" w:line="240" w:lineRule="exact"/>
              <w:rPr>
                <w:rFonts w:ascii="Tahoma" w:hAnsi="Tahoma" w:cs="Tahoma"/>
                <w:sz w:val="18"/>
                <w:szCs w:val="18"/>
              </w:rPr>
            </w:pPr>
            <w:r w:rsidRPr="00CE4842">
              <w:rPr>
                <w:rFonts w:ascii="Tahoma" w:hAnsi="Tahoma" w:cs="Tahoma"/>
                <w:sz w:val="18"/>
                <w:szCs w:val="18"/>
              </w:rPr>
              <w:t>Πρακτικά αξιολόγησης</w:t>
            </w:r>
          </w:p>
          <w:p w:rsidR="00D03866" w:rsidRPr="00CE4842" w:rsidRDefault="00D03866" w:rsidP="000963CC">
            <w:pPr>
              <w:spacing w:before="60" w:after="60" w:line="240" w:lineRule="exact"/>
              <w:rPr>
                <w:rFonts w:ascii="Tahoma" w:hAnsi="Tahoma" w:cs="Tahoma"/>
                <w:sz w:val="18"/>
                <w:szCs w:val="18"/>
              </w:rPr>
            </w:pPr>
            <w:r w:rsidRPr="00CE4842">
              <w:rPr>
                <w:rFonts w:ascii="Tahoma" w:hAnsi="Tahoma" w:cs="Tahoma"/>
                <w:sz w:val="18"/>
                <w:szCs w:val="18"/>
              </w:rPr>
              <w:t>Προκήρυξη</w:t>
            </w:r>
          </w:p>
        </w:tc>
        <w:tc>
          <w:tcPr>
            <w:tcW w:w="2154" w:type="dxa"/>
            <w:vAlign w:val="center"/>
          </w:tcPr>
          <w:p w:rsidR="00031EC1" w:rsidRPr="00CE4842" w:rsidRDefault="00031EC1" w:rsidP="000963CC">
            <w:pPr>
              <w:spacing w:before="60" w:after="60" w:line="240" w:lineRule="exact"/>
              <w:rPr>
                <w:rFonts w:ascii="Tahoma" w:hAnsi="Tahoma" w:cs="Tahoma"/>
                <w:sz w:val="16"/>
                <w:szCs w:val="16"/>
              </w:rPr>
            </w:pPr>
          </w:p>
        </w:tc>
      </w:tr>
      <w:tr w:rsidR="00031EC1" w:rsidRPr="00CE4842" w:rsidTr="006F7E17">
        <w:trPr>
          <w:trHeight w:val="772"/>
          <w:jc w:val="center"/>
        </w:trPr>
        <w:tc>
          <w:tcPr>
            <w:tcW w:w="529" w:type="dxa"/>
            <w:vAlign w:val="center"/>
          </w:tcPr>
          <w:p w:rsidR="00031EC1" w:rsidRPr="00CE4842" w:rsidRDefault="00031EC1" w:rsidP="000963CC">
            <w:pPr>
              <w:spacing w:before="60" w:after="60" w:line="240" w:lineRule="exact"/>
              <w:jc w:val="center"/>
              <w:rPr>
                <w:rFonts w:ascii="Tahoma" w:hAnsi="Tahoma" w:cs="Tahoma"/>
                <w:sz w:val="18"/>
                <w:szCs w:val="18"/>
              </w:rPr>
            </w:pPr>
            <w:r w:rsidRPr="00CE4842">
              <w:rPr>
                <w:rFonts w:ascii="Tahoma" w:hAnsi="Tahoma" w:cs="Tahoma"/>
                <w:sz w:val="18"/>
                <w:szCs w:val="18"/>
              </w:rPr>
              <w:t>1</w:t>
            </w:r>
            <w:r w:rsidR="00996874" w:rsidRPr="00CE4842">
              <w:rPr>
                <w:rFonts w:ascii="Tahoma" w:hAnsi="Tahoma" w:cs="Tahoma"/>
                <w:sz w:val="18"/>
                <w:szCs w:val="18"/>
              </w:rPr>
              <w:t>7</w:t>
            </w:r>
            <w:r w:rsidRPr="00CE4842">
              <w:rPr>
                <w:rFonts w:ascii="Tahoma" w:hAnsi="Tahoma" w:cs="Tahoma"/>
                <w:sz w:val="18"/>
                <w:szCs w:val="18"/>
              </w:rPr>
              <w:t>.</w:t>
            </w:r>
          </w:p>
        </w:tc>
        <w:tc>
          <w:tcPr>
            <w:tcW w:w="3261" w:type="dxa"/>
            <w:vAlign w:val="center"/>
          </w:tcPr>
          <w:p w:rsidR="00031EC1" w:rsidRPr="00CE4842" w:rsidRDefault="00031EC1" w:rsidP="000963CC">
            <w:pPr>
              <w:spacing w:before="60" w:after="60" w:line="240" w:lineRule="exact"/>
              <w:rPr>
                <w:rFonts w:ascii="Tahoma" w:hAnsi="Tahoma" w:cs="Tahoma"/>
                <w:sz w:val="18"/>
                <w:szCs w:val="18"/>
              </w:rPr>
            </w:pPr>
            <w:r w:rsidRPr="00CE4842">
              <w:rPr>
                <w:rFonts w:ascii="Tahoma" w:hAnsi="Tahoma" w:cs="Tahoma"/>
                <w:sz w:val="18"/>
                <w:szCs w:val="18"/>
              </w:rPr>
              <w:t>Τηρήθηκαν οι προθεσμίες μεταξύ των σταδίων της διαγωνιστικής διαδικασίας ώστε να διασφαλίζεται το δικαίωμα των διαγωνιζομένων να ασκήσουν προσφυγή;</w:t>
            </w:r>
          </w:p>
        </w:tc>
        <w:tc>
          <w:tcPr>
            <w:tcW w:w="5245" w:type="dxa"/>
            <w:vAlign w:val="center"/>
          </w:tcPr>
          <w:p w:rsidR="00031EC1" w:rsidRPr="00CE4842" w:rsidRDefault="00031EC1" w:rsidP="000963CC">
            <w:pPr>
              <w:spacing w:before="60" w:after="60" w:line="240" w:lineRule="exact"/>
              <w:rPr>
                <w:rFonts w:ascii="Tahoma" w:hAnsi="Tahoma" w:cs="Tahoma"/>
                <w:sz w:val="18"/>
                <w:szCs w:val="18"/>
              </w:rPr>
            </w:pPr>
          </w:p>
        </w:tc>
        <w:tc>
          <w:tcPr>
            <w:tcW w:w="567" w:type="dxa"/>
            <w:vAlign w:val="center"/>
          </w:tcPr>
          <w:p w:rsidR="00031EC1" w:rsidRPr="00CE4842" w:rsidRDefault="00031EC1" w:rsidP="000963CC">
            <w:pPr>
              <w:spacing w:before="60" w:after="60" w:line="240" w:lineRule="exact"/>
              <w:rPr>
                <w:rFonts w:ascii="Tahoma" w:hAnsi="Tahoma" w:cs="Tahoma"/>
                <w:sz w:val="18"/>
                <w:szCs w:val="18"/>
              </w:rPr>
            </w:pPr>
          </w:p>
        </w:tc>
        <w:tc>
          <w:tcPr>
            <w:tcW w:w="567" w:type="dxa"/>
            <w:vAlign w:val="center"/>
          </w:tcPr>
          <w:p w:rsidR="00031EC1" w:rsidRPr="00CE4842" w:rsidRDefault="00031EC1" w:rsidP="000963CC">
            <w:pPr>
              <w:spacing w:before="60" w:after="60" w:line="240" w:lineRule="exact"/>
              <w:rPr>
                <w:rFonts w:ascii="Tahoma" w:hAnsi="Tahoma" w:cs="Tahoma"/>
                <w:sz w:val="18"/>
                <w:szCs w:val="18"/>
              </w:rPr>
            </w:pPr>
          </w:p>
        </w:tc>
        <w:tc>
          <w:tcPr>
            <w:tcW w:w="850" w:type="dxa"/>
            <w:vAlign w:val="center"/>
          </w:tcPr>
          <w:p w:rsidR="00031EC1" w:rsidRPr="00CE4842" w:rsidRDefault="00031EC1" w:rsidP="000963CC">
            <w:pPr>
              <w:spacing w:before="60" w:after="60" w:line="240" w:lineRule="exact"/>
              <w:rPr>
                <w:rFonts w:ascii="Tahoma" w:hAnsi="Tahoma" w:cs="Tahoma"/>
                <w:sz w:val="18"/>
                <w:szCs w:val="18"/>
              </w:rPr>
            </w:pPr>
          </w:p>
        </w:tc>
        <w:tc>
          <w:tcPr>
            <w:tcW w:w="2410" w:type="dxa"/>
            <w:vAlign w:val="center"/>
          </w:tcPr>
          <w:p w:rsidR="00FF6B41" w:rsidRPr="00CE4842" w:rsidRDefault="00FF6B41" w:rsidP="000963CC">
            <w:pPr>
              <w:spacing w:before="60" w:after="60" w:line="240" w:lineRule="exact"/>
              <w:rPr>
                <w:rFonts w:ascii="Tahoma" w:hAnsi="Tahoma" w:cs="Tahoma"/>
                <w:sz w:val="18"/>
                <w:szCs w:val="18"/>
              </w:rPr>
            </w:pPr>
            <w:r w:rsidRPr="00CE4842">
              <w:rPr>
                <w:rFonts w:ascii="Tahoma" w:hAnsi="Tahoma" w:cs="Tahoma"/>
                <w:sz w:val="18"/>
                <w:szCs w:val="18"/>
              </w:rPr>
              <w:t>Αποφάσεις Α.Α.</w:t>
            </w:r>
          </w:p>
          <w:p w:rsidR="00FF6B41" w:rsidRPr="00CE4842" w:rsidRDefault="00FF6B41" w:rsidP="000963CC">
            <w:pPr>
              <w:spacing w:before="60" w:after="60" w:line="240" w:lineRule="exact"/>
              <w:rPr>
                <w:rFonts w:ascii="Tahoma" w:hAnsi="Tahoma" w:cs="Tahoma"/>
                <w:sz w:val="18"/>
                <w:szCs w:val="18"/>
              </w:rPr>
            </w:pPr>
            <w:r w:rsidRPr="00CE4842">
              <w:rPr>
                <w:rFonts w:ascii="Tahoma" w:hAnsi="Tahoma" w:cs="Tahoma"/>
                <w:sz w:val="18"/>
                <w:szCs w:val="18"/>
              </w:rPr>
              <w:t xml:space="preserve">Πρακτικά </w:t>
            </w:r>
          </w:p>
          <w:p w:rsidR="00031EC1" w:rsidRPr="00CE4842" w:rsidRDefault="00FF6B41" w:rsidP="000963CC">
            <w:pPr>
              <w:spacing w:before="60" w:after="60" w:line="240" w:lineRule="exact"/>
              <w:rPr>
                <w:rFonts w:ascii="Tahoma" w:hAnsi="Tahoma" w:cs="Tahoma"/>
                <w:sz w:val="18"/>
                <w:szCs w:val="18"/>
              </w:rPr>
            </w:pPr>
            <w:r w:rsidRPr="00CE4842">
              <w:rPr>
                <w:rFonts w:ascii="Tahoma" w:hAnsi="Tahoma" w:cs="Tahoma"/>
                <w:sz w:val="18"/>
                <w:szCs w:val="18"/>
              </w:rPr>
              <w:t>Προκήρυξη</w:t>
            </w:r>
          </w:p>
        </w:tc>
        <w:tc>
          <w:tcPr>
            <w:tcW w:w="2154" w:type="dxa"/>
            <w:vAlign w:val="center"/>
          </w:tcPr>
          <w:p w:rsidR="00031EC1" w:rsidRPr="00CE4842" w:rsidRDefault="00FF6B41" w:rsidP="000963CC">
            <w:pPr>
              <w:spacing w:before="60" w:after="60" w:line="240" w:lineRule="exact"/>
              <w:rPr>
                <w:rFonts w:ascii="Tahoma" w:hAnsi="Tahoma" w:cs="Tahoma"/>
                <w:sz w:val="18"/>
                <w:szCs w:val="18"/>
              </w:rPr>
            </w:pPr>
            <w:r w:rsidRPr="00CE4842">
              <w:rPr>
                <w:rFonts w:ascii="Tahoma" w:hAnsi="Tahoma" w:cs="Tahoma"/>
                <w:sz w:val="18"/>
                <w:szCs w:val="18"/>
              </w:rPr>
              <w:t>Ν. 3886/2010</w:t>
            </w:r>
          </w:p>
        </w:tc>
      </w:tr>
      <w:tr w:rsidR="00031EC1" w:rsidRPr="000963CC" w:rsidTr="006F7E17">
        <w:trPr>
          <w:trHeight w:val="855"/>
          <w:jc w:val="center"/>
        </w:trPr>
        <w:tc>
          <w:tcPr>
            <w:tcW w:w="529" w:type="dxa"/>
            <w:vAlign w:val="center"/>
          </w:tcPr>
          <w:p w:rsidR="00031EC1" w:rsidRPr="006F7E17" w:rsidRDefault="00031EC1" w:rsidP="000963CC">
            <w:pPr>
              <w:spacing w:before="60" w:after="60" w:line="240" w:lineRule="exact"/>
              <w:jc w:val="center"/>
              <w:rPr>
                <w:rFonts w:ascii="Tahoma" w:hAnsi="Tahoma" w:cs="Tahoma"/>
                <w:sz w:val="18"/>
                <w:szCs w:val="18"/>
              </w:rPr>
            </w:pPr>
            <w:r w:rsidRPr="006F7E17">
              <w:rPr>
                <w:rFonts w:ascii="Tahoma" w:hAnsi="Tahoma" w:cs="Tahoma"/>
                <w:sz w:val="18"/>
                <w:szCs w:val="18"/>
              </w:rPr>
              <w:t>1</w:t>
            </w:r>
            <w:r w:rsidR="00996874">
              <w:rPr>
                <w:rFonts w:ascii="Tahoma" w:hAnsi="Tahoma" w:cs="Tahoma"/>
                <w:sz w:val="18"/>
                <w:szCs w:val="18"/>
              </w:rPr>
              <w:t>8</w:t>
            </w:r>
            <w:r w:rsidRPr="006F7E17">
              <w:rPr>
                <w:rFonts w:ascii="Tahoma" w:hAnsi="Tahoma" w:cs="Tahoma"/>
                <w:sz w:val="18"/>
                <w:szCs w:val="18"/>
              </w:rPr>
              <w:t>.</w:t>
            </w:r>
          </w:p>
        </w:tc>
        <w:tc>
          <w:tcPr>
            <w:tcW w:w="3261" w:type="dxa"/>
            <w:vAlign w:val="center"/>
          </w:tcPr>
          <w:p w:rsidR="00031EC1" w:rsidRPr="000963CC" w:rsidRDefault="00031EC1" w:rsidP="000963CC">
            <w:pPr>
              <w:spacing w:before="60" w:after="60" w:line="240" w:lineRule="exact"/>
              <w:rPr>
                <w:rFonts w:ascii="Tahoma" w:hAnsi="Tahoma" w:cs="Tahoma"/>
                <w:sz w:val="18"/>
                <w:szCs w:val="18"/>
              </w:rPr>
            </w:pPr>
            <w:r w:rsidRPr="000963CC">
              <w:rPr>
                <w:rFonts w:ascii="Tahoma" w:hAnsi="Tahoma" w:cs="Tahoma"/>
                <w:sz w:val="18"/>
                <w:szCs w:val="18"/>
              </w:rPr>
              <w:t>Σε περίπτωση άσκησης προσφυγών από τους διαγωνιζομένους οι αποφάσεις της Αναθέτουσας Αρχής είναι επαρκώς τεκμηριωμένες ;</w:t>
            </w:r>
          </w:p>
          <w:p w:rsidR="00031EC1" w:rsidRPr="000963CC" w:rsidRDefault="00031EC1" w:rsidP="000963CC">
            <w:pPr>
              <w:spacing w:before="60" w:after="60" w:line="240" w:lineRule="exact"/>
              <w:rPr>
                <w:rFonts w:ascii="Tahoma" w:hAnsi="Tahoma" w:cs="Tahoma"/>
                <w:sz w:val="18"/>
                <w:szCs w:val="18"/>
              </w:rPr>
            </w:pPr>
            <w:r w:rsidRPr="000963CC">
              <w:rPr>
                <w:rFonts w:ascii="Tahoma" w:hAnsi="Tahoma" w:cs="Tahoma"/>
                <w:sz w:val="18"/>
                <w:szCs w:val="18"/>
              </w:rPr>
              <w:t>Ολοκληρώθηκαν όλες οι διοικητικές και δικαστικές διαδικασίες;</w:t>
            </w:r>
          </w:p>
        </w:tc>
        <w:tc>
          <w:tcPr>
            <w:tcW w:w="5245" w:type="dxa"/>
            <w:vAlign w:val="center"/>
          </w:tcPr>
          <w:p w:rsidR="00031EC1" w:rsidRPr="000963CC" w:rsidRDefault="00031EC1" w:rsidP="000963CC">
            <w:pPr>
              <w:spacing w:before="60" w:after="60" w:line="240" w:lineRule="exact"/>
              <w:rPr>
                <w:rFonts w:ascii="Tahoma" w:hAnsi="Tahoma" w:cs="Tahoma"/>
                <w:sz w:val="18"/>
                <w:szCs w:val="18"/>
              </w:rPr>
            </w:pPr>
          </w:p>
        </w:tc>
        <w:tc>
          <w:tcPr>
            <w:tcW w:w="567" w:type="dxa"/>
            <w:vAlign w:val="center"/>
          </w:tcPr>
          <w:p w:rsidR="00031EC1" w:rsidRPr="000963CC" w:rsidRDefault="00031EC1" w:rsidP="000963CC">
            <w:pPr>
              <w:spacing w:before="60" w:after="60" w:line="240" w:lineRule="exact"/>
              <w:rPr>
                <w:rFonts w:ascii="Tahoma" w:hAnsi="Tahoma" w:cs="Tahoma"/>
                <w:sz w:val="18"/>
                <w:szCs w:val="18"/>
              </w:rPr>
            </w:pPr>
          </w:p>
        </w:tc>
        <w:tc>
          <w:tcPr>
            <w:tcW w:w="567" w:type="dxa"/>
            <w:vAlign w:val="center"/>
          </w:tcPr>
          <w:p w:rsidR="00031EC1" w:rsidRPr="000963CC" w:rsidRDefault="00031EC1" w:rsidP="000963CC">
            <w:pPr>
              <w:spacing w:before="60" w:after="60" w:line="240" w:lineRule="exact"/>
              <w:rPr>
                <w:rFonts w:ascii="Tahoma" w:hAnsi="Tahoma" w:cs="Tahoma"/>
                <w:sz w:val="18"/>
                <w:szCs w:val="18"/>
              </w:rPr>
            </w:pPr>
          </w:p>
        </w:tc>
        <w:tc>
          <w:tcPr>
            <w:tcW w:w="850" w:type="dxa"/>
            <w:vAlign w:val="center"/>
          </w:tcPr>
          <w:p w:rsidR="00031EC1" w:rsidRPr="000963CC" w:rsidRDefault="00031EC1" w:rsidP="000963CC">
            <w:pPr>
              <w:spacing w:before="60" w:after="60" w:line="240" w:lineRule="exact"/>
              <w:rPr>
                <w:rFonts w:ascii="Tahoma" w:hAnsi="Tahoma" w:cs="Tahoma"/>
                <w:sz w:val="18"/>
                <w:szCs w:val="18"/>
              </w:rPr>
            </w:pPr>
          </w:p>
        </w:tc>
        <w:tc>
          <w:tcPr>
            <w:tcW w:w="2410" w:type="dxa"/>
            <w:vAlign w:val="center"/>
          </w:tcPr>
          <w:p w:rsidR="00031EC1" w:rsidRPr="00CE4842" w:rsidRDefault="00031EC1" w:rsidP="000963CC">
            <w:pPr>
              <w:spacing w:before="60" w:after="60" w:line="240" w:lineRule="exact"/>
              <w:rPr>
                <w:rFonts w:ascii="Tahoma" w:hAnsi="Tahoma" w:cs="Tahoma"/>
                <w:sz w:val="18"/>
                <w:szCs w:val="18"/>
              </w:rPr>
            </w:pPr>
            <w:r w:rsidRPr="00CE4842">
              <w:rPr>
                <w:rFonts w:ascii="Tahoma" w:hAnsi="Tahoma" w:cs="Tahoma"/>
                <w:sz w:val="18"/>
                <w:szCs w:val="18"/>
              </w:rPr>
              <w:t>Προσφυγές διαγωνιζομένων</w:t>
            </w:r>
          </w:p>
          <w:p w:rsidR="00031EC1" w:rsidRPr="00CE4842" w:rsidRDefault="00031EC1" w:rsidP="000963CC">
            <w:pPr>
              <w:spacing w:before="60" w:after="60" w:line="240" w:lineRule="exact"/>
              <w:rPr>
                <w:rFonts w:ascii="Tahoma" w:hAnsi="Tahoma" w:cs="Tahoma"/>
                <w:sz w:val="18"/>
                <w:szCs w:val="18"/>
              </w:rPr>
            </w:pPr>
            <w:r w:rsidRPr="00CE4842">
              <w:rPr>
                <w:rFonts w:ascii="Tahoma" w:hAnsi="Tahoma" w:cs="Tahoma"/>
                <w:sz w:val="18"/>
                <w:szCs w:val="18"/>
              </w:rPr>
              <w:t>Πρακτικά επιτροπών</w:t>
            </w:r>
          </w:p>
          <w:p w:rsidR="00031EC1" w:rsidRPr="00CE4842" w:rsidRDefault="00031EC1" w:rsidP="000963CC">
            <w:pPr>
              <w:spacing w:before="60" w:after="60" w:line="240" w:lineRule="exact"/>
              <w:rPr>
                <w:rFonts w:ascii="Tahoma" w:hAnsi="Tahoma" w:cs="Tahoma"/>
                <w:sz w:val="18"/>
                <w:szCs w:val="18"/>
              </w:rPr>
            </w:pPr>
            <w:r w:rsidRPr="00CE4842">
              <w:rPr>
                <w:rFonts w:ascii="Tahoma" w:hAnsi="Tahoma" w:cs="Tahoma"/>
                <w:sz w:val="18"/>
                <w:szCs w:val="18"/>
              </w:rPr>
              <w:t>Αποφάσεις Αναθέτουσας Αρχής και δικαστικών αρχών</w:t>
            </w:r>
          </w:p>
        </w:tc>
        <w:tc>
          <w:tcPr>
            <w:tcW w:w="2154" w:type="dxa"/>
            <w:vAlign w:val="center"/>
          </w:tcPr>
          <w:p w:rsidR="00031EC1" w:rsidRPr="00CE4842" w:rsidRDefault="00031EC1" w:rsidP="000963CC">
            <w:pPr>
              <w:spacing w:before="60" w:after="60" w:line="240" w:lineRule="exact"/>
              <w:rPr>
                <w:rFonts w:ascii="Tahoma" w:hAnsi="Tahoma" w:cs="Tahoma"/>
                <w:sz w:val="18"/>
                <w:szCs w:val="18"/>
              </w:rPr>
            </w:pPr>
          </w:p>
        </w:tc>
      </w:tr>
      <w:tr w:rsidR="00031EC1" w:rsidRPr="000963CC" w:rsidTr="006F7E17">
        <w:trPr>
          <w:trHeight w:val="603"/>
          <w:jc w:val="center"/>
        </w:trPr>
        <w:tc>
          <w:tcPr>
            <w:tcW w:w="529" w:type="dxa"/>
            <w:vAlign w:val="center"/>
          </w:tcPr>
          <w:p w:rsidR="00031EC1" w:rsidRPr="006F7E17" w:rsidRDefault="00996874" w:rsidP="000963CC">
            <w:pPr>
              <w:spacing w:before="60" w:after="60" w:line="240" w:lineRule="exact"/>
              <w:jc w:val="center"/>
              <w:rPr>
                <w:rFonts w:ascii="Tahoma" w:hAnsi="Tahoma" w:cs="Tahoma"/>
                <w:sz w:val="18"/>
                <w:szCs w:val="18"/>
              </w:rPr>
            </w:pPr>
            <w:r>
              <w:rPr>
                <w:rFonts w:ascii="Tahoma" w:hAnsi="Tahoma" w:cs="Tahoma"/>
                <w:sz w:val="18"/>
                <w:szCs w:val="18"/>
              </w:rPr>
              <w:t>19</w:t>
            </w:r>
            <w:r w:rsidR="00031EC1" w:rsidRPr="006F7E17">
              <w:rPr>
                <w:rFonts w:ascii="Tahoma" w:hAnsi="Tahoma" w:cs="Tahoma"/>
                <w:sz w:val="18"/>
                <w:szCs w:val="18"/>
              </w:rPr>
              <w:t>.</w:t>
            </w:r>
          </w:p>
        </w:tc>
        <w:tc>
          <w:tcPr>
            <w:tcW w:w="3261" w:type="dxa"/>
            <w:vAlign w:val="center"/>
          </w:tcPr>
          <w:p w:rsidR="00031EC1" w:rsidRPr="000963CC" w:rsidRDefault="00031EC1" w:rsidP="000963CC">
            <w:pPr>
              <w:spacing w:before="60" w:after="60" w:line="240" w:lineRule="exact"/>
              <w:rPr>
                <w:rFonts w:ascii="Tahoma" w:hAnsi="Tahoma" w:cs="Tahoma"/>
                <w:sz w:val="18"/>
                <w:szCs w:val="18"/>
              </w:rPr>
            </w:pPr>
            <w:r w:rsidRPr="000963CC">
              <w:rPr>
                <w:rFonts w:ascii="Tahoma" w:hAnsi="Tahoma" w:cs="Tahoma"/>
                <w:sz w:val="18"/>
                <w:szCs w:val="18"/>
              </w:rPr>
              <w:t xml:space="preserve">Εγκρίθηκαν από τα αρμόδια όργανα της Αναθέτουσας Αρχής οι εισηγήσεις </w:t>
            </w:r>
            <w:r w:rsidRPr="000963CC">
              <w:rPr>
                <w:rFonts w:ascii="Tahoma" w:hAnsi="Tahoma" w:cs="Tahoma"/>
                <w:sz w:val="18"/>
                <w:szCs w:val="18"/>
              </w:rPr>
              <w:lastRenderedPageBreak/>
              <w:t xml:space="preserve">των επιτροπών σε όλα τα στάδια της διαγωνιστικής διαδικασίας όπως καθορίζεται στη διακήρυξη;  </w:t>
            </w:r>
          </w:p>
        </w:tc>
        <w:tc>
          <w:tcPr>
            <w:tcW w:w="5245" w:type="dxa"/>
            <w:vAlign w:val="center"/>
          </w:tcPr>
          <w:p w:rsidR="00031EC1" w:rsidRPr="000963CC" w:rsidRDefault="00031EC1" w:rsidP="000963CC">
            <w:pPr>
              <w:spacing w:before="60" w:after="60" w:line="240" w:lineRule="exact"/>
              <w:rPr>
                <w:rFonts w:ascii="Tahoma" w:hAnsi="Tahoma" w:cs="Tahoma"/>
                <w:sz w:val="18"/>
                <w:szCs w:val="18"/>
              </w:rPr>
            </w:pPr>
          </w:p>
        </w:tc>
        <w:tc>
          <w:tcPr>
            <w:tcW w:w="567" w:type="dxa"/>
            <w:vAlign w:val="center"/>
          </w:tcPr>
          <w:p w:rsidR="00031EC1" w:rsidRPr="000963CC" w:rsidRDefault="00031EC1" w:rsidP="000963CC">
            <w:pPr>
              <w:spacing w:before="60" w:after="60" w:line="240" w:lineRule="exact"/>
              <w:rPr>
                <w:rFonts w:ascii="Tahoma" w:hAnsi="Tahoma" w:cs="Tahoma"/>
                <w:sz w:val="18"/>
                <w:szCs w:val="18"/>
              </w:rPr>
            </w:pPr>
          </w:p>
        </w:tc>
        <w:tc>
          <w:tcPr>
            <w:tcW w:w="567" w:type="dxa"/>
            <w:vAlign w:val="center"/>
          </w:tcPr>
          <w:p w:rsidR="00031EC1" w:rsidRPr="000963CC" w:rsidRDefault="00031EC1" w:rsidP="000963CC">
            <w:pPr>
              <w:spacing w:before="60" w:after="60" w:line="240" w:lineRule="exact"/>
              <w:rPr>
                <w:rFonts w:ascii="Tahoma" w:hAnsi="Tahoma" w:cs="Tahoma"/>
                <w:sz w:val="18"/>
                <w:szCs w:val="18"/>
              </w:rPr>
            </w:pPr>
          </w:p>
        </w:tc>
        <w:tc>
          <w:tcPr>
            <w:tcW w:w="850" w:type="dxa"/>
            <w:vAlign w:val="center"/>
          </w:tcPr>
          <w:p w:rsidR="00031EC1" w:rsidRPr="000963CC" w:rsidRDefault="00031EC1" w:rsidP="000963CC">
            <w:pPr>
              <w:spacing w:before="60" w:after="60" w:line="240" w:lineRule="exact"/>
              <w:rPr>
                <w:rFonts w:ascii="Tahoma" w:hAnsi="Tahoma" w:cs="Tahoma"/>
                <w:sz w:val="18"/>
                <w:szCs w:val="18"/>
              </w:rPr>
            </w:pPr>
          </w:p>
        </w:tc>
        <w:tc>
          <w:tcPr>
            <w:tcW w:w="2410" w:type="dxa"/>
            <w:vAlign w:val="center"/>
          </w:tcPr>
          <w:p w:rsidR="00031EC1" w:rsidRPr="00CE4842" w:rsidRDefault="00031EC1" w:rsidP="000963CC">
            <w:pPr>
              <w:spacing w:before="60" w:after="60" w:line="240" w:lineRule="exact"/>
              <w:rPr>
                <w:rFonts w:ascii="Tahoma" w:hAnsi="Tahoma" w:cs="Tahoma"/>
                <w:sz w:val="18"/>
                <w:szCs w:val="18"/>
              </w:rPr>
            </w:pPr>
            <w:r w:rsidRPr="00CE4842">
              <w:rPr>
                <w:rFonts w:ascii="Tahoma" w:hAnsi="Tahoma" w:cs="Tahoma"/>
                <w:sz w:val="18"/>
                <w:szCs w:val="18"/>
              </w:rPr>
              <w:t>Αποφάσεις Αναθέτουσας Αρχής</w:t>
            </w:r>
          </w:p>
        </w:tc>
        <w:tc>
          <w:tcPr>
            <w:tcW w:w="2154" w:type="dxa"/>
            <w:vAlign w:val="center"/>
          </w:tcPr>
          <w:p w:rsidR="00031EC1" w:rsidRPr="00CE4842" w:rsidRDefault="00031EC1" w:rsidP="000963CC">
            <w:pPr>
              <w:spacing w:before="60" w:after="60" w:line="240" w:lineRule="exact"/>
              <w:rPr>
                <w:rFonts w:ascii="Tahoma" w:hAnsi="Tahoma" w:cs="Tahoma"/>
                <w:sz w:val="18"/>
                <w:szCs w:val="18"/>
              </w:rPr>
            </w:pPr>
          </w:p>
        </w:tc>
      </w:tr>
      <w:tr w:rsidR="000401D8" w:rsidRPr="000963CC" w:rsidTr="006F7E17">
        <w:trPr>
          <w:trHeight w:val="417"/>
          <w:jc w:val="center"/>
        </w:trPr>
        <w:tc>
          <w:tcPr>
            <w:tcW w:w="15583" w:type="dxa"/>
            <w:gridSpan w:val="8"/>
            <w:vAlign w:val="center"/>
          </w:tcPr>
          <w:p w:rsidR="000401D8" w:rsidRPr="000963CC" w:rsidRDefault="00CE4842" w:rsidP="000963CC">
            <w:pPr>
              <w:keepNext/>
              <w:widowControl w:val="0"/>
              <w:spacing w:before="60" w:after="60" w:line="240" w:lineRule="exact"/>
              <w:jc w:val="center"/>
              <w:rPr>
                <w:rFonts w:ascii="Tahoma" w:hAnsi="Tahoma" w:cs="Tahoma"/>
                <w:sz w:val="18"/>
                <w:szCs w:val="18"/>
              </w:rPr>
            </w:pPr>
            <w:r>
              <w:rPr>
                <w:rFonts w:ascii="Tahoma" w:hAnsi="Tahoma" w:cs="Tahoma"/>
                <w:b/>
                <w:sz w:val="18"/>
                <w:szCs w:val="18"/>
                <w:lang w:val="en-US"/>
              </w:rPr>
              <w:lastRenderedPageBreak/>
              <w:t>V</w:t>
            </w:r>
            <w:r w:rsidR="000401D8" w:rsidRPr="000963CC">
              <w:rPr>
                <w:rFonts w:ascii="Tahoma" w:hAnsi="Tahoma" w:cs="Tahoma"/>
                <w:b/>
                <w:sz w:val="18"/>
                <w:szCs w:val="18"/>
              </w:rPr>
              <w:t xml:space="preserve">. </w:t>
            </w:r>
            <w:r w:rsidR="00031EC1" w:rsidRPr="000963CC">
              <w:rPr>
                <w:rFonts w:ascii="Tahoma" w:hAnsi="Tahoma" w:cs="Tahoma"/>
                <w:b/>
                <w:sz w:val="18"/>
                <w:szCs w:val="18"/>
              </w:rPr>
              <w:t>ΦΥΣΙΚΟ ΑΝΤΙΚΕΙΜΕΝΟ</w:t>
            </w:r>
          </w:p>
        </w:tc>
      </w:tr>
      <w:tr w:rsidR="000401D8" w:rsidRPr="000963CC" w:rsidTr="006F7E17">
        <w:trPr>
          <w:trHeight w:val="3272"/>
          <w:jc w:val="center"/>
        </w:trPr>
        <w:tc>
          <w:tcPr>
            <w:tcW w:w="529" w:type="dxa"/>
            <w:vAlign w:val="center"/>
          </w:tcPr>
          <w:p w:rsidR="000401D8" w:rsidRPr="000963CC" w:rsidRDefault="000401D8" w:rsidP="00996874">
            <w:pPr>
              <w:widowControl w:val="0"/>
              <w:spacing w:before="60" w:after="60" w:line="240" w:lineRule="exact"/>
              <w:rPr>
                <w:rFonts w:ascii="Tahoma" w:hAnsi="Tahoma" w:cs="Tahoma"/>
                <w:b/>
                <w:sz w:val="18"/>
                <w:szCs w:val="18"/>
              </w:rPr>
            </w:pPr>
            <w:r w:rsidRPr="00996874">
              <w:rPr>
                <w:rFonts w:ascii="Tahoma" w:hAnsi="Tahoma" w:cs="Tahoma"/>
                <w:sz w:val="18"/>
                <w:szCs w:val="18"/>
              </w:rPr>
              <w:t>2</w:t>
            </w:r>
            <w:r w:rsidR="00996874">
              <w:rPr>
                <w:rFonts w:ascii="Tahoma" w:hAnsi="Tahoma" w:cs="Tahoma"/>
                <w:sz w:val="18"/>
                <w:szCs w:val="18"/>
              </w:rPr>
              <w:t>0</w:t>
            </w:r>
            <w:r w:rsidRPr="000963CC">
              <w:rPr>
                <w:rFonts w:ascii="Tahoma" w:hAnsi="Tahoma" w:cs="Tahoma"/>
                <w:b/>
                <w:sz w:val="18"/>
                <w:szCs w:val="18"/>
              </w:rPr>
              <w:t>.</w:t>
            </w:r>
          </w:p>
        </w:tc>
        <w:tc>
          <w:tcPr>
            <w:tcW w:w="3261" w:type="dxa"/>
            <w:vAlign w:val="center"/>
          </w:tcPr>
          <w:p w:rsidR="000401D8" w:rsidRPr="000963CC" w:rsidRDefault="000401D8" w:rsidP="000963CC">
            <w:pPr>
              <w:widowControl w:val="0"/>
              <w:spacing w:before="60" w:after="60" w:line="240" w:lineRule="exact"/>
              <w:rPr>
                <w:rFonts w:ascii="Tahoma" w:hAnsi="Tahoma" w:cs="Tahoma"/>
                <w:sz w:val="18"/>
                <w:szCs w:val="18"/>
              </w:rPr>
            </w:pPr>
            <w:r w:rsidRPr="000963CC">
              <w:rPr>
                <w:rFonts w:ascii="Tahoma" w:hAnsi="Tahoma" w:cs="Tahoma"/>
                <w:sz w:val="18"/>
                <w:szCs w:val="18"/>
              </w:rPr>
              <w:t xml:space="preserve">Το φυσικό αντικείμενο </w:t>
            </w:r>
            <w:r w:rsidR="00031EC1" w:rsidRPr="000963CC">
              <w:rPr>
                <w:rFonts w:ascii="Tahoma" w:hAnsi="Tahoma" w:cs="Tahoma"/>
                <w:sz w:val="18"/>
                <w:szCs w:val="18"/>
              </w:rPr>
              <w:t>των συμβατικών τευχών</w:t>
            </w:r>
            <w:r w:rsidRPr="000963CC">
              <w:rPr>
                <w:rFonts w:ascii="Tahoma" w:hAnsi="Tahoma" w:cs="Tahoma"/>
                <w:sz w:val="18"/>
                <w:szCs w:val="18"/>
              </w:rPr>
              <w:t xml:space="preserve"> συμπίπτει με το σχετικά προβλεπόμενο στην απόφαση ένταξης και σε περίπτωση που περιλαμβάνεται πρόσθετο φυσικό αντικείμενο αυτό είναι διακριτό; </w:t>
            </w:r>
          </w:p>
        </w:tc>
        <w:tc>
          <w:tcPr>
            <w:tcW w:w="5245" w:type="dxa"/>
            <w:vAlign w:val="center"/>
          </w:tcPr>
          <w:p w:rsidR="000401D8" w:rsidRPr="000963CC" w:rsidRDefault="000401D8" w:rsidP="000963CC">
            <w:pPr>
              <w:pStyle w:val="a3"/>
              <w:widowControl w:val="0"/>
              <w:overflowPunct w:val="0"/>
              <w:autoSpaceDE w:val="0"/>
              <w:autoSpaceDN w:val="0"/>
              <w:adjustRightInd w:val="0"/>
              <w:spacing w:before="60" w:after="60" w:line="240" w:lineRule="exact"/>
              <w:ind w:right="0"/>
              <w:jc w:val="left"/>
              <w:textAlignment w:val="baseline"/>
              <w:rPr>
                <w:rFonts w:ascii="Tahoma" w:hAnsi="Tahoma" w:cs="Tahoma"/>
                <w:sz w:val="18"/>
                <w:szCs w:val="18"/>
              </w:rPr>
            </w:pPr>
            <w:r w:rsidRPr="000963CC">
              <w:rPr>
                <w:rFonts w:ascii="Tahoma" w:hAnsi="Tahoma" w:cs="Tahoma"/>
                <w:sz w:val="18"/>
                <w:szCs w:val="18"/>
              </w:rPr>
              <w:t xml:space="preserve">Ελέγχεται εάν το φυσικό αντικείμενο </w:t>
            </w:r>
            <w:r w:rsidR="00031EC1" w:rsidRPr="000963CC">
              <w:rPr>
                <w:rFonts w:ascii="Tahoma" w:hAnsi="Tahoma" w:cs="Tahoma"/>
                <w:sz w:val="18"/>
                <w:szCs w:val="18"/>
              </w:rPr>
              <w:t xml:space="preserve">όπως καθορίζεται στα συμβατικά τεύχη </w:t>
            </w:r>
            <w:r w:rsidRPr="000963CC">
              <w:rPr>
                <w:rFonts w:ascii="Tahoma" w:hAnsi="Tahoma" w:cs="Tahoma"/>
                <w:sz w:val="18"/>
                <w:szCs w:val="18"/>
              </w:rPr>
              <w:t>συμπίπτει με το εγκεκριμένο σύμφωνα με την απόφαση ένταξης, φυσικό αντικείμενο. Στην περίπτωση που το φυσικό αντικείμενο είναι μεγαλύτερο από αυτό που συγχρηματοδοτείται, το πρόσθετο φυσικό αντικείμενο θα πρέπει να είναι διακριτό προκειμένου να είναι εύκολα ανιχνεύσιμο στην παρακολούθηση και στις πληρωμές, π.χ. στα δημόσια έργα το πρόσθετο φυσικό αντικείμενο να αποτελεί ένα ξεχωριστό κεφάλαιο της σύμβασης, οι πληρωμές του κεφαλαίου αυτού και οι αναθεωρήσεις του να υποβάλλονται σε ξεχωριστούς λογαριασμούς, κλπ. Για το μη επιλέξιμο φυσικό αντικείμενο θα πρέπει να ενημερώνεται ο φορέας υλοποίησης ότι οι δαπάνες για την υλοποίηση του θα τον βαρύνουν.</w:t>
            </w:r>
          </w:p>
        </w:tc>
        <w:tc>
          <w:tcPr>
            <w:tcW w:w="567" w:type="dxa"/>
            <w:vAlign w:val="center"/>
          </w:tcPr>
          <w:p w:rsidR="000401D8" w:rsidRPr="000963CC" w:rsidRDefault="000401D8" w:rsidP="000963CC">
            <w:pPr>
              <w:widowControl w:val="0"/>
              <w:spacing w:before="60" w:after="60" w:line="240" w:lineRule="exact"/>
              <w:rPr>
                <w:rFonts w:ascii="Tahoma" w:hAnsi="Tahoma" w:cs="Tahoma"/>
                <w:sz w:val="18"/>
                <w:szCs w:val="18"/>
              </w:rPr>
            </w:pPr>
          </w:p>
        </w:tc>
        <w:tc>
          <w:tcPr>
            <w:tcW w:w="567" w:type="dxa"/>
            <w:vAlign w:val="center"/>
          </w:tcPr>
          <w:p w:rsidR="000401D8" w:rsidRPr="000963CC" w:rsidRDefault="000401D8" w:rsidP="000963CC">
            <w:pPr>
              <w:widowControl w:val="0"/>
              <w:spacing w:before="60" w:after="60" w:line="240" w:lineRule="exact"/>
              <w:rPr>
                <w:rFonts w:ascii="Tahoma" w:hAnsi="Tahoma" w:cs="Tahoma"/>
                <w:sz w:val="18"/>
                <w:szCs w:val="18"/>
              </w:rPr>
            </w:pPr>
          </w:p>
        </w:tc>
        <w:tc>
          <w:tcPr>
            <w:tcW w:w="850" w:type="dxa"/>
            <w:vAlign w:val="center"/>
          </w:tcPr>
          <w:p w:rsidR="000401D8" w:rsidRPr="000963CC" w:rsidRDefault="000401D8" w:rsidP="000963CC">
            <w:pPr>
              <w:widowControl w:val="0"/>
              <w:spacing w:before="60" w:after="60" w:line="240" w:lineRule="exact"/>
              <w:rPr>
                <w:rFonts w:ascii="Tahoma" w:hAnsi="Tahoma" w:cs="Tahoma"/>
                <w:sz w:val="18"/>
                <w:szCs w:val="18"/>
              </w:rPr>
            </w:pPr>
          </w:p>
        </w:tc>
        <w:tc>
          <w:tcPr>
            <w:tcW w:w="2410" w:type="dxa"/>
            <w:vAlign w:val="center"/>
          </w:tcPr>
          <w:p w:rsidR="000401D8" w:rsidRPr="00E206E8" w:rsidRDefault="000401D8" w:rsidP="000963CC">
            <w:pPr>
              <w:widowControl w:val="0"/>
              <w:spacing w:before="60" w:after="60" w:line="240" w:lineRule="exact"/>
              <w:rPr>
                <w:rFonts w:ascii="Tahoma" w:hAnsi="Tahoma" w:cs="Tahoma"/>
                <w:sz w:val="18"/>
                <w:szCs w:val="18"/>
              </w:rPr>
            </w:pPr>
            <w:r w:rsidRPr="00E206E8">
              <w:rPr>
                <w:rFonts w:ascii="Tahoma" w:hAnsi="Tahoma" w:cs="Tahoma"/>
                <w:sz w:val="18"/>
                <w:szCs w:val="18"/>
              </w:rPr>
              <w:t>Συμβατικά τεύχη.</w:t>
            </w:r>
          </w:p>
          <w:p w:rsidR="000401D8" w:rsidRPr="00E206E8" w:rsidRDefault="000401D8" w:rsidP="000963CC">
            <w:pPr>
              <w:widowControl w:val="0"/>
              <w:spacing w:before="60" w:after="60" w:line="240" w:lineRule="exact"/>
              <w:rPr>
                <w:rFonts w:ascii="Tahoma" w:hAnsi="Tahoma" w:cs="Tahoma"/>
                <w:sz w:val="18"/>
                <w:szCs w:val="18"/>
              </w:rPr>
            </w:pPr>
            <w:r w:rsidRPr="00E206E8">
              <w:rPr>
                <w:rFonts w:ascii="Tahoma" w:hAnsi="Tahoma" w:cs="Tahoma"/>
                <w:sz w:val="18"/>
                <w:szCs w:val="18"/>
              </w:rPr>
              <w:t>Απόφαση ένταξης.</w:t>
            </w:r>
          </w:p>
          <w:p w:rsidR="000401D8" w:rsidRPr="00E206E8" w:rsidRDefault="000401D8" w:rsidP="000963CC">
            <w:pPr>
              <w:widowControl w:val="0"/>
              <w:spacing w:before="60" w:after="60" w:line="240" w:lineRule="exact"/>
              <w:rPr>
                <w:rFonts w:ascii="Tahoma" w:hAnsi="Tahoma" w:cs="Tahoma"/>
                <w:sz w:val="18"/>
                <w:szCs w:val="18"/>
              </w:rPr>
            </w:pPr>
          </w:p>
        </w:tc>
        <w:tc>
          <w:tcPr>
            <w:tcW w:w="2154" w:type="dxa"/>
            <w:vAlign w:val="center"/>
          </w:tcPr>
          <w:p w:rsidR="000401D8" w:rsidRPr="006F7E17" w:rsidRDefault="000401D8" w:rsidP="000963CC">
            <w:pPr>
              <w:widowControl w:val="0"/>
              <w:spacing w:before="60" w:after="60" w:line="240" w:lineRule="exact"/>
              <w:rPr>
                <w:rFonts w:ascii="Tahoma" w:hAnsi="Tahoma" w:cs="Tahoma"/>
                <w:sz w:val="16"/>
                <w:szCs w:val="16"/>
              </w:rPr>
            </w:pPr>
          </w:p>
        </w:tc>
      </w:tr>
      <w:tr w:rsidR="000401D8" w:rsidRPr="000963CC" w:rsidTr="00CE4842">
        <w:trPr>
          <w:trHeight w:val="1546"/>
          <w:jc w:val="center"/>
        </w:trPr>
        <w:tc>
          <w:tcPr>
            <w:tcW w:w="529" w:type="dxa"/>
            <w:vAlign w:val="center"/>
          </w:tcPr>
          <w:p w:rsidR="000401D8" w:rsidRPr="000963CC" w:rsidRDefault="000401D8" w:rsidP="000963CC">
            <w:pPr>
              <w:spacing w:before="60" w:after="60" w:line="240" w:lineRule="exact"/>
              <w:rPr>
                <w:rFonts w:ascii="Tahoma" w:hAnsi="Tahoma" w:cs="Tahoma"/>
                <w:b/>
                <w:sz w:val="18"/>
                <w:szCs w:val="18"/>
              </w:rPr>
            </w:pPr>
            <w:r w:rsidRPr="00996874">
              <w:rPr>
                <w:rFonts w:ascii="Tahoma" w:hAnsi="Tahoma" w:cs="Tahoma"/>
                <w:sz w:val="18"/>
                <w:szCs w:val="18"/>
              </w:rPr>
              <w:t>2</w:t>
            </w:r>
            <w:r w:rsidR="00996874" w:rsidRPr="00996874">
              <w:rPr>
                <w:rFonts w:ascii="Tahoma" w:hAnsi="Tahoma" w:cs="Tahoma"/>
                <w:sz w:val="18"/>
                <w:szCs w:val="18"/>
              </w:rPr>
              <w:t>1</w:t>
            </w:r>
            <w:r w:rsidRPr="000963CC">
              <w:rPr>
                <w:rFonts w:ascii="Tahoma" w:hAnsi="Tahoma" w:cs="Tahoma"/>
                <w:b/>
                <w:sz w:val="18"/>
                <w:szCs w:val="18"/>
              </w:rPr>
              <w:t>.</w:t>
            </w:r>
          </w:p>
        </w:tc>
        <w:tc>
          <w:tcPr>
            <w:tcW w:w="3261" w:type="dxa"/>
            <w:vAlign w:val="center"/>
          </w:tcPr>
          <w:p w:rsidR="000401D8" w:rsidRPr="000963CC" w:rsidRDefault="000401D8" w:rsidP="000963CC">
            <w:pPr>
              <w:spacing w:before="60" w:after="60" w:line="240" w:lineRule="exact"/>
              <w:rPr>
                <w:rFonts w:ascii="Tahoma" w:hAnsi="Tahoma" w:cs="Tahoma"/>
                <w:sz w:val="18"/>
                <w:szCs w:val="18"/>
              </w:rPr>
            </w:pPr>
            <w:r w:rsidRPr="000963CC">
              <w:rPr>
                <w:rFonts w:ascii="Tahoma" w:hAnsi="Tahoma" w:cs="Tahoma"/>
                <w:sz w:val="18"/>
                <w:szCs w:val="18"/>
                <w:lang w:val="en-US"/>
              </w:rPr>
              <w:t>H</w:t>
            </w:r>
            <w:r w:rsidRPr="000963CC">
              <w:rPr>
                <w:rFonts w:ascii="Tahoma" w:hAnsi="Tahoma" w:cs="Tahoma"/>
                <w:sz w:val="18"/>
                <w:szCs w:val="18"/>
              </w:rPr>
              <w:t xml:space="preserve"> προβλεπόμενη </w:t>
            </w:r>
            <w:r w:rsidR="00031EC1" w:rsidRPr="000963CC">
              <w:rPr>
                <w:rFonts w:ascii="Tahoma" w:hAnsi="Tahoma" w:cs="Tahoma"/>
                <w:sz w:val="18"/>
                <w:szCs w:val="18"/>
              </w:rPr>
              <w:t>στα συμβατικά τεύχη</w:t>
            </w:r>
            <w:r w:rsidRPr="000963CC">
              <w:rPr>
                <w:rFonts w:ascii="Tahoma" w:hAnsi="Tahoma" w:cs="Tahoma"/>
                <w:sz w:val="18"/>
                <w:szCs w:val="18"/>
              </w:rPr>
              <w:t xml:space="preserve"> διάρκεια υλοποίησης του «έργου», συμφωνεί με την προβλεπόμενη διάρκεια του «έργου» στα τεύχη</w:t>
            </w:r>
            <w:r w:rsidR="00031EC1" w:rsidRPr="000963CC">
              <w:rPr>
                <w:rFonts w:ascii="Tahoma" w:hAnsi="Tahoma" w:cs="Tahoma"/>
                <w:sz w:val="18"/>
                <w:szCs w:val="18"/>
              </w:rPr>
              <w:t xml:space="preserve"> διακήρυξης</w:t>
            </w:r>
            <w:r w:rsidRPr="000963CC">
              <w:rPr>
                <w:rFonts w:ascii="Tahoma" w:hAnsi="Tahoma" w:cs="Tahoma"/>
                <w:sz w:val="18"/>
                <w:szCs w:val="18"/>
              </w:rPr>
              <w:t>;</w:t>
            </w:r>
          </w:p>
        </w:tc>
        <w:tc>
          <w:tcPr>
            <w:tcW w:w="5245" w:type="dxa"/>
            <w:vAlign w:val="center"/>
          </w:tcPr>
          <w:p w:rsidR="000401D8" w:rsidRPr="000963CC" w:rsidRDefault="000401D8" w:rsidP="000963CC">
            <w:pPr>
              <w:spacing w:before="60" w:after="60" w:line="240" w:lineRule="exact"/>
              <w:rPr>
                <w:rFonts w:ascii="Tahoma" w:hAnsi="Tahoma" w:cs="Tahoma"/>
                <w:sz w:val="18"/>
                <w:szCs w:val="18"/>
              </w:rPr>
            </w:pPr>
            <w:r w:rsidRPr="000963CC">
              <w:rPr>
                <w:rFonts w:ascii="Tahoma" w:hAnsi="Tahoma" w:cs="Tahoma"/>
                <w:sz w:val="18"/>
                <w:szCs w:val="18"/>
              </w:rPr>
              <w:t xml:space="preserve">Εξετάζεται αν η προβλεπόμενη </w:t>
            </w:r>
            <w:r w:rsidR="00031EC1" w:rsidRPr="000963CC">
              <w:rPr>
                <w:rFonts w:ascii="Tahoma" w:hAnsi="Tahoma" w:cs="Tahoma"/>
                <w:sz w:val="18"/>
                <w:szCs w:val="18"/>
              </w:rPr>
              <w:t>στα συμβατικά τεύχη</w:t>
            </w:r>
            <w:r w:rsidRPr="000963CC">
              <w:rPr>
                <w:rFonts w:ascii="Tahoma" w:hAnsi="Tahoma" w:cs="Tahoma"/>
                <w:sz w:val="18"/>
                <w:szCs w:val="18"/>
              </w:rPr>
              <w:t xml:space="preserve"> διάρκεια υλοποίησης του «έργου», συμφωνεί με την προβλεπόμενη διάρκεια του «έργου» στα τεύχη</w:t>
            </w:r>
            <w:r w:rsidR="00031EC1" w:rsidRPr="000963CC">
              <w:rPr>
                <w:rFonts w:ascii="Tahoma" w:hAnsi="Tahoma" w:cs="Tahoma"/>
                <w:sz w:val="18"/>
                <w:szCs w:val="18"/>
              </w:rPr>
              <w:t xml:space="preserve"> διακήρυξης</w:t>
            </w:r>
            <w:r w:rsidRPr="000963CC">
              <w:rPr>
                <w:rFonts w:ascii="Tahoma" w:hAnsi="Tahoma" w:cs="Tahoma"/>
                <w:sz w:val="18"/>
                <w:szCs w:val="18"/>
              </w:rPr>
              <w:t>;</w:t>
            </w:r>
          </w:p>
        </w:tc>
        <w:tc>
          <w:tcPr>
            <w:tcW w:w="567" w:type="dxa"/>
            <w:vAlign w:val="center"/>
          </w:tcPr>
          <w:p w:rsidR="000401D8" w:rsidRPr="000963CC" w:rsidRDefault="000401D8" w:rsidP="000963CC">
            <w:pPr>
              <w:spacing w:before="60" w:after="60" w:line="240" w:lineRule="exact"/>
              <w:rPr>
                <w:rFonts w:ascii="Tahoma" w:hAnsi="Tahoma" w:cs="Tahoma"/>
                <w:sz w:val="18"/>
                <w:szCs w:val="18"/>
              </w:rPr>
            </w:pPr>
          </w:p>
        </w:tc>
        <w:tc>
          <w:tcPr>
            <w:tcW w:w="567" w:type="dxa"/>
            <w:vAlign w:val="center"/>
          </w:tcPr>
          <w:p w:rsidR="000401D8" w:rsidRPr="000963CC" w:rsidRDefault="000401D8" w:rsidP="000963CC">
            <w:pPr>
              <w:spacing w:before="60" w:after="60" w:line="240" w:lineRule="exact"/>
              <w:rPr>
                <w:rFonts w:ascii="Tahoma" w:hAnsi="Tahoma" w:cs="Tahoma"/>
                <w:sz w:val="18"/>
                <w:szCs w:val="18"/>
              </w:rPr>
            </w:pPr>
          </w:p>
        </w:tc>
        <w:tc>
          <w:tcPr>
            <w:tcW w:w="850" w:type="dxa"/>
            <w:vAlign w:val="center"/>
          </w:tcPr>
          <w:p w:rsidR="000401D8" w:rsidRPr="000963CC" w:rsidRDefault="000401D8" w:rsidP="000963CC">
            <w:pPr>
              <w:spacing w:before="60" w:after="60" w:line="240" w:lineRule="exact"/>
              <w:rPr>
                <w:rFonts w:ascii="Tahoma" w:hAnsi="Tahoma" w:cs="Tahoma"/>
                <w:sz w:val="18"/>
                <w:szCs w:val="18"/>
              </w:rPr>
            </w:pPr>
          </w:p>
        </w:tc>
        <w:tc>
          <w:tcPr>
            <w:tcW w:w="2410" w:type="dxa"/>
            <w:vAlign w:val="center"/>
          </w:tcPr>
          <w:p w:rsidR="000401D8" w:rsidRPr="00E206E8" w:rsidRDefault="000401D8" w:rsidP="000963CC">
            <w:pPr>
              <w:spacing w:before="60" w:after="60" w:line="240" w:lineRule="exact"/>
              <w:rPr>
                <w:rFonts w:ascii="Tahoma" w:hAnsi="Tahoma" w:cs="Tahoma"/>
                <w:sz w:val="18"/>
                <w:szCs w:val="18"/>
              </w:rPr>
            </w:pPr>
            <w:r w:rsidRPr="00E206E8">
              <w:rPr>
                <w:rFonts w:ascii="Tahoma" w:hAnsi="Tahoma" w:cs="Tahoma"/>
                <w:sz w:val="18"/>
                <w:szCs w:val="18"/>
              </w:rPr>
              <w:t>Συμβατικά τεύχη.</w:t>
            </w:r>
          </w:p>
          <w:p w:rsidR="000401D8" w:rsidRPr="00E206E8" w:rsidRDefault="00031EC1" w:rsidP="000963CC">
            <w:pPr>
              <w:spacing w:before="60" w:after="60" w:line="240" w:lineRule="exact"/>
              <w:rPr>
                <w:rFonts w:ascii="Tahoma" w:hAnsi="Tahoma" w:cs="Tahoma"/>
                <w:sz w:val="18"/>
                <w:szCs w:val="18"/>
              </w:rPr>
            </w:pPr>
            <w:r w:rsidRPr="00E206E8">
              <w:rPr>
                <w:rFonts w:ascii="Tahoma" w:hAnsi="Tahoma" w:cs="Tahoma"/>
                <w:sz w:val="18"/>
                <w:szCs w:val="18"/>
              </w:rPr>
              <w:t>Τεύχη διακήρυξης</w:t>
            </w:r>
          </w:p>
          <w:p w:rsidR="000401D8" w:rsidRPr="00E206E8" w:rsidRDefault="000401D8" w:rsidP="000963CC">
            <w:pPr>
              <w:spacing w:before="60" w:after="60" w:line="240" w:lineRule="exact"/>
              <w:rPr>
                <w:rFonts w:ascii="Tahoma" w:hAnsi="Tahoma" w:cs="Tahoma"/>
                <w:sz w:val="18"/>
                <w:szCs w:val="18"/>
              </w:rPr>
            </w:pPr>
          </w:p>
        </w:tc>
        <w:tc>
          <w:tcPr>
            <w:tcW w:w="2154" w:type="dxa"/>
            <w:vAlign w:val="center"/>
          </w:tcPr>
          <w:p w:rsidR="000401D8" w:rsidRPr="006F7E17" w:rsidRDefault="000401D8" w:rsidP="000963CC">
            <w:pPr>
              <w:spacing w:before="60" w:after="60" w:line="240" w:lineRule="exact"/>
              <w:rPr>
                <w:rFonts w:ascii="Tahoma" w:hAnsi="Tahoma" w:cs="Tahoma"/>
                <w:sz w:val="16"/>
                <w:szCs w:val="16"/>
              </w:rPr>
            </w:pPr>
          </w:p>
        </w:tc>
      </w:tr>
      <w:tr w:rsidR="00031EC1" w:rsidRPr="000963CC" w:rsidTr="00CE4842">
        <w:trPr>
          <w:trHeight w:val="548"/>
          <w:tblHeader/>
          <w:jc w:val="center"/>
        </w:trPr>
        <w:tc>
          <w:tcPr>
            <w:tcW w:w="9035" w:type="dxa"/>
            <w:gridSpan w:val="3"/>
            <w:tcBorders>
              <w:bottom w:val="single" w:sz="4" w:space="0" w:color="auto"/>
            </w:tcBorders>
            <w:shd w:val="clear" w:color="auto" w:fill="D9D9D9"/>
            <w:vAlign w:val="center"/>
          </w:tcPr>
          <w:p w:rsidR="00031EC1" w:rsidRPr="000963CC" w:rsidRDefault="00031EC1" w:rsidP="000963CC">
            <w:pPr>
              <w:spacing w:before="60" w:after="60" w:line="240" w:lineRule="exact"/>
              <w:jc w:val="center"/>
              <w:rPr>
                <w:rFonts w:ascii="Tahoma" w:hAnsi="Tahoma" w:cs="Tahoma"/>
                <w:b/>
                <w:bCs/>
                <w:sz w:val="18"/>
                <w:szCs w:val="18"/>
              </w:rPr>
            </w:pPr>
            <w:r w:rsidRPr="000963CC">
              <w:rPr>
                <w:rFonts w:ascii="Tahoma" w:hAnsi="Tahoma" w:cs="Tahoma"/>
                <w:b/>
                <w:bCs/>
                <w:sz w:val="18"/>
                <w:szCs w:val="18"/>
              </w:rPr>
              <w:t xml:space="preserve">ΔΗΛΩΣΗ ΔΙΚΑΙΟΥΧΟΥ </w:t>
            </w:r>
          </w:p>
        </w:tc>
        <w:tc>
          <w:tcPr>
            <w:tcW w:w="6548" w:type="dxa"/>
            <w:gridSpan w:val="5"/>
            <w:tcBorders>
              <w:bottom w:val="single" w:sz="4" w:space="0" w:color="auto"/>
            </w:tcBorders>
            <w:shd w:val="clear" w:color="auto" w:fill="D9D9D9"/>
            <w:vAlign w:val="center"/>
          </w:tcPr>
          <w:p w:rsidR="00031EC1" w:rsidRPr="000963CC" w:rsidRDefault="00031EC1" w:rsidP="000963CC">
            <w:pPr>
              <w:spacing w:before="60" w:after="60" w:line="240" w:lineRule="exact"/>
              <w:jc w:val="center"/>
              <w:rPr>
                <w:rFonts w:ascii="Tahoma" w:hAnsi="Tahoma" w:cs="Tahoma"/>
                <w:b/>
                <w:bCs/>
                <w:sz w:val="18"/>
                <w:szCs w:val="18"/>
              </w:rPr>
            </w:pPr>
            <w:r w:rsidRPr="000963CC">
              <w:rPr>
                <w:rFonts w:ascii="Tahoma" w:hAnsi="Tahoma" w:cs="Tahoma"/>
                <w:b/>
                <w:bCs/>
                <w:sz w:val="18"/>
                <w:szCs w:val="18"/>
              </w:rPr>
              <w:t>ΤΕΚΜΗΡΙΩΣΗ ΔΙΚΑΙΟΥΧΟΥ</w:t>
            </w:r>
          </w:p>
        </w:tc>
      </w:tr>
      <w:tr w:rsidR="00031EC1" w:rsidRPr="000963CC" w:rsidTr="006F7E17">
        <w:trPr>
          <w:trHeight w:val="667"/>
          <w:jc w:val="center"/>
        </w:trPr>
        <w:tc>
          <w:tcPr>
            <w:tcW w:w="9035" w:type="dxa"/>
            <w:gridSpan w:val="3"/>
            <w:shd w:val="clear" w:color="auto" w:fill="auto"/>
            <w:vAlign w:val="center"/>
          </w:tcPr>
          <w:p w:rsidR="00031EC1" w:rsidRPr="000963CC" w:rsidRDefault="00031EC1" w:rsidP="000963CC">
            <w:pPr>
              <w:spacing w:before="60" w:after="60" w:line="240" w:lineRule="exact"/>
              <w:rPr>
                <w:rFonts w:ascii="Tahoma" w:hAnsi="Tahoma" w:cs="Tahoma"/>
                <w:sz w:val="18"/>
                <w:szCs w:val="18"/>
              </w:rPr>
            </w:pPr>
            <w:r w:rsidRPr="000963CC">
              <w:rPr>
                <w:rFonts w:ascii="Tahoma" w:hAnsi="Tahoma" w:cs="Tahoma"/>
                <w:sz w:val="18"/>
                <w:szCs w:val="18"/>
              </w:rPr>
              <w:t>Δηλώνεται ότι τα τεύχη διακήρυξης που δημοσιεύτηκαν δεν έχουν καμία αλλαγή σε σχέση με τα τεύχη στα οποία δόθηκε σύμφωνη γνώμη από τη Διαχειριστική Αρχή.</w:t>
            </w:r>
          </w:p>
        </w:tc>
        <w:tc>
          <w:tcPr>
            <w:tcW w:w="6548" w:type="dxa"/>
            <w:gridSpan w:val="5"/>
            <w:shd w:val="clear" w:color="auto" w:fill="auto"/>
            <w:vAlign w:val="center"/>
          </w:tcPr>
          <w:p w:rsidR="00031EC1" w:rsidRPr="000963CC" w:rsidRDefault="00031EC1" w:rsidP="000963CC">
            <w:pPr>
              <w:spacing w:before="60" w:after="60" w:line="240" w:lineRule="exact"/>
              <w:rPr>
                <w:rFonts w:ascii="Tahoma" w:hAnsi="Tahoma" w:cs="Tahoma"/>
                <w:sz w:val="18"/>
                <w:szCs w:val="18"/>
              </w:rPr>
            </w:pPr>
          </w:p>
        </w:tc>
      </w:tr>
    </w:tbl>
    <w:p w:rsidR="00CF29CD" w:rsidRPr="00DA37AA" w:rsidRDefault="00CF29CD" w:rsidP="000963CC">
      <w:pPr>
        <w:spacing w:before="60" w:after="60" w:line="240" w:lineRule="exact"/>
        <w:rPr>
          <w:rFonts w:ascii="Tahoma" w:hAnsi="Tahoma" w:cs="Tahoma"/>
          <w:sz w:val="18"/>
          <w:szCs w:val="18"/>
        </w:rPr>
      </w:pPr>
    </w:p>
    <w:tbl>
      <w:tblPr>
        <w:tblW w:w="1559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91"/>
        <w:gridCol w:w="7902"/>
      </w:tblGrid>
      <w:tr w:rsidR="00816340" w:rsidRPr="000963CC" w:rsidTr="00076C8A">
        <w:tc>
          <w:tcPr>
            <w:tcW w:w="7691" w:type="dxa"/>
            <w:shd w:val="clear" w:color="auto" w:fill="auto"/>
          </w:tcPr>
          <w:p w:rsidR="00816340" w:rsidRPr="000963CC" w:rsidRDefault="00816340" w:rsidP="000963CC">
            <w:pPr>
              <w:spacing w:before="60" w:after="60" w:line="240" w:lineRule="exact"/>
              <w:rPr>
                <w:rFonts w:ascii="Tahoma" w:hAnsi="Tahoma" w:cs="Tahoma"/>
                <w:sz w:val="18"/>
                <w:szCs w:val="18"/>
              </w:rPr>
            </w:pPr>
            <w:r w:rsidRPr="000963CC">
              <w:rPr>
                <w:rFonts w:ascii="Tahoma" w:hAnsi="Tahoma" w:cs="Tahoma"/>
                <w:sz w:val="18"/>
                <w:szCs w:val="18"/>
              </w:rPr>
              <w:t>ΕΙΣΗΓΗΣΗ</w:t>
            </w:r>
          </w:p>
          <w:p w:rsidR="00816340" w:rsidRPr="000963CC" w:rsidRDefault="00816340" w:rsidP="000963CC">
            <w:pPr>
              <w:spacing w:before="60" w:after="60" w:line="240" w:lineRule="exact"/>
              <w:rPr>
                <w:rFonts w:ascii="Tahoma" w:hAnsi="Tahoma" w:cs="Tahoma"/>
                <w:sz w:val="18"/>
                <w:szCs w:val="18"/>
              </w:rPr>
            </w:pPr>
          </w:p>
        </w:tc>
        <w:tc>
          <w:tcPr>
            <w:tcW w:w="7902" w:type="dxa"/>
            <w:shd w:val="clear" w:color="auto" w:fill="auto"/>
          </w:tcPr>
          <w:p w:rsidR="00816340" w:rsidRPr="000963CC" w:rsidRDefault="00816340" w:rsidP="000963CC">
            <w:pPr>
              <w:spacing w:before="60" w:after="60" w:line="240" w:lineRule="exact"/>
              <w:rPr>
                <w:rFonts w:ascii="Tahoma" w:hAnsi="Tahoma" w:cs="Tahoma"/>
                <w:sz w:val="18"/>
                <w:szCs w:val="18"/>
              </w:rPr>
            </w:pPr>
            <w:r w:rsidRPr="000963CC">
              <w:rPr>
                <w:rFonts w:ascii="Tahoma" w:hAnsi="Tahoma" w:cs="Tahoma"/>
                <w:sz w:val="18"/>
                <w:szCs w:val="18"/>
              </w:rPr>
              <w:t>Ονοματεπώνυμο ………………………………….</w:t>
            </w:r>
          </w:p>
        </w:tc>
      </w:tr>
      <w:tr w:rsidR="00816340" w:rsidRPr="000963CC" w:rsidTr="00076C8A">
        <w:tc>
          <w:tcPr>
            <w:tcW w:w="7691" w:type="dxa"/>
            <w:shd w:val="clear" w:color="auto" w:fill="auto"/>
          </w:tcPr>
          <w:p w:rsidR="00816340" w:rsidRPr="000963CC" w:rsidRDefault="00816340" w:rsidP="000963CC">
            <w:pPr>
              <w:spacing w:before="60" w:after="60" w:line="240" w:lineRule="exact"/>
              <w:rPr>
                <w:rFonts w:ascii="Tahoma" w:hAnsi="Tahoma" w:cs="Tahoma"/>
                <w:sz w:val="18"/>
                <w:szCs w:val="18"/>
              </w:rPr>
            </w:pPr>
            <w:r w:rsidRPr="000963CC">
              <w:rPr>
                <w:rFonts w:ascii="Tahoma" w:hAnsi="Tahoma" w:cs="Tahoma"/>
                <w:sz w:val="18"/>
                <w:szCs w:val="18"/>
              </w:rPr>
              <w:lastRenderedPageBreak/>
              <w:t>Ημερομηνία …………………………..</w:t>
            </w:r>
          </w:p>
          <w:p w:rsidR="00816340" w:rsidRPr="000963CC" w:rsidRDefault="00816340" w:rsidP="000963CC">
            <w:pPr>
              <w:spacing w:before="60" w:after="60" w:line="240" w:lineRule="exact"/>
              <w:rPr>
                <w:rFonts w:ascii="Tahoma" w:hAnsi="Tahoma" w:cs="Tahoma"/>
                <w:sz w:val="18"/>
                <w:szCs w:val="18"/>
              </w:rPr>
            </w:pPr>
          </w:p>
        </w:tc>
        <w:tc>
          <w:tcPr>
            <w:tcW w:w="7902" w:type="dxa"/>
            <w:shd w:val="clear" w:color="auto" w:fill="auto"/>
          </w:tcPr>
          <w:p w:rsidR="00816340" w:rsidRPr="000963CC" w:rsidRDefault="00816340" w:rsidP="000963CC">
            <w:pPr>
              <w:spacing w:before="60" w:after="60" w:line="240" w:lineRule="exact"/>
              <w:rPr>
                <w:rFonts w:ascii="Tahoma" w:hAnsi="Tahoma" w:cs="Tahoma"/>
                <w:sz w:val="18"/>
                <w:szCs w:val="18"/>
              </w:rPr>
            </w:pPr>
            <w:r w:rsidRPr="000963CC">
              <w:rPr>
                <w:rFonts w:ascii="Tahoma" w:hAnsi="Tahoma" w:cs="Tahoma"/>
                <w:sz w:val="18"/>
                <w:szCs w:val="18"/>
              </w:rPr>
              <w:t>Υπογραφή …………………………………………….</w:t>
            </w:r>
          </w:p>
        </w:tc>
      </w:tr>
    </w:tbl>
    <w:p w:rsidR="00816340" w:rsidRPr="00FC63C9" w:rsidRDefault="00816340" w:rsidP="00031EC1">
      <w:pPr>
        <w:rPr>
          <w:rFonts w:ascii="Arial Narrow" w:hAnsi="Arial Narrow"/>
          <w:sz w:val="16"/>
          <w:szCs w:val="16"/>
        </w:rPr>
      </w:pPr>
    </w:p>
    <w:sectPr w:rsidR="00816340" w:rsidRPr="00FC63C9" w:rsidSect="000963CC">
      <w:footerReference w:type="default" r:id="rId15"/>
      <w:pgSz w:w="16838" w:h="11906" w:orient="landscape" w:code="9"/>
      <w:pgMar w:top="851" w:right="1440" w:bottom="1531" w:left="1440" w:header="709" w:footer="0"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482" w:rsidRDefault="00755482" w:rsidP="005F2456">
      <w:r>
        <w:separator/>
      </w:r>
    </w:p>
  </w:endnote>
  <w:endnote w:type="continuationSeparator" w:id="0">
    <w:p w:rsidR="00755482" w:rsidRDefault="00755482" w:rsidP="005F2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4A2" w:rsidRDefault="000024A2">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024A2" w:rsidRDefault="000024A2">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31" w:type="dxa"/>
      <w:jc w:val="center"/>
      <w:tblInd w:w="-2643" w:type="dxa"/>
      <w:tblBorders>
        <w:top w:val="single" w:sz="4" w:space="0" w:color="auto"/>
      </w:tblBorders>
      <w:tblLook w:val="01E0" w:firstRow="1" w:lastRow="1" w:firstColumn="1" w:lastColumn="1" w:noHBand="0" w:noVBand="0"/>
    </w:tblPr>
    <w:tblGrid>
      <w:gridCol w:w="3383"/>
      <w:gridCol w:w="2850"/>
      <w:gridCol w:w="2798"/>
    </w:tblGrid>
    <w:tr w:rsidR="000024A2" w:rsidRPr="000963CC" w:rsidTr="00FC55DF">
      <w:trPr>
        <w:jc w:val="center"/>
      </w:trPr>
      <w:tc>
        <w:tcPr>
          <w:tcW w:w="3383" w:type="dxa"/>
          <w:shd w:val="clear" w:color="auto" w:fill="auto"/>
        </w:tcPr>
        <w:p w:rsidR="000024A2" w:rsidRPr="000963CC" w:rsidRDefault="00962DC6" w:rsidP="00306E11">
          <w:pPr>
            <w:spacing w:before="120"/>
            <w:rPr>
              <w:rFonts w:ascii="Tahoma" w:hAnsi="Tahoma" w:cs="Tahoma"/>
              <w:sz w:val="16"/>
              <w:szCs w:val="16"/>
            </w:rPr>
          </w:pPr>
          <w:r>
            <w:rPr>
              <w:rFonts w:ascii="Tahoma" w:hAnsi="Tahoma" w:cs="Tahoma"/>
              <w:sz w:val="16"/>
              <w:szCs w:val="16"/>
            </w:rPr>
            <w:t>Λίστα</w:t>
          </w:r>
          <w:r w:rsidR="000024A2" w:rsidRPr="000963CC">
            <w:rPr>
              <w:rFonts w:ascii="Tahoma" w:hAnsi="Tahoma" w:cs="Tahoma"/>
              <w:sz w:val="16"/>
              <w:szCs w:val="16"/>
            </w:rPr>
            <w:t>:</w:t>
          </w:r>
          <w:r>
            <w:rPr>
              <w:rFonts w:ascii="Tahoma" w:hAnsi="Tahoma" w:cs="Tahoma"/>
              <w:sz w:val="16"/>
              <w:szCs w:val="16"/>
            </w:rPr>
            <w:t xml:space="preserve"> </w:t>
          </w:r>
          <w:r w:rsidR="000024A2" w:rsidRPr="000963CC">
            <w:rPr>
              <w:rFonts w:ascii="Tahoma" w:hAnsi="Tahoma" w:cs="Tahoma"/>
              <w:sz w:val="16"/>
              <w:szCs w:val="16"/>
            </w:rPr>
            <w:t>Λ.ΙΙ.</w:t>
          </w:r>
          <w:r w:rsidR="006433EF" w:rsidRPr="000963CC">
            <w:rPr>
              <w:rFonts w:ascii="Tahoma" w:hAnsi="Tahoma" w:cs="Tahoma"/>
              <w:sz w:val="16"/>
              <w:szCs w:val="16"/>
            </w:rPr>
            <w:t>3</w:t>
          </w:r>
          <w:r w:rsidR="000024A2" w:rsidRPr="000963CC">
            <w:rPr>
              <w:rFonts w:ascii="Tahoma" w:hAnsi="Tahoma" w:cs="Tahoma"/>
              <w:sz w:val="16"/>
              <w:szCs w:val="16"/>
            </w:rPr>
            <w:t>_1</w:t>
          </w:r>
        </w:p>
        <w:p w:rsidR="000024A2" w:rsidRPr="00360647" w:rsidRDefault="000024A2" w:rsidP="00306E11">
          <w:pPr>
            <w:rPr>
              <w:rFonts w:ascii="Tahoma" w:hAnsi="Tahoma" w:cs="Tahoma"/>
              <w:sz w:val="16"/>
              <w:szCs w:val="16"/>
            </w:rPr>
          </w:pPr>
          <w:r w:rsidRPr="000963CC">
            <w:rPr>
              <w:rFonts w:ascii="Tahoma" w:hAnsi="Tahoma" w:cs="Tahoma"/>
              <w:sz w:val="16"/>
              <w:szCs w:val="16"/>
            </w:rPr>
            <w:t xml:space="preserve">Έκδοση: </w:t>
          </w:r>
          <w:r w:rsidR="00381112" w:rsidRPr="000963CC">
            <w:rPr>
              <w:rFonts w:ascii="Tahoma" w:hAnsi="Tahoma" w:cs="Tahoma"/>
              <w:sz w:val="16"/>
              <w:szCs w:val="16"/>
            </w:rPr>
            <w:t>1</w:t>
          </w:r>
          <w:r w:rsidRPr="000963CC">
            <w:rPr>
              <w:rFonts w:ascii="Tahoma" w:hAnsi="Tahoma" w:cs="Tahoma"/>
              <w:sz w:val="16"/>
              <w:szCs w:val="16"/>
              <w:vertAlign w:val="superscript"/>
            </w:rPr>
            <w:t>η</w:t>
          </w:r>
          <w:r w:rsidR="00360647">
            <w:rPr>
              <w:rFonts w:ascii="Tahoma" w:hAnsi="Tahoma" w:cs="Tahoma"/>
              <w:sz w:val="16"/>
              <w:szCs w:val="16"/>
            </w:rPr>
            <w:t xml:space="preserve"> </w:t>
          </w:r>
        </w:p>
        <w:p w:rsidR="000024A2" w:rsidRPr="000272AC" w:rsidRDefault="00360647" w:rsidP="003F4053">
          <w:pPr>
            <w:rPr>
              <w:rFonts w:ascii="Tahoma" w:hAnsi="Tahoma" w:cs="Tahoma"/>
              <w:b/>
              <w:sz w:val="16"/>
              <w:szCs w:val="16"/>
              <w:lang w:val="en-US"/>
            </w:rPr>
          </w:pPr>
          <w:proofErr w:type="spellStart"/>
          <w:r>
            <w:rPr>
              <w:rFonts w:ascii="Tahoma" w:hAnsi="Tahoma" w:cs="Tahoma"/>
              <w:sz w:val="16"/>
              <w:szCs w:val="16"/>
            </w:rPr>
            <w:t>Ημ</w:t>
          </w:r>
          <w:proofErr w:type="spellEnd"/>
          <w:r w:rsidRPr="00360647">
            <w:rPr>
              <w:rFonts w:ascii="Tahoma" w:hAnsi="Tahoma" w:cs="Tahoma"/>
              <w:sz w:val="16"/>
              <w:szCs w:val="16"/>
            </w:rPr>
            <w:t>.</w:t>
          </w:r>
          <w:r w:rsidR="000024A2" w:rsidRPr="000963CC">
            <w:rPr>
              <w:rFonts w:ascii="Tahoma" w:hAnsi="Tahoma" w:cs="Tahoma"/>
              <w:sz w:val="16"/>
              <w:szCs w:val="16"/>
            </w:rPr>
            <w:t xml:space="preserve"> </w:t>
          </w:r>
          <w:r w:rsidR="000024A2" w:rsidRPr="000963CC">
            <w:rPr>
              <w:rFonts w:ascii="Tahoma" w:hAnsi="Tahoma" w:cs="Tahoma"/>
              <w:sz w:val="16"/>
              <w:szCs w:val="16"/>
            </w:rPr>
            <w:t>Έκδοσης:</w:t>
          </w:r>
          <w:r w:rsidRPr="00DA37AA">
            <w:rPr>
              <w:rFonts w:ascii="Tahoma" w:hAnsi="Tahoma" w:cs="Tahoma"/>
              <w:sz w:val="16"/>
              <w:szCs w:val="16"/>
            </w:rPr>
            <w:t xml:space="preserve"> </w:t>
          </w:r>
          <w:r w:rsidR="004B1064">
            <w:rPr>
              <w:rFonts w:ascii="Tahoma" w:hAnsi="Tahoma" w:cs="Tahoma"/>
              <w:sz w:val="16"/>
              <w:szCs w:val="16"/>
              <w:lang w:val="en-US"/>
            </w:rPr>
            <w:t>8</w:t>
          </w:r>
          <w:r w:rsidR="004B1064">
            <w:rPr>
              <w:rFonts w:ascii="Tahoma" w:hAnsi="Tahoma" w:cs="Tahoma"/>
              <w:sz w:val="16"/>
              <w:szCs w:val="16"/>
            </w:rPr>
            <w:t>.</w:t>
          </w:r>
          <w:r w:rsidR="004B1064">
            <w:rPr>
              <w:rFonts w:ascii="Tahoma" w:hAnsi="Tahoma" w:cs="Tahoma"/>
              <w:sz w:val="16"/>
              <w:szCs w:val="16"/>
              <w:lang w:val="en-US"/>
            </w:rPr>
            <w:t>5</w:t>
          </w:r>
          <w:r w:rsidR="004B1064">
            <w:rPr>
              <w:rFonts w:ascii="Tahoma" w:hAnsi="Tahoma" w:cs="Tahoma"/>
              <w:sz w:val="16"/>
              <w:szCs w:val="16"/>
            </w:rPr>
            <w:t>.201</w:t>
          </w:r>
          <w:r w:rsidR="004B1064">
            <w:rPr>
              <w:rFonts w:ascii="Tahoma" w:hAnsi="Tahoma" w:cs="Tahoma"/>
              <w:sz w:val="16"/>
              <w:szCs w:val="16"/>
              <w:lang w:val="en-US"/>
            </w:rPr>
            <w:t>7</w:t>
          </w:r>
        </w:p>
      </w:tc>
      <w:tc>
        <w:tcPr>
          <w:tcW w:w="2850" w:type="dxa"/>
          <w:shd w:val="clear" w:color="auto" w:fill="auto"/>
          <w:vAlign w:val="center"/>
        </w:tcPr>
        <w:p w:rsidR="000024A2" w:rsidRPr="000963CC" w:rsidRDefault="000024A2" w:rsidP="00962DC6">
          <w:pPr>
            <w:spacing w:line="300" w:lineRule="atLeast"/>
            <w:ind w:left="400"/>
            <w:rPr>
              <w:rFonts w:ascii="Tahoma" w:hAnsi="Tahoma" w:cs="Tahoma"/>
              <w:sz w:val="16"/>
              <w:szCs w:val="16"/>
            </w:rPr>
          </w:pPr>
          <w:r w:rsidRPr="000963CC">
            <w:rPr>
              <w:rFonts w:ascii="Tahoma" w:hAnsi="Tahoma" w:cs="Tahoma"/>
              <w:sz w:val="16"/>
              <w:szCs w:val="16"/>
            </w:rPr>
            <w:t xml:space="preserve"> </w:t>
          </w:r>
          <w:r w:rsidRPr="000963CC">
            <w:rPr>
              <w:rFonts w:ascii="Tahoma" w:hAnsi="Tahoma" w:cs="Tahoma"/>
              <w:sz w:val="16"/>
              <w:szCs w:val="16"/>
            </w:rPr>
            <w:fldChar w:fldCharType="begin"/>
          </w:r>
          <w:r w:rsidRPr="000963CC">
            <w:rPr>
              <w:rFonts w:ascii="Tahoma" w:hAnsi="Tahoma" w:cs="Tahoma"/>
              <w:sz w:val="16"/>
              <w:szCs w:val="16"/>
            </w:rPr>
            <w:instrText xml:space="preserve"> PAGE </w:instrText>
          </w:r>
          <w:r w:rsidRPr="000963CC">
            <w:rPr>
              <w:rFonts w:ascii="Tahoma" w:hAnsi="Tahoma" w:cs="Tahoma"/>
              <w:sz w:val="16"/>
              <w:szCs w:val="16"/>
            </w:rPr>
            <w:fldChar w:fldCharType="separate"/>
          </w:r>
          <w:r w:rsidR="004B1064">
            <w:rPr>
              <w:rFonts w:ascii="Tahoma" w:hAnsi="Tahoma" w:cs="Tahoma"/>
              <w:noProof/>
              <w:sz w:val="16"/>
              <w:szCs w:val="16"/>
            </w:rPr>
            <w:t>- 2 -</w:t>
          </w:r>
          <w:r w:rsidRPr="000963CC">
            <w:rPr>
              <w:rFonts w:ascii="Tahoma" w:hAnsi="Tahoma" w:cs="Tahoma"/>
              <w:sz w:val="16"/>
              <w:szCs w:val="16"/>
            </w:rPr>
            <w:fldChar w:fldCharType="end"/>
          </w:r>
          <w:r w:rsidRPr="000963CC">
            <w:rPr>
              <w:rFonts w:ascii="Tahoma" w:hAnsi="Tahoma" w:cs="Tahoma"/>
              <w:sz w:val="16"/>
              <w:szCs w:val="16"/>
            </w:rPr>
            <w:t xml:space="preserve"> </w:t>
          </w:r>
        </w:p>
      </w:tc>
      <w:tc>
        <w:tcPr>
          <w:tcW w:w="2798" w:type="dxa"/>
          <w:shd w:val="clear" w:color="auto" w:fill="auto"/>
          <w:vAlign w:val="center"/>
        </w:tcPr>
        <w:p w:rsidR="000024A2" w:rsidRPr="000963CC" w:rsidRDefault="00617CF8" w:rsidP="00962DC6">
          <w:pPr>
            <w:spacing w:before="120" w:line="300" w:lineRule="atLeast"/>
            <w:jc w:val="right"/>
            <w:rPr>
              <w:rFonts w:ascii="Tahoma" w:hAnsi="Tahoma" w:cs="Tahoma"/>
              <w:b/>
              <w:sz w:val="16"/>
              <w:szCs w:val="16"/>
            </w:rPr>
          </w:pPr>
          <w:r>
            <w:rPr>
              <w:rFonts w:ascii="Tahoma" w:hAnsi="Tahoma" w:cs="Tahoma"/>
              <w:noProof/>
              <w:sz w:val="16"/>
              <w:szCs w:val="16"/>
            </w:rPr>
            <w:drawing>
              <wp:inline distT="0" distB="0" distL="0" distR="0" wp14:anchorId="59022A4F" wp14:editId="431DFC94">
                <wp:extent cx="695325" cy="409575"/>
                <wp:effectExtent l="19050" t="0" r="9525" b="0"/>
                <wp:docPr id="1" name="Picture 1" descr="espa1420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pa1420_logo_rgb"/>
                        <pic:cNvPicPr>
                          <a:picLocks noChangeAspect="1" noChangeArrowheads="1"/>
                        </pic:cNvPicPr>
                      </pic:nvPicPr>
                      <pic:blipFill>
                        <a:blip r:embed="rId1"/>
                        <a:srcRect/>
                        <a:stretch>
                          <a:fillRect/>
                        </a:stretch>
                      </pic:blipFill>
                      <pic:spPr bwMode="auto">
                        <a:xfrm>
                          <a:off x="0" y="0"/>
                          <a:ext cx="695325" cy="409575"/>
                        </a:xfrm>
                        <a:prstGeom prst="rect">
                          <a:avLst/>
                        </a:prstGeom>
                        <a:noFill/>
                        <a:ln w="9525">
                          <a:noFill/>
                          <a:miter lim="800000"/>
                          <a:headEnd/>
                          <a:tailEnd/>
                        </a:ln>
                      </pic:spPr>
                    </pic:pic>
                  </a:graphicData>
                </a:graphic>
              </wp:inline>
            </w:drawing>
          </w:r>
        </w:p>
      </w:tc>
    </w:tr>
  </w:tbl>
  <w:p w:rsidR="000024A2" w:rsidRPr="005F1C2C" w:rsidRDefault="000024A2" w:rsidP="005F1C2C">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064" w:rsidRDefault="004B1064">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588" w:type="dxa"/>
      <w:jc w:val="center"/>
      <w:tblInd w:w="666" w:type="dxa"/>
      <w:tblBorders>
        <w:top w:val="single" w:sz="4" w:space="0" w:color="auto"/>
      </w:tblBorders>
      <w:tblLook w:val="01E0" w:firstRow="1" w:lastRow="1" w:firstColumn="1" w:lastColumn="1" w:noHBand="0" w:noVBand="0"/>
    </w:tblPr>
    <w:tblGrid>
      <w:gridCol w:w="5297"/>
      <w:gridCol w:w="4248"/>
      <w:gridCol w:w="5043"/>
    </w:tblGrid>
    <w:tr w:rsidR="000024A2" w:rsidRPr="000963CC" w:rsidTr="00FC55DF">
      <w:trPr>
        <w:jc w:val="center"/>
      </w:trPr>
      <w:tc>
        <w:tcPr>
          <w:tcW w:w="5297" w:type="dxa"/>
          <w:shd w:val="clear" w:color="auto" w:fill="auto"/>
        </w:tcPr>
        <w:p w:rsidR="000024A2" w:rsidRPr="000963CC" w:rsidRDefault="00962DC6" w:rsidP="00306E11">
          <w:pPr>
            <w:spacing w:before="120"/>
            <w:rPr>
              <w:rFonts w:ascii="Tahoma" w:hAnsi="Tahoma" w:cs="Tahoma"/>
              <w:sz w:val="16"/>
              <w:szCs w:val="16"/>
            </w:rPr>
          </w:pPr>
          <w:r>
            <w:rPr>
              <w:rFonts w:ascii="Tahoma" w:hAnsi="Tahoma" w:cs="Tahoma"/>
              <w:sz w:val="16"/>
              <w:szCs w:val="16"/>
            </w:rPr>
            <w:t>Λίστα</w:t>
          </w:r>
          <w:r w:rsidR="006433EF" w:rsidRPr="000963CC">
            <w:rPr>
              <w:rFonts w:ascii="Tahoma" w:hAnsi="Tahoma" w:cs="Tahoma"/>
              <w:sz w:val="16"/>
              <w:szCs w:val="16"/>
            </w:rPr>
            <w:t>:</w:t>
          </w:r>
          <w:r w:rsidR="008713F2" w:rsidRPr="00DA37AA">
            <w:rPr>
              <w:rFonts w:ascii="Tahoma" w:hAnsi="Tahoma" w:cs="Tahoma"/>
              <w:sz w:val="16"/>
              <w:szCs w:val="16"/>
            </w:rPr>
            <w:t xml:space="preserve"> </w:t>
          </w:r>
          <w:r w:rsidR="006433EF" w:rsidRPr="000963CC">
            <w:rPr>
              <w:rFonts w:ascii="Tahoma" w:hAnsi="Tahoma" w:cs="Tahoma"/>
              <w:sz w:val="16"/>
              <w:szCs w:val="16"/>
            </w:rPr>
            <w:t>Λ.</w:t>
          </w:r>
          <w:r w:rsidR="00381112" w:rsidRPr="000963CC">
            <w:rPr>
              <w:rFonts w:ascii="Tahoma" w:hAnsi="Tahoma" w:cs="Tahoma"/>
              <w:sz w:val="16"/>
              <w:szCs w:val="16"/>
            </w:rPr>
            <w:t>Ι</w:t>
          </w:r>
          <w:r w:rsidR="000024A2" w:rsidRPr="000963CC">
            <w:rPr>
              <w:rFonts w:ascii="Tahoma" w:hAnsi="Tahoma" w:cs="Tahoma"/>
              <w:sz w:val="16"/>
              <w:szCs w:val="16"/>
            </w:rPr>
            <w:t>Ι.</w:t>
          </w:r>
          <w:r w:rsidR="006433EF" w:rsidRPr="00DA37AA">
            <w:rPr>
              <w:rFonts w:ascii="Tahoma" w:hAnsi="Tahoma" w:cs="Tahoma"/>
              <w:sz w:val="16"/>
              <w:szCs w:val="16"/>
            </w:rPr>
            <w:t>3</w:t>
          </w:r>
          <w:r w:rsidR="000024A2" w:rsidRPr="000963CC">
            <w:rPr>
              <w:rFonts w:ascii="Tahoma" w:hAnsi="Tahoma" w:cs="Tahoma"/>
              <w:sz w:val="16"/>
              <w:szCs w:val="16"/>
            </w:rPr>
            <w:t>_1</w:t>
          </w:r>
        </w:p>
        <w:p w:rsidR="000024A2" w:rsidRPr="000963CC" w:rsidRDefault="000024A2" w:rsidP="00306E11">
          <w:pPr>
            <w:rPr>
              <w:rFonts w:ascii="Tahoma" w:hAnsi="Tahoma" w:cs="Tahoma"/>
              <w:sz w:val="16"/>
              <w:szCs w:val="16"/>
            </w:rPr>
          </w:pPr>
          <w:r w:rsidRPr="000963CC">
            <w:rPr>
              <w:rFonts w:ascii="Tahoma" w:hAnsi="Tahoma" w:cs="Tahoma"/>
              <w:sz w:val="16"/>
              <w:szCs w:val="16"/>
            </w:rPr>
            <w:t xml:space="preserve">Έκδοση: </w:t>
          </w:r>
          <w:r w:rsidR="00381112" w:rsidRPr="000963CC">
            <w:rPr>
              <w:rFonts w:ascii="Tahoma" w:hAnsi="Tahoma" w:cs="Tahoma"/>
              <w:sz w:val="16"/>
              <w:szCs w:val="16"/>
            </w:rPr>
            <w:t>1</w:t>
          </w:r>
          <w:r w:rsidRPr="000963CC">
            <w:rPr>
              <w:rFonts w:ascii="Tahoma" w:hAnsi="Tahoma" w:cs="Tahoma"/>
              <w:sz w:val="16"/>
              <w:szCs w:val="16"/>
              <w:vertAlign w:val="superscript"/>
            </w:rPr>
            <w:t>η</w:t>
          </w:r>
          <w:r w:rsidR="00381112" w:rsidRPr="000963CC">
            <w:rPr>
              <w:rFonts w:ascii="Tahoma" w:hAnsi="Tahoma" w:cs="Tahoma"/>
              <w:sz w:val="16"/>
              <w:szCs w:val="16"/>
            </w:rPr>
            <w:t xml:space="preserve"> </w:t>
          </w:r>
        </w:p>
        <w:p w:rsidR="000024A2" w:rsidRPr="00581D99" w:rsidRDefault="00807871" w:rsidP="003F4053">
          <w:pPr>
            <w:rPr>
              <w:rFonts w:ascii="Tahoma" w:hAnsi="Tahoma" w:cs="Tahoma"/>
              <w:b/>
              <w:sz w:val="16"/>
              <w:szCs w:val="16"/>
            </w:rPr>
          </w:pPr>
          <w:proofErr w:type="spellStart"/>
          <w:r>
            <w:rPr>
              <w:rFonts w:ascii="Tahoma" w:hAnsi="Tahoma" w:cs="Tahoma"/>
              <w:sz w:val="16"/>
              <w:szCs w:val="16"/>
            </w:rPr>
            <w:t>Ημ</w:t>
          </w:r>
          <w:proofErr w:type="spellEnd"/>
          <w:r w:rsidRPr="00DA37AA">
            <w:rPr>
              <w:rFonts w:ascii="Tahoma" w:hAnsi="Tahoma" w:cs="Tahoma"/>
              <w:sz w:val="16"/>
              <w:szCs w:val="16"/>
            </w:rPr>
            <w:t>.</w:t>
          </w:r>
          <w:r w:rsidR="000024A2" w:rsidRPr="000963CC">
            <w:rPr>
              <w:rFonts w:ascii="Tahoma" w:hAnsi="Tahoma" w:cs="Tahoma"/>
              <w:sz w:val="16"/>
              <w:szCs w:val="16"/>
            </w:rPr>
            <w:t xml:space="preserve"> </w:t>
          </w:r>
          <w:r w:rsidR="000024A2" w:rsidRPr="000963CC">
            <w:rPr>
              <w:rFonts w:ascii="Tahoma" w:hAnsi="Tahoma" w:cs="Tahoma"/>
              <w:sz w:val="16"/>
              <w:szCs w:val="16"/>
            </w:rPr>
            <w:t>Έκδοσης:</w:t>
          </w:r>
          <w:r w:rsidRPr="00DA37AA">
            <w:rPr>
              <w:rFonts w:ascii="Tahoma" w:hAnsi="Tahoma" w:cs="Tahoma"/>
              <w:sz w:val="16"/>
              <w:szCs w:val="16"/>
            </w:rPr>
            <w:t xml:space="preserve"> </w:t>
          </w:r>
          <w:r w:rsidR="004B1064">
            <w:rPr>
              <w:rFonts w:ascii="Tahoma" w:hAnsi="Tahoma" w:cs="Tahoma"/>
              <w:sz w:val="16"/>
              <w:szCs w:val="16"/>
              <w:lang w:val="en-US"/>
            </w:rPr>
            <w:t>8</w:t>
          </w:r>
          <w:r w:rsidR="004B1064">
            <w:rPr>
              <w:rFonts w:ascii="Tahoma" w:hAnsi="Tahoma" w:cs="Tahoma"/>
              <w:sz w:val="16"/>
              <w:szCs w:val="16"/>
            </w:rPr>
            <w:t>.</w:t>
          </w:r>
          <w:r w:rsidR="004B1064">
            <w:rPr>
              <w:rFonts w:ascii="Tahoma" w:hAnsi="Tahoma" w:cs="Tahoma"/>
              <w:sz w:val="16"/>
              <w:szCs w:val="16"/>
              <w:lang w:val="en-US"/>
            </w:rPr>
            <w:t>5</w:t>
          </w:r>
          <w:r w:rsidR="004B1064">
            <w:rPr>
              <w:rFonts w:ascii="Tahoma" w:hAnsi="Tahoma" w:cs="Tahoma"/>
              <w:sz w:val="16"/>
              <w:szCs w:val="16"/>
            </w:rPr>
            <w:t>.201</w:t>
          </w:r>
          <w:r w:rsidR="004B1064">
            <w:rPr>
              <w:rFonts w:ascii="Tahoma" w:hAnsi="Tahoma" w:cs="Tahoma"/>
              <w:sz w:val="16"/>
              <w:szCs w:val="16"/>
              <w:lang w:val="en-US"/>
            </w:rPr>
            <w:t>7</w:t>
          </w:r>
          <w:bookmarkStart w:id="0" w:name="_GoBack"/>
          <w:bookmarkEnd w:id="0"/>
        </w:p>
      </w:tc>
      <w:tc>
        <w:tcPr>
          <w:tcW w:w="4248" w:type="dxa"/>
          <w:shd w:val="clear" w:color="auto" w:fill="auto"/>
          <w:vAlign w:val="center"/>
        </w:tcPr>
        <w:p w:rsidR="000024A2" w:rsidRPr="000963CC" w:rsidRDefault="000024A2" w:rsidP="00FC55DF">
          <w:pPr>
            <w:spacing w:line="300" w:lineRule="atLeast"/>
            <w:ind w:left="400"/>
            <w:jc w:val="center"/>
            <w:rPr>
              <w:rFonts w:ascii="Tahoma" w:hAnsi="Tahoma" w:cs="Tahoma"/>
              <w:sz w:val="16"/>
              <w:szCs w:val="16"/>
            </w:rPr>
          </w:pPr>
          <w:r w:rsidRPr="000963CC">
            <w:rPr>
              <w:rFonts w:ascii="Tahoma" w:hAnsi="Tahoma" w:cs="Tahoma"/>
              <w:sz w:val="16"/>
              <w:szCs w:val="16"/>
            </w:rPr>
            <w:t xml:space="preserve"> </w:t>
          </w:r>
          <w:r w:rsidRPr="000963CC">
            <w:rPr>
              <w:rFonts w:ascii="Tahoma" w:hAnsi="Tahoma" w:cs="Tahoma"/>
              <w:sz w:val="16"/>
              <w:szCs w:val="16"/>
            </w:rPr>
            <w:fldChar w:fldCharType="begin"/>
          </w:r>
          <w:r w:rsidRPr="000963CC">
            <w:rPr>
              <w:rFonts w:ascii="Tahoma" w:hAnsi="Tahoma" w:cs="Tahoma"/>
              <w:sz w:val="16"/>
              <w:szCs w:val="16"/>
            </w:rPr>
            <w:instrText xml:space="preserve"> PAGE </w:instrText>
          </w:r>
          <w:r w:rsidRPr="000963CC">
            <w:rPr>
              <w:rFonts w:ascii="Tahoma" w:hAnsi="Tahoma" w:cs="Tahoma"/>
              <w:sz w:val="16"/>
              <w:szCs w:val="16"/>
            </w:rPr>
            <w:fldChar w:fldCharType="separate"/>
          </w:r>
          <w:r w:rsidR="004B1064">
            <w:rPr>
              <w:rFonts w:ascii="Tahoma" w:hAnsi="Tahoma" w:cs="Tahoma"/>
              <w:noProof/>
              <w:sz w:val="16"/>
              <w:szCs w:val="16"/>
            </w:rPr>
            <w:t>- 3 -</w:t>
          </w:r>
          <w:r w:rsidRPr="000963CC">
            <w:rPr>
              <w:rFonts w:ascii="Tahoma" w:hAnsi="Tahoma" w:cs="Tahoma"/>
              <w:sz w:val="16"/>
              <w:szCs w:val="16"/>
            </w:rPr>
            <w:fldChar w:fldCharType="end"/>
          </w:r>
          <w:r w:rsidRPr="000963CC">
            <w:rPr>
              <w:rFonts w:ascii="Tahoma" w:hAnsi="Tahoma" w:cs="Tahoma"/>
              <w:sz w:val="16"/>
              <w:szCs w:val="16"/>
            </w:rPr>
            <w:t xml:space="preserve"> </w:t>
          </w:r>
        </w:p>
      </w:tc>
      <w:tc>
        <w:tcPr>
          <w:tcW w:w="5043" w:type="dxa"/>
          <w:shd w:val="clear" w:color="auto" w:fill="auto"/>
          <w:vAlign w:val="center"/>
        </w:tcPr>
        <w:p w:rsidR="000024A2" w:rsidRPr="000963CC" w:rsidRDefault="00617CF8" w:rsidP="00962DC6">
          <w:pPr>
            <w:spacing w:before="120" w:line="300" w:lineRule="atLeast"/>
            <w:jc w:val="right"/>
            <w:rPr>
              <w:rFonts w:ascii="Tahoma" w:hAnsi="Tahoma" w:cs="Tahoma"/>
              <w:b/>
              <w:sz w:val="16"/>
              <w:szCs w:val="16"/>
            </w:rPr>
          </w:pPr>
          <w:r>
            <w:rPr>
              <w:rFonts w:ascii="Tahoma" w:hAnsi="Tahoma" w:cs="Tahoma"/>
              <w:noProof/>
              <w:sz w:val="16"/>
              <w:szCs w:val="16"/>
            </w:rPr>
            <w:drawing>
              <wp:inline distT="0" distB="0" distL="0" distR="0" wp14:anchorId="0BAB9E89" wp14:editId="51EDB327">
                <wp:extent cx="695325" cy="409575"/>
                <wp:effectExtent l="19050" t="0" r="9525" b="0"/>
                <wp:docPr id="2" name="Picture 1" descr="espa1420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pa1420_logo_rgb"/>
                        <pic:cNvPicPr>
                          <a:picLocks noChangeAspect="1" noChangeArrowheads="1"/>
                        </pic:cNvPicPr>
                      </pic:nvPicPr>
                      <pic:blipFill>
                        <a:blip r:embed="rId1"/>
                        <a:srcRect/>
                        <a:stretch>
                          <a:fillRect/>
                        </a:stretch>
                      </pic:blipFill>
                      <pic:spPr bwMode="auto">
                        <a:xfrm>
                          <a:off x="0" y="0"/>
                          <a:ext cx="695325" cy="409575"/>
                        </a:xfrm>
                        <a:prstGeom prst="rect">
                          <a:avLst/>
                        </a:prstGeom>
                        <a:noFill/>
                        <a:ln w="9525">
                          <a:noFill/>
                          <a:miter lim="800000"/>
                          <a:headEnd/>
                          <a:tailEnd/>
                        </a:ln>
                      </pic:spPr>
                    </pic:pic>
                  </a:graphicData>
                </a:graphic>
              </wp:inline>
            </w:drawing>
          </w:r>
        </w:p>
      </w:tc>
    </w:tr>
  </w:tbl>
  <w:p w:rsidR="000024A2" w:rsidRPr="005F1C2C" w:rsidRDefault="000024A2" w:rsidP="005F1C2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482" w:rsidRDefault="00755482" w:rsidP="005F2456">
      <w:r>
        <w:separator/>
      </w:r>
    </w:p>
  </w:footnote>
  <w:footnote w:type="continuationSeparator" w:id="0">
    <w:p w:rsidR="00755482" w:rsidRDefault="00755482" w:rsidP="005F24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064" w:rsidRDefault="004B1064">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064" w:rsidRDefault="004B1064">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064" w:rsidRDefault="004B106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73D49"/>
    <w:multiLevelType w:val="hybridMultilevel"/>
    <w:tmpl w:val="A8B0E67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057D2E54"/>
    <w:multiLevelType w:val="hybridMultilevel"/>
    <w:tmpl w:val="28442118"/>
    <w:lvl w:ilvl="0" w:tplc="04080001">
      <w:start w:val="1"/>
      <w:numFmt w:val="bullet"/>
      <w:lvlText w:val=""/>
      <w:lvlJc w:val="left"/>
      <w:pPr>
        <w:tabs>
          <w:tab w:val="num" w:pos="780"/>
        </w:tabs>
        <w:ind w:left="780" w:hanging="360"/>
      </w:pPr>
      <w:rPr>
        <w:rFonts w:ascii="Symbol" w:hAnsi="Symbol" w:hint="default"/>
      </w:rPr>
    </w:lvl>
    <w:lvl w:ilvl="1" w:tplc="04080003" w:tentative="1">
      <w:start w:val="1"/>
      <w:numFmt w:val="bullet"/>
      <w:lvlText w:val="o"/>
      <w:lvlJc w:val="left"/>
      <w:pPr>
        <w:tabs>
          <w:tab w:val="num" w:pos="1500"/>
        </w:tabs>
        <w:ind w:left="1500" w:hanging="360"/>
      </w:pPr>
      <w:rPr>
        <w:rFonts w:ascii="Courier New" w:hAnsi="Courier New" w:hint="default"/>
      </w:rPr>
    </w:lvl>
    <w:lvl w:ilvl="2" w:tplc="04080005" w:tentative="1">
      <w:start w:val="1"/>
      <w:numFmt w:val="bullet"/>
      <w:lvlText w:val=""/>
      <w:lvlJc w:val="left"/>
      <w:pPr>
        <w:tabs>
          <w:tab w:val="num" w:pos="2220"/>
        </w:tabs>
        <w:ind w:left="2220" w:hanging="360"/>
      </w:pPr>
      <w:rPr>
        <w:rFonts w:ascii="Wingdings" w:hAnsi="Wingdings" w:hint="default"/>
      </w:rPr>
    </w:lvl>
    <w:lvl w:ilvl="3" w:tplc="04080001" w:tentative="1">
      <w:start w:val="1"/>
      <w:numFmt w:val="bullet"/>
      <w:lvlText w:val=""/>
      <w:lvlJc w:val="left"/>
      <w:pPr>
        <w:tabs>
          <w:tab w:val="num" w:pos="2940"/>
        </w:tabs>
        <w:ind w:left="2940" w:hanging="360"/>
      </w:pPr>
      <w:rPr>
        <w:rFonts w:ascii="Symbol" w:hAnsi="Symbol" w:hint="default"/>
      </w:rPr>
    </w:lvl>
    <w:lvl w:ilvl="4" w:tplc="04080003" w:tentative="1">
      <w:start w:val="1"/>
      <w:numFmt w:val="bullet"/>
      <w:lvlText w:val="o"/>
      <w:lvlJc w:val="left"/>
      <w:pPr>
        <w:tabs>
          <w:tab w:val="num" w:pos="3660"/>
        </w:tabs>
        <w:ind w:left="3660" w:hanging="360"/>
      </w:pPr>
      <w:rPr>
        <w:rFonts w:ascii="Courier New" w:hAnsi="Courier New" w:hint="default"/>
      </w:rPr>
    </w:lvl>
    <w:lvl w:ilvl="5" w:tplc="04080005" w:tentative="1">
      <w:start w:val="1"/>
      <w:numFmt w:val="bullet"/>
      <w:lvlText w:val=""/>
      <w:lvlJc w:val="left"/>
      <w:pPr>
        <w:tabs>
          <w:tab w:val="num" w:pos="4380"/>
        </w:tabs>
        <w:ind w:left="4380" w:hanging="360"/>
      </w:pPr>
      <w:rPr>
        <w:rFonts w:ascii="Wingdings" w:hAnsi="Wingdings" w:hint="default"/>
      </w:rPr>
    </w:lvl>
    <w:lvl w:ilvl="6" w:tplc="04080001" w:tentative="1">
      <w:start w:val="1"/>
      <w:numFmt w:val="bullet"/>
      <w:lvlText w:val=""/>
      <w:lvlJc w:val="left"/>
      <w:pPr>
        <w:tabs>
          <w:tab w:val="num" w:pos="5100"/>
        </w:tabs>
        <w:ind w:left="5100" w:hanging="360"/>
      </w:pPr>
      <w:rPr>
        <w:rFonts w:ascii="Symbol" w:hAnsi="Symbol" w:hint="default"/>
      </w:rPr>
    </w:lvl>
    <w:lvl w:ilvl="7" w:tplc="04080003" w:tentative="1">
      <w:start w:val="1"/>
      <w:numFmt w:val="bullet"/>
      <w:lvlText w:val="o"/>
      <w:lvlJc w:val="left"/>
      <w:pPr>
        <w:tabs>
          <w:tab w:val="num" w:pos="5820"/>
        </w:tabs>
        <w:ind w:left="5820" w:hanging="360"/>
      </w:pPr>
      <w:rPr>
        <w:rFonts w:ascii="Courier New" w:hAnsi="Courier New" w:hint="default"/>
      </w:rPr>
    </w:lvl>
    <w:lvl w:ilvl="8" w:tplc="04080005" w:tentative="1">
      <w:start w:val="1"/>
      <w:numFmt w:val="bullet"/>
      <w:lvlText w:val=""/>
      <w:lvlJc w:val="left"/>
      <w:pPr>
        <w:tabs>
          <w:tab w:val="num" w:pos="6540"/>
        </w:tabs>
        <w:ind w:left="6540" w:hanging="360"/>
      </w:pPr>
      <w:rPr>
        <w:rFonts w:ascii="Wingdings" w:hAnsi="Wingdings" w:hint="default"/>
      </w:rPr>
    </w:lvl>
  </w:abstractNum>
  <w:abstractNum w:abstractNumId="2">
    <w:nsid w:val="1C5E0028"/>
    <w:multiLevelType w:val="hybridMultilevel"/>
    <w:tmpl w:val="DD0CAADA"/>
    <w:lvl w:ilvl="0" w:tplc="4D648992">
      <w:start w:val="1"/>
      <w:numFmt w:val="bullet"/>
      <w:lvlText w:val=""/>
      <w:lvlJc w:val="left"/>
      <w:pPr>
        <w:tabs>
          <w:tab w:val="num" w:pos="360"/>
        </w:tabs>
        <w:ind w:left="340" w:hanging="34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color w:val="auto"/>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1FA960B4"/>
    <w:multiLevelType w:val="hybridMultilevel"/>
    <w:tmpl w:val="B2F4E3A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27F172CD"/>
    <w:multiLevelType w:val="hybridMultilevel"/>
    <w:tmpl w:val="D24C5134"/>
    <w:lvl w:ilvl="0" w:tplc="0408000D">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295A18A4"/>
    <w:multiLevelType w:val="hybridMultilevel"/>
    <w:tmpl w:val="DCC285A2"/>
    <w:lvl w:ilvl="0" w:tplc="EB968D1A">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2A610549"/>
    <w:multiLevelType w:val="hybridMultilevel"/>
    <w:tmpl w:val="FF8E8DB8"/>
    <w:lvl w:ilvl="0" w:tplc="0408000D">
      <w:start w:val="1"/>
      <w:numFmt w:val="bullet"/>
      <w:lvlText w:val=""/>
      <w:lvlJc w:val="left"/>
      <w:pPr>
        <w:tabs>
          <w:tab w:val="num" w:pos="779"/>
        </w:tabs>
        <w:ind w:left="779" w:hanging="360"/>
      </w:pPr>
      <w:rPr>
        <w:rFonts w:ascii="Wingdings" w:hAnsi="Wingdings" w:hint="default"/>
      </w:rPr>
    </w:lvl>
    <w:lvl w:ilvl="1" w:tplc="04080003" w:tentative="1">
      <w:start w:val="1"/>
      <w:numFmt w:val="bullet"/>
      <w:lvlText w:val="o"/>
      <w:lvlJc w:val="left"/>
      <w:pPr>
        <w:tabs>
          <w:tab w:val="num" w:pos="1499"/>
        </w:tabs>
        <w:ind w:left="1499" w:hanging="360"/>
      </w:pPr>
      <w:rPr>
        <w:rFonts w:ascii="Courier New" w:hAnsi="Courier New" w:cs="Courier New" w:hint="default"/>
      </w:rPr>
    </w:lvl>
    <w:lvl w:ilvl="2" w:tplc="04080005" w:tentative="1">
      <w:start w:val="1"/>
      <w:numFmt w:val="bullet"/>
      <w:lvlText w:val=""/>
      <w:lvlJc w:val="left"/>
      <w:pPr>
        <w:tabs>
          <w:tab w:val="num" w:pos="2219"/>
        </w:tabs>
        <w:ind w:left="2219" w:hanging="360"/>
      </w:pPr>
      <w:rPr>
        <w:rFonts w:ascii="Wingdings" w:hAnsi="Wingdings" w:hint="default"/>
      </w:rPr>
    </w:lvl>
    <w:lvl w:ilvl="3" w:tplc="04080001" w:tentative="1">
      <w:start w:val="1"/>
      <w:numFmt w:val="bullet"/>
      <w:lvlText w:val=""/>
      <w:lvlJc w:val="left"/>
      <w:pPr>
        <w:tabs>
          <w:tab w:val="num" w:pos="2939"/>
        </w:tabs>
        <w:ind w:left="2939" w:hanging="360"/>
      </w:pPr>
      <w:rPr>
        <w:rFonts w:ascii="Symbol" w:hAnsi="Symbol" w:hint="default"/>
      </w:rPr>
    </w:lvl>
    <w:lvl w:ilvl="4" w:tplc="04080003" w:tentative="1">
      <w:start w:val="1"/>
      <w:numFmt w:val="bullet"/>
      <w:lvlText w:val="o"/>
      <w:lvlJc w:val="left"/>
      <w:pPr>
        <w:tabs>
          <w:tab w:val="num" w:pos="3659"/>
        </w:tabs>
        <w:ind w:left="3659" w:hanging="360"/>
      </w:pPr>
      <w:rPr>
        <w:rFonts w:ascii="Courier New" w:hAnsi="Courier New" w:cs="Courier New" w:hint="default"/>
      </w:rPr>
    </w:lvl>
    <w:lvl w:ilvl="5" w:tplc="04080005" w:tentative="1">
      <w:start w:val="1"/>
      <w:numFmt w:val="bullet"/>
      <w:lvlText w:val=""/>
      <w:lvlJc w:val="left"/>
      <w:pPr>
        <w:tabs>
          <w:tab w:val="num" w:pos="4379"/>
        </w:tabs>
        <w:ind w:left="4379" w:hanging="360"/>
      </w:pPr>
      <w:rPr>
        <w:rFonts w:ascii="Wingdings" w:hAnsi="Wingdings" w:hint="default"/>
      </w:rPr>
    </w:lvl>
    <w:lvl w:ilvl="6" w:tplc="04080001" w:tentative="1">
      <w:start w:val="1"/>
      <w:numFmt w:val="bullet"/>
      <w:lvlText w:val=""/>
      <w:lvlJc w:val="left"/>
      <w:pPr>
        <w:tabs>
          <w:tab w:val="num" w:pos="5099"/>
        </w:tabs>
        <w:ind w:left="5099" w:hanging="360"/>
      </w:pPr>
      <w:rPr>
        <w:rFonts w:ascii="Symbol" w:hAnsi="Symbol" w:hint="default"/>
      </w:rPr>
    </w:lvl>
    <w:lvl w:ilvl="7" w:tplc="04080003" w:tentative="1">
      <w:start w:val="1"/>
      <w:numFmt w:val="bullet"/>
      <w:lvlText w:val="o"/>
      <w:lvlJc w:val="left"/>
      <w:pPr>
        <w:tabs>
          <w:tab w:val="num" w:pos="5819"/>
        </w:tabs>
        <w:ind w:left="5819" w:hanging="360"/>
      </w:pPr>
      <w:rPr>
        <w:rFonts w:ascii="Courier New" w:hAnsi="Courier New" w:cs="Courier New" w:hint="default"/>
      </w:rPr>
    </w:lvl>
    <w:lvl w:ilvl="8" w:tplc="04080005" w:tentative="1">
      <w:start w:val="1"/>
      <w:numFmt w:val="bullet"/>
      <w:lvlText w:val=""/>
      <w:lvlJc w:val="left"/>
      <w:pPr>
        <w:tabs>
          <w:tab w:val="num" w:pos="6539"/>
        </w:tabs>
        <w:ind w:left="6539" w:hanging="360"/>
      </w:pPr>
      <w:rPr>
        <w:rFonts w:ascii="Wingdings" w:hAnsi="Wingdings" w:hint="default"/>
      </w:rPr>
    </w:lvl>
  </w:abstractNum>
  <w:abstractNum w:abstractNumId="7">
    <w:nsid w:val="2CB54E2A"/>
    <w:multiLevelType w:val="hybridMultilevel"/>
    <w:tmpl w:val="ADD8CAA8"/>
    <w:lvl w:ilvl="0" w:tplc="0408000D">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309744DC"/>
    <w:multiLevelType w:val="hybridMultilevel"/>
    <w:tmpl w:val="D2663730"/>
    <w:lvl w:ilvl="0" w:tplc="0408000D">
      <w:start w:val="1"/>
      <w:numFmt w:val="bullet"/>
      <w:lvlText w:val=""/>
      <w:lvlJc w:val="left"/>
      <w:pPr>
        <w:tabs>
          <w:tab w:val="num" w:pos="360"/>
        </w:tabs>
        <w:ind w:left="360" w:hanging="360"/>
      </w:pPr>
      <w:rPr>
        <w:rFonts w:ascii="Wingdings" w:hAnsi="Wingdings" w:hint="default"/>
      </w:rPr>
    </w:lvl>
    <w:lvl w:ilvl="1" w:tplc="0408000D">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6CC7A96"/>
    <w:multiLevelType w:val="hybridMultilevel"/>
    <w:tmpl w:val="21F8754C"/>
    <w:lvl w:ilvl="0" w:tplc="04080001">
      <w:start w:val="1"/>
      <w:numFmt w:val="bullet"/>
      <w:lvlText w:val=""/>
      <w:lvlJc w:val="left"/>
      <w:pPr>
        <w:tabs>
          <w:tab w:val="num" w:pos="2340"/>
        </w:tabs>
        <w:ind w:left="2340" w:hanging="360"/>
      </w:pPr>
      <w:rPr>
        <w:rFonts w:ascii="Symbol" w:hAnsi="Symbol" w:hint="default"/>
      </w:rPr>
    </w:lvl>
    <w:lvl w:ilvl="1" w:tplc="04080003" w:tentative="1">
      <w:start w:val="1"/>
      <w:numFmt w:val="bullet"/>
      <w:lvlText w:val="o"/>
      <w:lvlJc w:val="left"/>
      <w:pPr>
        <w:tabs>
          <w:tab w:val="num" w:pos="3060"/>
        </w:tabs>
        <w:ind w:left="3060" w:hanging="360"/>
      </w:pPr>
      <w:rPr>
        <w:rFonts w:ascii="Courier New" w:hAnsi="Courier New" w:hint="default"/>
      </w:rPr>
    </w:lvl>
    <w:lvl w:ilvl="2" w:tplc="04080005" w:tentative="1">
      <w:start w:val="1"/>
      <w:numFmt w:val="bullet"/>
      <w:lvlText w:val=""/>
      <w:lvlJc w:val="left"/>
      <w:pPr>
        <w:tabs>
          <w:tab w:val="num" w:pos="3780"/>
        </w:tabs>
        <w:ind w:left="3780" w:hanging="360"/>
      </w:pPr>
      <w:rPr>
        <w:rFonts w:ascii="Wingdings" w:hAnsi="Wingdings" w:hint="default"/>
      </w:rPr>
    </w:lvl>
    <w:lvl w:ilvl="3" w:tplc="04080001" w:tentative="1">
      <w:start w:val="1"/>
      <w:numFmt w:val="bullet"/>
      <w:lvlText w:val=""/>
      <w:lvlJc w:val="left"/>
      <w:pPr>
        <w:tabs>
          <w:tab w:val="num" w:pos="4500"/>
        </w:tabs>
        <w:ind w:left="4500" w:hanging="360"/>
      </w:pPr>
      <w:rPr>
        <w:rFonts w:ascii="Symbol" w:hAnsi="Symbol" w:hint="default"/>
      </w:rPr>
    </w:lvl>
    <w:lvl w:ilvl="4" w:tplc="04080003" w:tentative="1">
      <w:start w:val="1"/>
      <w:numFmt w:val="bullet"/>
      <w:lvlText w:val="o"/>
      <w:lvlJc w:val="left"/>
      <w:pPr>
        <w:tabs>
          <w:tab w:val="num" w:pos="5220"/>
        </w:tabs>
        <w:ind w:left="5220" w:hanging="360"/>
      </w:pPr>
      <w:rPr>
        <w:rFonts w:ascii="Courier New" w:hAnsi="Courier New" w:hint="default"/>
      </w:rPr>
    </w:lvl>
    <w:lvl w:ilvl="5" w:tplc="04080005" w:tentative="1">
      <w:start w:val="1"/>
      <w:numFmt w:val="bullet"/>
      <w:lvlText w:val=""/>
      <w:lvlJc w:val="left"/>
      <w:pPr>
        <w:tabs>
          <w:tab w:val="num" w:pos="5940"/>
        </w:tabs>
        <w:ind w:left="5940" w:hanging="360"/>
      </w:pPr>
      <w:rPr>
        <w:rFonts w:ascii="Wingdings" w:hAnsi="Wingdings" w:hint="default"/>
      </w:rPr>
    </w:lvl>
    <w:lvl w:ilvl="6" w:tplc="04080001" w:tentative="1">
      <w:start w:val="1"/>
      <w:numFmt w:val="bullet"/>
      <w:lvlText w:val=""/>
      <w:lvlJc w:val="left"/>
      <w:pPr>
        <w:tabs>
          <w:tab w:val="num" w:pos="6660"/>
        </w:tabs>
        <w:ind w:left="6660" w:hanging="360"/>
      </w:pPr>
      <w:rPr>
        <w:rFonts w:ascii="Symbol" w:hAnsi="Symbol" w:hint="default"/>
      </w:rPr>
    </w:lvl>
    <w:lvl w:ilvl="7" w:tplc="04080003" w:tentative="1">
      <w:start w:val="1"/>
      <w:numFmt w:val="bullet"/>
      <w:lvlText w:val="o"/>
      <w:lvlJc w:val="left"/>
      <w:pPr>
        <w:tabs>
          <w:tab w:val="num" w:pos="7380"/>
        </w:tabs>
        <w:ind w:left="7380" w:hanging="360"/>
      </w:pPr>
      <w:rPr>
        <w:rFonts w:ascii="Courier New" w:hAnsi="Courier New" w:hint="default"/>
      </w:rPr>
    </w:lvl>
    <w:lvl w:ilvl="8" w:tplc="04080005" w:tentative="1">
      <w:start w:val="1"/>
      <w:numFmt w:val="bullet"/>
      <w:lvlText w:val=""/>
      <w:lvlJc w:val="left"/>
      <w:pPr>
        <w:tabs>
          <w:tab w:val="num" w:pos="8100"/>
        </w:tabs>
        <w:ind w:left="8100" w:hanging="360"/>
      </w:pPr>
      <w:rPr>
        <w:rFonts w:ascii="Wingdings" w:hAnsi="Wingdings" w:hint="default"/>
      </w:rPr>
    </w:lvl>
  </w:abstractNum>
  <w:abstractNum w:abstractNumId="10">
    <w:nsid w:val="3966507A"/>
    <w:multiLevelType w:val="hybridMultilevel"/>
    <w:tmpl w:val="21144118"/>
    <w:lvl w:ilvl="0" w:tplc="0408000D">
      <w:start w:val="1"/>
      <w:numFmt w:val="bullet"/>
      <w:lvlText w:val=""/>
      <w:lvlJc w:val="left"/>
      <w:pPr>
        <w:tabs>
          <w:tab w:val="num" w:pos="780"/>
        </w:tabs>
        <w:ind w:left="780" w:hanging="360"/>
      </w:pPr>
      <w:rPr>
        <w:rFonts w:ascii="Wingdings" w:hAnsi="Wingdings" w:hint="default"/>
      </w:rPr>
    </w:lvl>
    <w:lvl w:ilvl="1" w:tplc="04080003" w:tentative="1">
      <w:start w:val="1"/>
      <w:numFmt w:val="bullet"/>
      <w:lvlText w:val="o"/>
      <w:lvlJc w:val="left"/>
      <w:pPr>
        <w:tabs>
          <w:tab w:val="num" w:pos="1500"/>
        </w:tabs>
        <w:ind w:left="1500" w:hanging="360"/>
      </w:pPr>
      <w:rPr>
        <w:rFonts w:ascii="Courier New" w:hAnsi="Courier New" w:cs="Courier New" w:hint="default"/>
      </w:rPr>
    </w:lvl>
    <w:lvl w:ilvl="2" w:tplc="04080005" w:tentative="1">
      <w:start w:val="1"/>
      <w:numFmt w:val="bullet"/>
      <w:lvlText w:val=""/>
      <w:lvlJc w:val="left"/>
      <w:pPr>
        <w:tabs>
          <w:tab w:val="num" w:pos="2220"/>
        </w:tabs>
        <w:ind w:left="2220" w:hanging="360"/>
      </w:pPr>
      <w:rPr>
        <w:rFonts w:ascii="Wingdings" w:hAnsi="Wingdings" w:hint="default"/>
      </w:rPr>
    </w:lvl>
    <w:lvl w:ilvl="3" w:tplc="04080001" w:tentative="1">
      <w:start w:val="1"/>
      <w:numFmt w:val="bullet"/>
      <w:lvlText w:val=""/>
      <w:lvlJc w:val="left"/>
      <w:pPr>
        <w:tabs>
          <w:tab w:val="num" w:pos="2940"/>
        </w:tabs>
        <w:ind w:left="2940" w:hanging="360"/>
      </w:pPr>
      <w:rPr>
        <w:rFonts w:ascii="Symbol" w:hAnsi="Symbol" w:hint="default"/>
      </w:rPr>
    </w:lvl>
    <w:lvl w:ilvl="4" w:tplc="04080003" w:tentative="1">
      <w:start w:val="1"/>
      <w:numFmt w:val="bullet"/>
      <w:lvlText w:val="o"/>
      <w:lvlJc w:val="left"/>
      <w:pPr>
        <w:tabs>
          <w:tab w:val="num" w:pos="3660"/>
        </w:tabs>
        <w:ind w:left="3660" w:hanging="360"/>
      </w:pPr>
      <w:rPr>
        <w:rFonts w:ascii="Courier New" w:hAnsi="Courier New" w:cs="Courier New" w:hint="default"/>
      </w:rPr>
    </w:lvl>
    <w:lvl w:ilvl="5" w:tplc="04080005" w:tentative="1">
      <w:start w:val="1"/>
      <w:numFmt w:val="bullet"/>
      <w:lvlText w:val=""/>
      <w:lvlJc w:val="left"/>
      <w:pPr>
        <w:tabs>
          <w:tab w:val="num" w:pos="4380"/>
        </w:tabs>
        <w:ind w:left="4380" w:hanging="360"/>
      </w:pPr>
      <w:rPr>
        <w:rFonts w:ascii="Wingdings" w:hAnsi="Wingdings" w:hint="default"/>
      </w:rPr>
    </w:lvl>
    <w:lvl w:ilvl="6" w:tplc="04080001" w:tentative="1">
      <w:start w:val="1"/>
      <w:numFmt w:val="bullet"/>
      <w:lvlText w:val=""/>
      <w:lvlJc w:val="left"/>
      <w:pPr>
        <w:tabs>
          <w:tab w:val="num" w:pos="5100"/>
        </w:tabs>
        <w:ind w:left="5100" w:hanging="360"/>
      </w:pPr>
      <w:rPr>
        <w:rFonts w:ascii="Symbol" w:hAnsi="Symbol" w:hint="default"/>
      </w:rPr>
    </w:lvl>
    <w:lvl w:ilvl="7" w:tplc="04080003" w:tentative="1">
      <w:start w:val="1"/>
      <w:numFmt w:val="bullet"/>
      <w:lvlText w:val="o"/>
      <w:lvlJc w:val="left"/>
      <w:pPr>
        <w:tabs>
          <w:tab w:val="num" w:pos="5820"/>
        </w:tabs>
        <w:ind w:left="5820" w:hanging="360"/>
      </w:pPr>
      <w:rPr>
        <w:rFonts w:ascii="Courier New" w:hAnsi="Courier New" w:cs="Courier New" w:hint="default"/>
      </w:rPr>
    </w:lvl>
    <w:lvl w:ilvl="8" w:tplc="04080005" w:tentative="1">
      <w:start w:val="1"/>
      <w:numFmt w:val="bullet"/>
      <w:lvlText w:val=""/>
      <w:lvlJc w:val="left"/>
      <w:pPr>
        <w:tabs>
          <w:tab w:val="num" w:pos="6540"/>
        </w:tabs>
        <w:ind w:left="6540" w:hanging="360"/>
      </w:pPr>
      <w:rPr>
        <w:rFonts w:ascii="Wingdings" w:hAnsi="Wingdings" w:hint="default"/>
      </w:rPr>
    </w:lvl>
  </w:abstractNum>
  <w:abstractNum w:abstractNumId="11">
    <w:nsid w:val="4A0573B4"/>
    <w:multiLevelType w:val="hybridMultilevel"/>
    <w:tmpl w:val="364A1AA4"/>
    <w:lvl w:ilvl="0" w:tplc="0DA27812">
      <w:start w:val="1"/>
      <w:numFmt w:val="bullet"/>
      <w:lvlText w:val=""/>
      <w:lvlJc w:val="left"/>
      <w:pPr>
        <w:tabs>
          <w:tab w:val="num" w:pos="357"/>
        </w:tabs>
        <w:ind w:left="357" w:hanging="357"/>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4DB0269A"/>
    <w:multiLevelType w:val="hybridMultilevel"/>
    <w:tmpl w:val="1CA407DE"/>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3">
    <w:nsid w:val="53E71271"/>
    <w:multiLevelType w:val="hybridMultilevel"/>
    <w:tmpl w:val="51825F64"/>
    <w:lvl w:ilvl="0" w:tplc="0408000F">
      <w:start w:val="1"/>
      <w:numFmt w:val="decimal"/>
      <w:lvlText w:val="%1."/>
      <w:lvlJc w:val="left"/>
      <w:pPr>
        <w:tabs>
          <w:tab w:val="num" w:pos="360"/>
        </w:tabs>
        <w:ind w:left="360" w:hanging="360"/>
      </w:pPr>
      <w:rPr>
        <w:rFonts w:hint="default"/>
        <w:color w:val="auto"/>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color w:val="auto"/>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nsid w:val="547E25E9"/>
    <w:multiLevelType w:val="hybridMultilevel"/>
    <w:tmpl w:val="99E2E55A"/>
    <w:lvl w:ilvl="0" w:tplc="BBD2F1CA">
      <w:start w:val="1"/>
      <w:numFmt w:val="bullet"/>
      <w:lvlText w:val=""/>
      <w:lvlJc w:val="left"/>
      <w:pPr>
        <w:tabs>
          <w:tab w:val="num" w:pos="714"/>
        </w:tabs>
        <w:ind w:left="714" w:hanging="357"/>
      </w:pPr>
      <w:rPr>
        <w:rFonts w:ascii="Wingdings" w:hAnsi="Wingdings" w:hint="default"/>
      </w:rPr>
    </w:lvl>
    <w:lvl w:ilvl="1" w:tplc="04080001">
      <w:start w:val="1"/>
      <w:numFmt w:val="bullet"/>
      <w:lvlText w:val=""/>
      <w:lvlJc w:val="left"/>
      <w:pPr>
        <w:tabs>
          <w:tab w:val="num" w:pos="1440"/>
        </w:tabs>
        <w:ind w:left="1440" w:hanging="360"/>
      </w:pPr>
      <w:rPr>
        <w:rFonts w:ascii="Symbol" w:hAnsi="Symbol" w:hint="default"/>
      </w:rPr>
    </w:lvl>
    <w:lvl w:ilvl="2" w:tplc="0408000D">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1477ABD"/>
    <w:multiLevelType w:val="hybridMultilevel"/>
    <w:tmpl w:val="B972FDBE"/>
    <w:lvl w:ilvl="0" w:tplc="5A40DBF4">
      <w:start w:val="1"/>
      <w:numFmt w:val="bullet"/>
      <w:lvlText w:val=""/>
      <w:lvlJc w:val="left"/>
      <w:pPr>
        <w:tabs>
          <w:tab w:val="num" w:pos="1021"/>
        </w:tabs>
        <w:ind w:left="1021" w:hanging="397"/>
      </w:pPr>
      <w:rPr>
        <w:rFonts w:ascii="Wingdings 3" w:hAnsi="Wingdings 3" w:hint="default"/>
        <w:b/>
        <w:i w:val="0"/>
        <w:sz w:val="20"/>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nsid w:val="769C1CC6"/>
    <w:multiLevelType w:val="hybridMultilevel"/>
    <w:tmpl w:val="2C4E2B0A"/>
    <w:lvl w:ilvl="0" w:tplc="04080001">
      <w:start w:val="1"/>
      <w:numFmt w:val="bullet"/>
      <w:lvlText w:val=""/>
      <w:lvlJc w:val="left"/>
      <w:pPr>
        <w:tabs>
          <w:tab w:val="num" w:pos="2340"/>
        </w:tabs>
        <w:ind w:left="2340" w:hanging="360"/>
      </w:pPr>
      <w:rPr>
        <w:rFonts w:ascii="Symbol" w:hAnsi="Symbol" w:hint="default"/>
      </w:rPr>
    </w:lvl>
    <w:lvl w:ilvl="1" w:tplc="04080003" w:tentative="1">
      <w:start w:val="1"/>
      <w:numFmt w:val="bullet"/>
      <w:lvlText w:val="o"/>
      <w:lvlJc w:val="left"/>
      <w:pPr>
        <w:tabs>
          <w:tab w:val="num" w:pos="3060"/>
        </w:tabs>
        <w:ind w:left="3060" w:hanging="360"/>
      </w:pPr>
      <w:rPr>
        <w:rFonts w:ascii="Courier New" w:hAnsi="Courier New" w:cs="Courier New" w:hint="default"/>
      </w:rPr>
    </w:lvl>
    <w:lvl w:ilvl="2" w:tplc="04080005" w:tentative="1">
      <w:start w:val="1"/>
      <w:numFmt w:val="bullet"/>
      <w:lvlText w:val=""/>
      <w:lvlJc w:val="left"/>
      <w:pPr>
        <w:tabs>
          <w:tab w:val="num" w:pos="3780"/>
        </w:tabs>
        <w:ind w:left="3780" w:hanging="360"/>
      </w:pPr>
      <w:rPr>
        <w:rFonts w:ascii="Wingdings" w:hAnsi="Wingdings" w:hint="default"/>
      </w:rPr>
    </w:lvl>
    <w:lvl w:ilvl="3" w:tplc="04080001" w:tentative="1">
      <w:start w:val="1"/>
      <w:numFmt w:val="bullet"/>
      <w:lvlText w:val=""/>
      <w:lvlJc w:val="left"/>
      <w:pPr>
        <w:tabs>
          <w:tab w:val="num" w:pos="4500"/>
        </w:tabs>
        <w:ind w:left="4500" w:hanging="360"/>
      </w:pPr>
      <w:rPr>
        <w:rFonts w:ascii="Symbol" w:hAnsi="Symbol" w:hint="default"/>
      </w:rPr>
    </w:lvl>
    <w:lvl w:ilvl="4" w:tplc="04080003" w:tentative="1">
      <w:start w:val="1"/>
      <w:numFmt w:val="bullet"/>
      <w:lvlText w:val="o"/>
      <w:lvlJc w:val="left"/>
      <w:pPr>
        <w:tabs>
          <w:tab w:val="num" w:pos="5220"/>
        </w:tabs>
        <w:ind w:left="5220" w:hanging="360"/>
      </w:pPr>
      <w:rPr>
        <w:rFonts w:ascii="Courier New" w:hAnsi="Courier New" w:cs="Courier New" w:hint="default"/>
      </w:rPr>
    </w:lvl>
    <w:lvl w:ilvl="5" w:tplc="04080005" w:tentative="1">
      <w:start w:val="1"/>
      <w:numFmt w:val="bullet"/>
      <w:lvlText w:val=""/>
      <w:lvlJc w:val="left"/>
      <w:pPr>
        <w:tabs>
          <w:tab w:val="num" w:pos="5940"/>
        </w:tabs>
        <w:ind w:left="5940" w:hanging="360"/>
      </w:pPr>
      <w:rPr>
        <w:rFonts w:ascii="Wingdings" w:hAnsi="Wingdings" w:hint="default"/>
      </w:rPr>
    </w:lvl>
    <w:lvl w:ilvl="6" w:tplc="04080001" w:tentative="1">
      <w:start w:val="1"/>
      <w:numFmt w:val="bullet"/>
      <w:lvlText w:val=""/>
      <w:lvlJc w:val="left"/>
      <w:pPr>
        <w:tabs>
          <w:tab w:val="num" w:pos="6660"/>
        </w:tabs>
        <w:ind w:left="6660" w:hanging="360"/>
      </w:pPr>
      <w:rPr>
        <w:rFonts w:ascii="Symbol" w:hAnsi="Symbol" w:hint="default"/>
      </w:rPr>
    </w:lvl>
    <w:lvl w:ilvl="7" w:tplc="04080003" w:tentative="1">
      <w:start w:val="1"/>
      <w:numFmt w:val="bullet"/>
      <w:lvlText w:val="o"/>
      <w:lvlJc w:val="left"/>
      <w:pPr>
        <w:tabs>
          <w:tab w:val="num" w:pos="7380"/>
        </w:tabs>
        <w:ind w:left="7380" w:hanging="360"/>
      </w:pPr>
      <w:rPr>
        <w:rFonts w:ascii="Courier New" w:hAnsi="Courier New" w:cs="Courier New" w:hint="default"/>
      </w:rPr>
    </w:lvl>
    <w:lvl w:ilvl="8" w:tplc="04080005" w:tentative="1">
      <w:start w:val="1"/>
      <w:numFmt w:val="bullet"/>
      <w:lvlText w:val=""/>
      <w:lvlJc w:val="left"/>
      <w:pPr>
        <w:tabs>
          <w:tab w:val="num" w:pos="8100"/>
        </w:tabs>
        <w:ind w:left="8100" w:hanging="360"/>
      </w:pPr>
      <w:rPr>
        <w:rFonts w:ascii="Wingdings" w:hAnsi="Wingdings" w:hint="default"/>
      </w:rPr>
    </w:lvl>
  </w:abstractNum>
  <w:num w:numId="1">
    <w:abstractNumId w:val="8"/>
  </w:num>
  <w:num w:numId="2">
    <w:abstractNumId w:val="14"/>
  </w:num>
  <w:num w:numId="3">
    <w:abstractNumId w:val="3"/>
  </w:num>
  <w:num w:numId="4">
    <w:abstractNumId w:val="6"/>
  </w:num>
  <w:num w:numId="5">
    <w:abstractNumId w:val="9"/>
  </w:num>
  <w:num w:numId="6">
    <w:abstractNumId w:val="15"/>
  </w:num>
  <w:num w:numId="7">
    <w:abstractNumId w:val="2"/>
  </w:num>
  <w:num w:numId="8">
    <w:abstractNumId w:val="16"/>
  </w:num>
  <w:num w:numId="9">
    <w:abstractNumId w:val="7"/>
  </w:num>
  <w:num w:numId="10">
    <w:abstractNumId w:val="11"/>
  </w:num>
  <w:num w:numId="11">
    <w:abstractNumId w:val="10"/>
  </w:num>
  <w:num w:numId="12">
    <w:abstractNumId w:val="12"/>
  </w:num>
  <w:num w:numId="13">
    <w:abstractNumId w:val="4"/>
  </w:num>
  <w:num w:numId="14">
    <w:abstractNumId w:val="13"/>
  </w:num>
  <w:num w:numId="15">
    <w:abstractNumId w:val="1"/>
  </w:num>
  <w:num w:numId="16">
    <w:abstractNumId w:val="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5E2"/>
    <w:rsid w:val="000024A2"/>
    <w:rsid w:val="0002112A"/>
    <w:rsid w:val="000272AC"/>
    <w:rsid w:val="00031EC1"/>
    <w:rsid w:val="000370A7"/>
    <w:rsid w:val="000401D8"/>
    <w:rsid w:val="00050967"/>
    <w:rsid w:val="00056652"/>
    <w:rsid w:val="000603A1"/>
    <w:rsid w:val="00063FC9"/>
    <w:rsid w:val="00076C8A"/>
    <w:rsid w:val="000814ED"/>
    <w:rsid w:val="00081598"/>
    <w:rsid w:val="000963CC"/>
    <w:rsid w:val="000A54B0"/>
    <w:rsid w:val="000B6878"/>
    <w:rsid w:val="000C141E"/>
    <w:rsid w:val="000C6FFB"/>
    <w:rsid w:val="000E34FA"/>
    <w:rsid w:val="000E4C38"/>
    <w:rsid w:val="000E5474"/>
    <w:rsid w:val="000F0E57"/>
    <w:rsid w:val="000F24A7"/>
    <w:rsid w:val="000F37DD"/>
    <w:rsid w:val="000F3A76"/>
    <w:rsid w:val="00100579"/>
    <w:rsid w:val="00106025"/>
    <w:rsid w:val="00112C9C"/>
    <w:rsid w:val="00113C62"/>
    <w:rsid w:val="0012209F"/>
    <w:rsid w:val="001260DB"/>
    <w:rsid w:val="00126D83"/>
    <w:rsid w:val="00127A52"/>
    <w:rsid w:val="001475E2"/>
    <w:rsid w:val="00147F0F"/>
    <w:rsid w:val="00152F17"/>
    <w:rsid w:val="00154CC4"/>
    <w:rsid w:val="0017602A"/>
    <w:rsid w:val="00177E24"/>
    <w:rsid w:val="00181857"/>
    <w:rsid w:val="00184E8D"/>
    <w:rsid w:val="00185870"/>
    <w:rsid w:val="00196BDA"/>
    <w:rsid w:val="001A48FC"/>
    <w:rsid w:val="001B6F66"/>
    <w:rsid w:val="001B6FD8"/>
    <w:rsid w:val="001D25D9"/>
    <w:rsid w:val="001F43C7"/>
    <w:rsid w:val="001F6623"/>
    <w:rsid w:val="00201B7B"/>
    <w:rsid w:val="002053F8"/>
    <w:rsid w:val="002131C4"/>
    <w:rsid w:val="0022556B"/>
    <w:rsid w:val="0023742F"/>
    <w:rsid w:val="00251808"/>
    <w:rsid w:val="00276C4F"/>
    <w:rsid w:val="00277288"/>
    <w:rsid w:val="0027761D"/>
    <w:rsid w:val="002807A3"/>
    <w:rsid w:val="002957B1"/>
    <w:rsid w:val="002B2DE6"/>
    <w:rsid w:val="002B316B"/>
    <w:rsid w:val="002C7916"/>
    <w:rsid w:val="002D37FA"/>
    <w:rsid w:val="002D3D2A"/>
    <w:rsid w:val="002E3CAF"/>
    <w:rsid w:val="002E6CF3"/>
    <w:rsid w:val="002F2BDA"/>
    <w:rsid w:val="00305D9C"/>
    <w:rsid w:val="00306E11"/>
    <w:rsid w:val="003156BC"/>
    <w:rsid w:val="00323CDB"/>
    <w:rsid w:val="003262AE"/>
    <w:rsid w:val="00327567"/>
    <w:rsid w:val="003276C0"/>
    <w:rsid w:val="00335843"/>
    <w:rsid w:val="0034043A"/>
    <w:rsid w:val="00360647"/>
    <w:rsid w:val="003711B6"/>
    <w:rsid w:val="00381112"/>
    <w:rsid w:val="00391FD8"/>
    <w:rsid w:val="003A50D3"/>
    <w:rsid w:val="003A7020"/>
    <w:rsid w:val="003E5417"/>
    <w:rsid w:val="003E7F86"/>
    <w:rsid w:val="003F4053"/>
    <w:rsid w:val="003F4EA0"/>
    <w:rsid w:val="00410AE2"/>
    <w:rsid w:val="0041158E"/>
    <w:rsid w:val="004201B7"/>
    <w:rsid w:val="004242C4"/>
    <w:rsid w:val="0042570E"/>
    <w:rsid w:val="00450E2D"/>
    <w:rsid w:val="00453933"/>
    <w:rsid w:val="00455F3D"/>
    <w:rsid w:val="00462026"/>
    <w:rsid w:val="00473C73"/>
    <w:rsid w:val="00491C8A"/>
    <w:rsid w:val="004956DB"/>
    <w:rsid w:val="00495DC2"/>
    <w:rsid w:val="00496DD5"/>
    <w:rsid w:val="004A141E"/>
    <w:rsid w:val="004B1064"/>
    <w:rsid w:val="004B56D9"/>
    <w:rsid w:val="004C3A8C"/>
    <w:rsid w:val="004C704C"/>
    <w:rsid w:val="004D4C8E"/>
    <w:rsid w:val="004D7C8F"/>
    <w:rsid w:val="004F7A10"/>
    <w:rsid w:val="00501780"/>
    <w:rsid w:val="00505FB9"/>
    <w:rsid w:val="005115D6"/>
    <w:rsid w:val="00515832"/>
    <w:rsid w:val="00520BA0"/>
    <w:rsid w:val="00524A9D"/>
    <w:rsid w:val="005332B6"/>
    <w:rsid w:val="005369D9"/>
    <w:rsid w:val="00546897"/>
    <w:rsid w:val="00552C60"/>
    <w:rsid w:val="005540E7"/>
    <w:rsid w:val="005602A1"/>
    <w:rsid w:val="00581D99"/>
    <w:rsid w:val="005A2E47"/>
    <w:rsid w:val="005A4CF1"/>
    <w:rsid w:val="005B5830"/>
    <w:rsid w:val="005B710C"/>
    <w:rsid w:val="005C4D28"/>
    <w:rsid w:val="005F1C2C"/>
    <w:rsid w:val="005F1F95"/>
    <w:rsid w:val="005F2456"/>
    <w:rsid w:val="005F3D37"/>
    <w:rsid w:val="005F7E82"/>
    <w:rsid w:val="00601CCA"/>
    <w:rsid w:val="006059BB"/>
    <w:rsid w:val="00610EBF"/>
    <w:rsid w:val="00612CAE"/>
    <w:rsid w:val="00617CF8"/>
    <w:rsid w:val="0062297A"/>
    <w:rsid w:val="00627209"/>
    <w:rsid w:val="006433EF"/>
    <w:rsid w:val="00647226"/>
    <w:rsid w:val="00650142"/>
    <w:rsid w:val="00650AA2"/>
    <w:rsid w:val="00651EAF"/>
    <w:rsid w:val="00655FD5"/>
    <w:rsid w:val="00657090"/>
    <w:rsid w:val="00661325"/>
    <w:rsid w:val="00662EC2"/>
    <w:rsid w:val="006660A5"/>
    <w:rsid w:val="00674518"/>
    <w:rsid w:val="00681B12"/>
    <w:rsid w:val="00682510"/>
    <w:rsid w:val="00685B6A"/>
    <w:rsid w:val="006922D5"/>
    <w:rsid w:val="0069349C"/>
    <w:rsid w:val="00695107"/>
    <w:rsid w:val="0069556C"/>
    <w:rsid w:val="006A0DDE"/>
    <w:rsid w:val="006B05DF"/>
    <w:rsid w:val="006B1F37"/>
    <w:rsid w:val="006B5AF0"/>
    <w:rsid w:val="006D0EA0"/>
    <w:rsid w:val="006D0F0F"/>
    <w:rsid w:val="006D1254"/>
    <w:rsid w:val="006D6244"/>
    <w:rsid w:val="006F7E17"/>
    <w:rsid w:val="00700D69"/>
    <w:rsid w:val="00703B77"/>
    <w:rsid w:val="00706C05"/>
    <w:rsid w:val="007074C3"/>
    <w:rsid w:val="007079AC"/>
    <w:rsid w:val="00730D0F"/>
    <w:rsid w:val="0073262E"/>
    <w:rsid w:val="00737F6B"/>
    <w:rsid w:val="00750565"/>
    <w:rsid w:val="00750B9F"/>
    <w:rsid w:val="00755482"/>
    <w:rsid w:val="007556A2"/>
    <w:rsid w:val="00756350"/>
    <w:rsid w:val="00761C40"/>
    <w:rsid w:val="00762562"/>
    <w:rsid w:val="00770E0A"/>
    <w:rsid w:val="007744B8"/>
    <w:rsid w:val="0077632B"/>
    <w:rsid w:val="007766EE"/>
    <w:rsid w:val="007827FC"/>
    <w:rsid w:val="00784DDA"/>
    <w:rsid w:val="00791751"/>
    <w:rsid w:val="00795C77"/>
    <w:rsid w:val="007962BB"/>
    <w:rsid w:val="007976C8"/>
    <w:rsid w:val="007B3521"/>
    <w:rsid w:val="007C0A04"/>
    <w:rsid w:val="007E40E8"/>
    <w:rsid w:val="007F0EEB"/>
    <w:rsid w:val="007F26A3"/>
    <w:rsid w:val="00807871"/>
    <w:rsid w:val="00813A30"/>
    <w:rsid w:val="00814391"/>
    <w:rsid w:val="008162B4"/>
    <w:rsid w:val="00816340"/>
    <w:rsid w:val="008167C2"/>
    <w:rsid w:val="00820F9E"/>
    <w:rsid w:val="008325EF"/>
    <w:rsid w:val="00833DC4"/>
    <w:rsid w:val="008355F8"/>
    <w:rsid w:val="00837098"/>
    <w:rsid w:val="00844094"/>
    <w:rsid w:val="00852C4F"/>
    <w:rsid w:val="0085358D"/>
    <w:rsid w:val="00865590"/>
    <w:rsid w:val="008713F2"/>
    <w:rsid w:val="00874DA0"/>
    <w:rsid w:val="008830BA"/>
    <w:rsid w:val="00897F05"/>
    <w:rsid w:val="008A28FF"/>
    <w:rsid w:val="008A6058"/>
    <w:rsid w:val="008B34A4"/>
    <w:rsid w:val="008E3F79"/>
    <w:rsid w:val="008E5BC5"/>
    <w:rsid w:val="008F3AE9"/>
    <w:rsid w:val="008F5E43"/>
    <w:rsid w:val="009134B3"/>
    <w:rsid w:val="00924E2F"/>
    <w:rsid w:val="00932D73"/>
    <w:rsid w:val="009339F7"/>
    <w:rsid w:val="0093590D"/>
    <w:rsid w:val="009527A0"/>
    <w:rsid w:val="00961AE3"/>
    <w:rsid w:val="00962DC6"/>
    <w:rsid w:val="00967ED2"/>
    <w:rsid w:val="00970B47"/>
    <w:rsid w:val="00982F38"/>
    <w:rsid w:val="009966DE"/>
    <w:rsid w:val="00996874"/>
    <w:rsid w:val="009A2F8E"/>
    <w:rsid w:val="009A785A"/>
    <w:rsid w:val="009C2F8B"/>
    <w:rsid w:val="009C527D"/>
    <w:rsid w:val="009D0CE3"/>
    <w:rsid w:val="009D1C2D"/>
    <w:rsid w:val="009D6697"/>
    <w:rsid w:val="009E5BE7"/>
    <w:rsid w:val="009F5E6E"/>
    <w:rsid w:val="009F6DB8"/>
    <w:rsid w:val="00A06689"/>
    <w:rsid w:val="00A07F2E"/>
    <w:rsid w:val="00A20CE1"/>
    <w:rsid w:val="00A401CD"/>
    <w:rsid w:val="00A44165"/>
    <w:rsid w:val="00A52F78"/>
    <w:rsid w:val="00A65352"/>
    <w:rsid w:val="00A65FA0"/>
    <w:rsid w:val="00A679F3"/>
    <w:rsid w:val="00A80BC0"/>
    <w:rsid w:val="00A84CEE"/>
    <w:rsid w:val="00A95434"/>
    <w:rsid w:val="00A96B15"/>
    <w:rsid w:val="00AA0DE4"/>
    <w:rsid w:val="00AA2C35"/>
    <w:rsid w:val="00AA684A"/>
    <w:rsid w:val="00AB3643"/>
    <w:rsid w:val="00AC0CC0"/>
    <w:rsid w:val="00AC63A4"/>
    <w:rsid w:val="00AD31AF"/>
    <w:rsid w:val="00AD34D4"/>
    <w:rsid w:val="00AD5185"/>
    <w:rsid w:val="00AE2153"/>
    <w:rsid w:val="00AE28ED"/>
    <w:rsid w:val="00AF4840"/>
    <w:rsid w:val="00B003E8"/>
    <w:rsid w:val="00B205D0"/>
    <w:rsid w:val="00B254F3"/>
    <w:rsid w:val="00B30ACC"/>
    <w:rsid w:val="00B47E91"/>
    <w:rsid w:val="00B70A84"/>
    <w:rsid w:val="00B71B66"/>
    <w:rsid w:val="00B73359"/>
    <w:rsid w:val="00B851AA"/>
    <w:rsid w:val="00B963EF"/>
    <w:rsid w:val="00BB0978"/>
    <w:rsid w:val="00BB28BC"/>
    <w:rsid w:val="00BC1B21"/>
    <w:rsid w:val="00BD26F4"/>
    <w:rsid w:val="00BD771C"/>
    <w:rsid w:val="00BE3C49"/>
    <w:rsid w:val="00BF4A1C"/>
    <w:rsid w:val="00C06291"/>
    <w:rsid w:val="00C10540"/>
    <w:rsid w:val="00C1078C"/>
    <w:rsid w:val="00C21E3C"/>
    <w:rsid w:val="00C220AC"/>
    <w:rsid w:val="00C26F0E"/>
    <w:rsid w:val="00C31D85"/>
    <w:rsid w:val="00C3614A"/>
    <w:rsid w:val="00C40455"/>
    <w:rsid w:val="00C54145"/>
    <w:rsid w:val="00C61DE8"/>
    <w:rsid w:val="00C622E7"/>
    <w:rsid w:val="00C731C7"/>
    <w:rsid w:val="00C83597"/>
    <w:rsid w:val="00C867A2"/>
    <w:rsid w:val="00CB1651"/>
    <w:rsid w:val="00CB2352"/>
    <w:rsid w:val="00CC2A6C"/>
    <w:rsid w:val="00CD73F8"/>
    <w:rsid w:val="00CE4842"/>
    <w:rsid w:val="00CF29CD"/>
    <w:rsid w:val="00CF742C"/>
    <w:rsid w:val="00D01458"/>
    <w:rsid w:val="00D03866"/>
    <w:rsid w:val="00D06E1C"/>
    <w:rsid w:val="00D06E84"/>
    <w:rsid w:val="00D2139E"/>
    <w:rsid w:val="00D21E2D"/>
    <w:rsid w:val="00D36E94"/>
    <w:rsid w:val="00D4740F"/>
    <w:rsid w:val="00D47435"/>
    <w:rsid w:val="00D53FC0"/>
    <w:rsid w:val="00D823A8"/>
    <w:rsid w:val="00D8393D"/>
    <w:rsid w:val="00D90F61"/>
    <w:rsid w:val="00D95451"/>
    <w:rsid w:val="00D95625"/>
    <w:rsid w:val="00DA0B4B"/>
    <w:rsid w:val="00DA2863"/>
    <w:rsid w:val="00DA37AA"/>
    <w:rsid w:val="00DA738D"/>
    <w:rsid w:val="00DB3372"/>
    <w:rsid w:val="00DC4250"/>
    <w:rsid w:val="00DD0DCD"/>
    <w:rsid w:val="00DE0183"/>
    <w:rsid w:val="00DF3169"/>
    <w:rsid w:val="00DF60D3"/>
    <w:rsid w:val="00E01AD6"/>
    <w:rsid w:val="00E0541F"/>
    <w:rsid w:val="00E07A3E"/>
    <w:rsid w:val="00E206E8"/>
    <w:rsid w:val="00E25126"/>
    <w:rsid w:val="00E32880"/>
    <w:rsid w:val="00E32ECF"/>
    <w:rsid w:val="00E434F7"/>
    <w:rsid w:val="00E64D8F"/>
    <w:rsid w:val="00E770BF"/>
    <w:rsid w:val="00E8140F"/>
    <w:rsid w:val="00E85E16"/>
    <w:rsid w:val="00E91540"/>
    <w:rsid w:val="00E92FD9"/>
    <w:rsid w:val="00E97225"/>
    <w:rsid w:val="00E977CC"/>
    <w:rsid w:val="00EA1872"/>
    <w:rsid w:val="00EB7757"/>
    <w:rsid w:val="00EC32F2"/>
    <w:rsid w:val="00EC7451"/>
    <w:rsid w:val="00EF102F"/>
    <w:rsid w:val="00EF2863"/>
    <w:rsid w:val="00F01BE6"/>
    <w:rsid w:val="00F240C1"/>
    <w:rsid w:val="00F35130"/>
    <w:rsid w:val="00F421FF"/>
    <w:rsid w:val="00F56598"/>
    <w:rsid w:val="00F61030"/>
    <w:rsid w:val="00F616C3"/>
    <w:rsid w:val="00F6252F"/>
    <w:rsid w:val="00F85556"/>
    <w:rsid w:val="00F92AE4"/>
    <w:rsid w:val="00F96A2F"/>
    <w:rsid w:val="00F97F11"/>
    <w:rsid w:val="00FA31BE"/>
    <w:rsid w:val="00FB0D9A"/>
    <w:rsid w:val="00FB765E"/>
    <w:rsid w:val="00FC55DF"/>
    <w:rsid w:val="00FC61E0"/>
    <w:rsid w:val="00FC63C9"/>
    <w:rsid w:val="00FD408C"/>
    <w:rsid w:val="00FD70D2"/>
    <w:rsid w:val="00FE38FC"/>
    <w:rsid w:val="00FE7E7E"/>
    <w:rsid w:val="00FF6B4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475E2"/>
    <w:rPr>
      <w:sz w:val="24"/>
      <w:szCs w:val="24"/>
    </w:rPr>
  </w:style>
  <w:style w:type="paragraph" w:styleId="2">
    <w:name w:val="heading 2"/>
    <w:basedOn w:val="a"/>
    <w:next w:val="a"/>
    <w:qFormat/>
    <w:rsid w:val="001475E2"/>
    <w:pPr>
      <w:keepNext/>
      <w:spacing w:line="360" w:lineRule="auto"/>
      <w:jc w:val="both"/>
      <w:outlineLvl w:val="1"/>
    </w:pPr>
    <w:rPr>
      <w:rFonts w:ascii="Arial" w:hAnsi="Arial"/>
      <w:b/>
      <w:i/>
      <w:sz w:val="22"/>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1475E2"/>
    <w:rPr>
      <w:color w:val="0000FF"/>
      <w:u w:val="single"/>
    </w:rPr>
  </w:style>
  <w:style w:type="paragraph" w:styleId="a3">
    <w:name w:val="Body Text"/>
    <w:basedOn w:val="a"/>
    <w:rsid w:val="00EB7757"/>
    <w:pPr>
      <w:ind w:right="-99"/>
      <w:jc w:val="both"/>
    </w:pPr>
    <w:rPr>
      <w:rFonts w:ascii="Arial" w:hAnsi="Arial" w:cs="Arial"/>
      <w:szCs w:val="20"/>
      <w:lang w:eastAsia="en-US"/>
    </w:rPr>
  </w:style>
  <w:style w:type="paragraph" w:styleId="20">
    <w:name w:val="Body Text 2"/>
    <w:basedOn w:val="a"/>
    <w:rsid w:val="00EB7757"/>
    <w:pPr>
      <w:spacing w:after="120" w:line="480" w:lineRule="auto"/>
    </w:pPr>
  </w:style>
  <w:style w:type="paragraph" w:styleId="a4">
    <w:name w:val="footer"/>
    <w:basedOn w:val="a"/>
    <w:rsid w:val="004C704C"/>
    <w:pPr>
      <w:tabs>
        <w:tab w:val="center" w:pos="4153"/>
        <w:tab w:val="right" w:pos="8306"/>
      </w:tabs>
    </w:pPr>
  </w:style>
  <w:style w:type="character" w:styleId="a5">
    <w:name w:val="page number"/>
    <w:basedOn w:val="a0"/>
    <w:rsid w:val="004C704C"/>
  </w:style>
  <w:style w:type="table" w:styleId="a6">
    <w:name w:val="Table Grid"/>
    <w:basedOn w:val="a1"/>
    <w:rsid w:val="004C70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5F1C2C"/>
    <w:pPr>
      <w:tabs>
        <w:tab w:val="center" w:pos="4153"/>
        <w:tab w:val="right" w:pos="8306"/>
      </w:tabs>
    </w:pPr>
  </w:style>
  <w:style w:type="table" w:customStyle="1" w:styleId="21">
    <w:name w:val="Πλέγμα πίνακα2"/>
    <w:basedOn w:val="a1"/>
    <w:next w:val="a6"/>
    <w:rsid w:val="005F1C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ocument Map"/>
    <w:basedOn w:val="a"/>
    <w:semiHidden/>
    <w:rsid w:val="00844094"/>
    <w:pPr>
      <w:shd w:val="clear" w:color="auto" w:fill="000080"/>
    </w:pPr>
    <w:rPr>
      <w:rFonts w:ascii="Tahoma" w:hAnsi="Tahoma" w:cs="Tahoma"/>
      <w:sz w:val="20"/>
      <w:szCs w:val="20"/>
    </w:rPr>
  </w:style>
  <w:style w:type="paragraph" w:customStyle="1" w:styleId="Char">
    <w:name w:val="Char"/>
    <w:basedOn w:val="a"/>
    <w:rsid w:val="003A7020"/>
    <w:pPr>
      <w:autoSpaceDE w:val="0"/>
      <w:autoSpaceDN w:val="0"/>
      <w:adjustRightInd w:val="0"/>
      <w:spacing w:after="160" w:line="240" w:lineRule="exact"/>
    </w:pPr>
    <w:rPr>
      <w:rFonts w:ascii="Verdana" w:hAnsi="Verdana"/>
      <w:sz w:val="20"/>
      <w:szCs w:val="20"/>
      <w:lang w:val="en-US" w:eastAsia="en-US"/>
    </w:rPr>
  </w:style>
  <w:style w:type="paragraph" w:styleId="a9">
    <w:name w:val="Balloon Text"/>
    <w:basedOn w:val="a"/>
    <w:semiHidden/>
    <w:rsid w:val="00833DC4"/>
    <w:rPr>
      <w:rFonts w:ascii="Tahoma" w:hAnsi="Tahoma" w:cs="Tahoma"/>
      <w:sz w:val="16"/>
      <w:szCs w:val="16"/>
    </w:rPr>
  </w:style>
  <w:style w:type="character" w:styleId="aa">
    <w:name w:val="annotation reference"/>
    <w:rsid w:val="0012209F"/>
    <w:rPr>
      <w:sz w:val="16"/>
      <w:szCs w:val="16"/>
    </w:rPr>
  </w:style>
  <w:style w:type="paragraph" w:styleId="ab">
    <w:name w:val="annotation text"/>
    <w:basedOn w:val="a"/>
    <w:link w:val="Char0"/>
    <w:rsid w:val="0012209F"/>
    <w:rPr>
      <w:sz w:val="20"/>
      <w:szCs w:val="20"/>
    </w:rPr>
  </w:style>
  <w:style w:type="character" w:customStyle="1" w:styleId="Char0">
    <w:name w:val="Κείμενο σχολίου Char"/>
    <w:basedOn w:val="a0"/>
    <w:link w:val="ab"/>
    <w:rsid w:val="0012209F"/>
  </w:style>
  <w:style w:type="paragraph" w:styleId="ac">
    <w:name w:val="annotation subject"/>
    <w:basedOn w:val="ab"/>
    <w:next w:val="ab"/>
    <w:link w:val="Char1"/>
    <w:rsid w:val="0012209F"/>
    <w:rPr>
      <w:b/>
      <w:bCs/>
    </w:rPr>
  </w:style>
  <w:style w:type="character" w:customStyle="1" w:styleId="Char1">
    <w:name w:val="Θέμα σχολίου Char"/>
    <w:link w:val="ac"/>
    <w:rsid w:val="0012209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475E2"/>
    <w:rPr>
      <w:sz w:val="24"/>
      <w:szCs w:val="24"/>
    </w:rPr>
  </w:style>
  <w:style w:type="paragraph" w:styleId="2">
    <w:name w:val="heading 2"/>
    <w:basedOn w:val="a"/>
    <w:next w:val="a"/>
    <w:qFormat/>
    <w:rsid w:val="001475E2"/>
    <w:pPr>
      <w:keepNext/>
      <w:spacing w:line="360" w:lineRule="auto"/>
      <w:jc w:val="both"/>
      <w:outlineLvl w:val="1"/>
    </w:pPr>
    <w:rPr>
      <w:rFonts w:ascii="Arial" w:hAnsi="Arial"/>
      <w:b/>
      <w:i/>
      <w:sz w:val="22"/>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1475E2"/>
    <w:rPr>
      <w:color w:val="0000FF"/>
      <w:u w:val="single"/>
    </w:rPr>
  </w:style>
  <w:style w:type="paragraph" w:styleId="a3">
    <w:name w:val="Body Text"/>
    <w:basedOn w:val="a"/>
    <w:rsid w:val="00EB7757"/>
    <w:pPr>
      <w:ind w:right="-99"/>
      <w:jc w:val="both"/>
    </w:pPr>
    <w:rPr>
      <w:rFonts w:ascii="Arial" w:hAnsi="Arial" w:cs="Arial"/>
      <w:szCs w:val="20"/>
      <w:lang w:eastAsia="en-US"/>
    </w:rPr>
  </w:style>
  <w:style w:type="paragraph" w:styleId="20">
    <w:name w:val="Body Text 2"/>
    <w:basedOn w:val="a"/>
    <w:rsid w:val="00EB7757"/>
    <w:pPr>
      <w:spacing w:after="120" w:line="480" w:lineRule="auto"/>
    </w:pPr>
  </w:style>
  <w:style w:type="paragraph" w:styleId="a4">
    <w:name w:val="footer"/>
    <w:basedOn w:val="a"/>
    <w:rsid w:val="004C704C"/>
    <w:pPr>
      <w:tabs>
        <w:tab w:val="center" w:pos="4153"/>
        <w:tab w:val="right" w:pos="8306"/>
      </w:tabs>
    </w:pPr>
  </w:style>
  <w:style w:type="character" w:styleId="a5">
    <w:name w:val="page number"/>
    <w:basedOn w:val="a0"/>
    <w:rsid w:val="004C704C"/>
  </w:style>
  <w:style w:type="table" w:styleId="a6">
    <w:name w:val="Table Grid"/>
    <w:basedOn w:val="a1"/>
    <w:rsid w:val="004C70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5F1C2C"/>
    <w:pPr>
      <w:tabs>
        <w:tab w:val="center" w:pos="4153"/>
        <w:tab w:val="right" w:pos="8306"/>
      </w:tabs>
    </w:pPr>
  </w:style>
  <w:style w:type="table" w:customStyle="1" w:styleId="21">
    <w:name w:val="Πλέγμα πίνακα2"/>
    <w:basedOn w:val="a1"/>
    <w:next w:val="a6"/>
    <w:rsid w:val="005F1C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ocument Map"/>
    <w:basedOn w:val="a"/>
    <w:semiHidden/>
    <w:rsid w:val="00844094"/>
    <w:pPr>
      <w:shd w:val="clear" w:color="auto" w:fill="000080"/>
    </w:pPr>
    <w:rPr>
      <w:rFonts w:ascii="Tahoma" w:hAnsi="Tahoma" w:cs="Tahoma"/>
      <w:sz w:val="20"/>
      <w:szCs w:val="20"/>
    </w:rPr>
  </w:style>
  <w:style w:type="paragraph" w:customStyle="1" w:styleId="Char">
    <w:name w:val="Char"/>
    <w:basedOn w:val="a"/>
    <w:rsid w:val="003A7020"/>
    <w:pPr>
      <w:autoSpaceDE w:val="0"/>
      <w:autoSpaceDN w:val="0"/>
      <w:adjustRightInd w:val="0"/>
      <w:spacing w:after="160" w:line="240" w:lineRule="exact"/>
    </w:pPr>
    <w:rPr>
      <w:rFonts w:ascii="Verdana" w:hAnsi="Verdana"/>
      <w:sz w:val="20"/>
      <w:szCs w:val="20"/>
      <w:lang w:val="en-US" w:eastAsia="en-US"/>
    </w:rPr>
  </w:style>
  <w:style w:type="paragraph" w:styleId="a9">
    <w:name w:val="Balloon Text"/>
    <w:basedOn w:val="a"/>
    <w:semiHidden/>
    <w:rsid w:val="00833DC4"/>
    <w:rPr>
      <w:rFonts w:ascii="Tahoma" w:hAnsi="Tahoma" w:cs="Tahoma"/>
      <w:sz w:val="16"/>
      <w:szCs w:val="16"/>
    </w:rPr>
  </w:style>
  <w:style w:type="character" w:styleId="aa">
    <w:name w:val="annotation reference"/>
    <w:rsid w:val="0012209F"/>
    <w:rPr>
      <w:sz w:val="16"/>
      <w:szCs w:val="16"/>
    </w:rPr>
  </w:style>
  <w:style w:type="paragraph" w:styleId="ab">
    <w:name w:val="annotation text"/>
    <w:basedOn w:val="a"/>
    <w:link w:val="Char0"/>
    <w:rsid w:val="0012209F"/>
    <w:rPr>
      <w:sz w:val="20"/>
      <w:szCs w:val="20"/>
    </w:rPr>
  </w:style>
  <w:style w:type="character" w:customStyle="1" w:styleId="Char0">
    <w:name w:val="Κείμενο σχολίου Char"/>
    <w:basedOn w:val="a0"/>
    <w:link w:val="ab"/>
    <w:rsid w:val="0012209F"/>
  </w:style>
  <w:style w:type="paragraph" w:styleId="ac">
    <w:name w:val="annotation subject"/>
    <w:basedOn w:val="ab"/>
    <w:next w:val="ab"/>
    <w:link w:val="Char1"/>
    <w:rsid w:val="0012209F"/>
    <w:rPr>
      <w:b/>
      <w:bCs/>
    </w:rPr>
  </w:style>
  <w:style w:type="character" w:customStyle="1" w:styleId="Char1">
    <w:name w:val="Θέμα σχολίου Char"/>
    <w:link w:val="ac"/>
    <w:rsid w:val="001220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5B273-5DAC-43A5-875C-B55DEE608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1632</Words>
  <Characters>10429</Characters>
  <Application>Microsoft Office Word</Application>
  <DocSecurity>0</DocSecurity>
  <Lines>86</Lines>
  <Paragraphs>24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Λ_3 ΛΙΣΤΑ ΕΛΕΓΧΟΥ ΣΧΕΔΙΟΥ ΣΥΜΒΑΣΗΣ</vt:lpstr>
      <vt:lpstr>Λ_3 ΛΙΣΤΑ ΕΛΕΓΧΟΥ ΣΧΕΔΙΟΥ ΣΥΜΒΑΣΗΣ </vt:lpstr>
    </vt:vector>
  </TitlesOfParts>
  <Company/>
  <LinksUpToDate>false</LinksUpToDate>
  <CharactersWithSpaces>12037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Λ_3 ΛΙΣΤΑ ΕΛΕΓΧΟΥ ΣΧΕΔΙΟΥ ΣΥΜΒΑΣΗΣ</dc:title>
  <dc:creator>panagopoulou</dc:creator>
  <cp:lastModifiedBy>Καραγιάννης, Κώστας</cp:lastModifiedBy>
  <cp:revision>6</cp:revision>
  <cp:lastPrinted>2016-11-16T12:28:00Z</cp:lastPrinted>
  <dcterms:created xsi:type="dcterms:W3CDTF">2016-11-09T08:24:00Z</dcterms:created>
  <dcterms:modified xsi:type="dcterms:W3CDTF">2017-05-05T10:48:00Z</dcterms:modified>
</cp:coreProperties>
</file>